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AC" w:rsidRPr="00776DAC" w:rsidRDefault="00AB2BE5" w:rsidP="00AB2BE5">
      <w:pPr>
        <w:pStyle w:val="Kop1"/>
        <w:rPr>
          <w:lang w:eastAsia="nl-NL"/>
        </w:rPr>
      </w:pPr>
      <w:r>
        <w:rPr>
          <w:lang w:eastAsia="nl-NL"/>
        </w:rPr>
        <w:t>Inleiding</w:t>
      </w:r>
    </w:p>
    <w:p w:rsidR="00776DAC" w:rsidRPr="00776DAC" w:rsidRDefault="00776DAC" w:rsidP="00776DAC">
      <w:pPr>
        <w:ind w:left="0"/>
        <w:rPr>
          <w:rFonts w:asciiTheme="minorHAnsi" w:hAnsiTheme="minorHAnsi" w:cstheme="minorHAnsi"/>
          <w:lang w:eastAsia="nl-NL"/>
        </w:rPr>
      </w:pPr>
    </w:p>
    <w:p w:rsidR="00776DAC" w:rsidRDefault="00AB2BE5" w:rsidP="00776DAC">
      <w:pPr>
        <w:ind w:left="0"/>
        <w:rPr>
          <w:rFonts w:asciiTheme="minorHAnsi" w:hAnsiTheme="minorHAnsi" w:cstheme="minorHAnsi"/>
          <w:lang w:eastAsia="nl-NL"/>
        </w:rPr>
      </w:pPr>
      <w:r>
        <w:rPr>
          <w:rFonts w:asciiTheme="minorHAnsi" w:hAnsiTheme="minorHAnsi" w:cstheme="minorHAnsi"/>
          <w:lang w:eastAsia="nl-NL"/>
        </w:rPr>
        <w:t xml:space="preserve">Dit document is een voorbeeld van een Werkinstructie voor het omgaan met radioactiviteit/LSA. Voor de eigen situatie dient de operator zich vertrouwd te maken met de materie en met ondersteuning van een specialist/ stralingsdeskundige de Werkinstructie aan te passen voor zijn situatie. </w:t>
      </w:r>
      <w:r w:rsidR="0006338A">
        <w:rPr>
          <w:rFonts w:asciiTheme="minorHAnsi" w:hAnsiTheme="minorHAnsi" w:cstheme="minorHAnsi"/>
          <w:lang w:eastAsia="nl-NL"/>
        </w:rPr>
        <w:t xml:space="preserve">Bij grotere stralingshoeveelheden zijn andere maatregelen vereist dan hier beschreven!! </w:t>
      </w:r>
      <w:r>
        <w:rPr>
          <w:rFonts w:asciiTheme="minorHAnsi" w:hAnsiTheme="minorHAnsi" w:cstheme="minorHAnsi"/>
          <w:lang w:eastAsia="nl-NL"/>
        </w:rPr>
        <w:t>Voor het uitvoeren van speciale werkzaamheden is  uiteraard een Werkplan vereist, dat eveneens rekening houdt met de LSA-eisen en door een deskundige is opgesteld. Bij de uitvoering daarvan zijn de nodige vergunningen en de aanwezigheid van een Verantwoordelijk Stralingsdeskundige (VSD) vereist</w:t>
      </w:r>
      <w:r w:rsidR="00776DAC">
        <w:rPr>
          <w:rFonts w:asciiTheme="minorHAnsi" w:hAnsiTheme="minorHAnsi" w:cstheme="minorHAnsi"/>
          <w:lang w:eastAsia="nl-NL"/>
        </w:rPr>
        <w:t>.</w:t>
      </w:r>
    </w:p>
    <w:p w:rsidR="0006338A" w:rsidRDefault="0006338A" w:rsidP="00776DAC">
      <w:pPr>
        <w:ind w:left="0"/>
        <w:rPr>
          <w:rFonts w:asciiTheme="minorHAnsi" w:hAnsiTheme="minorHAnsi" w:cstheme="minorHAnsi"/>
          <w:lang w:eastAsia="nl-NL"/>
        </w:rPr>
      </w:pPr>
      <w:r w:rsidRPr="0006338A">
        <w:rPr>
          <w:rFonts w:asciiTheme="minorHAnsi" w:hAnsiTheme="minorHAnsi" w:cstheme="minorHAnsi"/>
          <w:i/>
          <w:u w:val="single"/>
          <w:lang w:eastAsia="nl-NL"/>
        </w:rPr>
        <w:t>Het symbool &lt;...&gt; geeft aan dat hier in ieder geval nadere aanvulling nodig is.</w:t>
      </w:r>
    </w:p>
    <w:p w:rsidR="00B854F5" w:rsidRDefault="00B854F5" w:rsidP="00776DAC">
      <w:pPr>
        <w:ind w:left="0"/>
        <w:rPr>
          <w:rFonts w:asciiTheme="minorHAnsi" w:hAnsiTheme="minorHAnsi" w:cstheme="minorHAnsi"/>
          <w:lang w:eastAsia="nl-NL"/>
        </w:rPr>
      </w:pPr>
    </w:p>
    <w:p w:rsidR="00B854F5" w:rsidRPr="00B854F5" w:rsidRDefault="00B854F5" w:rsidP="00776DAC">
      <w:pPr>
        <w:ind w:left="0"/>
        <w:rPr>
          <w:rFonts w:asciiTheme="minorHAnsi" w:hAnsiTheme="minorHAnsi" w:cstheme="minorHAnsi"/>
          <w:lang w:eastAsia="nl-NL"/>
        </w:rPr>
      </w:pPr>
      <w:r w:rsidRPr="00C012F7">
        <w:rPr>
          <w:rFonts w:asciiTheme="minorHAnsi" w:hAnsiTheme="minorHAnsi" w:cstheme="minorHAnsi"/>
          <w:lang w:eastAsia="nl-NL"/>
        </w:rPr>
        <w:t xml:space="preserve">Stralingsdeskundigheid is </w:t>
      </w:r>
      <w:r w:rsidR="00C012F7" w:rsidRPr="00C012F7">
        <w:rPr>
          <w:rFonts w:asciiTheme="minorHAnsi" w:hAnsiTheme="minorHAnsi" w:cstheme="minorHAnsi"/>
          <w:lang w:eastAsia="nl-NL"/>
        </w:rPr>
        <w:t>bij diverse bedrijven te verkrijgen. Vraag ook na bij de collega’s!</w:t>
      </w:r>
    </w:p>
    <w:p w:rsidR="00AB2BE5" w:rsidRPr="00AB2BE5" w:rsidRDefault="00AB2BE5" w:rsidP="00AB2BE5">
      <w:pPr>
        <w:pStyle w:val="Kop1"/>
        <w:rPr>
          <w:lang w:eastAsia="nl-NL"/>
        </w:rPr>
      </w:pPr>
      <w:r w:rsidRPr="00AB2BE5">
        <w:rPr>
          <w:lang w:eastAsia="nl-NL"/>
        </w:rPr>
        <w:t>Werkinstructie LSA</w:t>
      </w:r>
    </w:p>
    <w:p w:rsidR="00AB2BE5" w:rsidRDefault="00AB2BE5" w:rsidP="00AB2BE5">
      <w:pPr>
        <w:ind w:left="0"/>
        <w:rPr>
          <w:rFonts w:asciiTheme="minorHAnsi" w:hAnsiTheme="minorHAnsi" w:cstheme="minorHAnsi"/>
          <w:b/>
          <w:lang w:eastAsia="nl-NL"/>
        </w:rPr>
      </w:pPr>
      <w:bookmarkStart w:id="0" w:name="_GoBack"/>
      <w:bookmarkEnd w:id="0"/>
    </w:p>
    <w:p w:rsidR="00AB2BE5" w:rsidRPr="00AB2BE5" w:rsidRDefault="00AB2BE5" w:rsidP="004401E6">
      <w:pPr>
        <w:pStyle w:val="Kop2"/>
        <w:rPr>
          <w:lang w:eastAsia="nl-NL"/>
        </w:rPr>
      </w:pPr>
      <w:r w:rsidRPr="00AB2BE5">
        <w:rPr>
          <w:lang w:eastAsia="nl-NL"/>
        </w:rPr>
        <w:t xml:space="preserve">1. Algemeen </w:t>
      </w:r>
    </w:p>
    <w:p w:rsidR="00AB2BE5" w:rsidRPr="00AB2BE5" w:rsidRDefault="00AB2BE5" w:rsidP="00AB2BE5">
      <w:pPr>
        <w:pStyle w:val="Kop3"/>
        <w:rPr>
          <w:lang w:eastAsia="nl-NL"/>
        </w:rPr>
      </w:pPr>
      <w:r w:rsidRPr="00AB2BE5">
        <w:rPr>
          <w:lang w:eastAsia="nl-NL"/>
        </w:rPr>
        <w:t xml:space="preserve">1.1 Algemeen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Bij </w:t>
      </w:r>
      <w:r>
        <w:rPr>
          <w:rFonts w:asciiTheme="minorHAnsi" w:hAnsiTheme="minorHAnsi" w:cstheme="minorHAnsi"/>
          <w:lang w:eastAsia="nl-NL"/>
        </w:rPr>
        <w:t xml:space="preserve">het doublet </w:t>
      </w:r>
      <w:r w:rsidR="0006338A">
        <w:rPr>
          <w:rFonts w:asciiTheme="minorHAnsi" w:hAnsiTheme="minorHAnsi" w:cstheme="minorHAnsi"/>
          <w:lang w:eastAsia="nl-NL"/>
        </w:rPr>
        <w:t>&lt;...&gt; i</w:t>
      </w:r>
      <w:r w:rsidRPr="00AB2BE5">
        <w:rPr>
          <w:rFonts w:asciiTheme="minorHAnsi" w:hAnsiTheme="minorHAnsi" w:cstheme="minorHAnsi"/>
          <w:lang w:eastAsia="nl-NL"/>
        </w:rPr>
        <w:t>s een verhoging aangetroffen van radioactiviteit in de installatie, s</w:t>
      </w:r>
      <w:r>
        <w:rPr>
          <w:rFonts w:asciiTheme="minorHAnsi" w:hAnsiTheme="minorHAnsi" w:cstheme="minorHAnsi"/>
          <w:lang w:eastAsia="nl-NL"/>
        </w:rPr>
        <w:t>ignificant boven de achtergrond</w:t>
      </w:r>
      <w:r w:rsidRPr="00AB2BE5">
        <w:rPr>
          <w:rFonts w:asciiTheme="minorHAnsi" w:hAnsiTheme="minorHAnsi" w:cstheme="minorHAnsi"/>
          <w:lang w:eastAsia="nl-NL"/>
        </w:rPr>
        <w:t xml:space="preserve">waarde. Om de voortgang van de productie te kunnen garanderen </w:t>
      </w:r>
      <w:r>
        <w:rPr>
          <w:rFonts w:asciiTheme="minorHAnsi" w:hAnsiTheme="minorHAnsi" w:cstheme="minorHAnsi"/>
          <w:lang w:eastAsia="nl-NL"/>
        </w:rPr>
        <w:t>vindt een aantal standaard</w:t>
      </w:r>
      <w:r w:rsidRPr="00AB2BE5">
        <w:rPr>
          <w:rFonts w:asciiTheme="minorHAnsi" w:hAnsiTheme="minorHAnsi" w:cstheme="minorHAnsi"/>
          <w:lang w:eastAsia="nl-NL"/>
        </w:rPr>
        <w:t xml:space="preserve">werkzaamheden </w:t>
      </w:r>
      <w:r>
        <w:rPr>
          <w:rFonts w:asciiTheme="minorHAnsi" w:hAnsiTheme="minorHAnsi" w:cstheme="minorHAnsi"/>
          <w:lang w:eastAsia="nl-NL"/>
        </w:rPr>
        <w:t>plaats</w:t>
      </w:r>
      <w:r w:rsidRPr="00AB2BE5">
        <w:rPr>
          <w:rFonts w:asciiTheme="minorHAnsi" w:hAnsiTheme="minorHAnsi" w:cstheme="minorHAnsi"/>
          <w:lang w:eastAsia="nl-NL"/>
        </w:rPr>
        <w:t xml:space="preserve">: het wisselen van de filterzakken, </w:t>
      </w:r>
      <w:r w:rsidR="0006338A">
        <w:rPr>
          <w:rFonts w:asciiTheme="minorHAnsi" w:hAnsiTheme="minorHAnsi" w:cstheme="minorHAnsi"/>
          <w:lang w:eastAsia="nl-NL"/>
        </w:rPr>
        <w:t>&lt;...&gt;</w:t>
      </w:r>
      <w:r w:rsidRPr="00AB2BE5">
        <w:rPr>
          <w:rFonts w:asciiTheme="minorHAnsi" w:hAnsiTheme="minorHAnsi" w:cstheme="minorHAnsi"/>
          <w:lang w:eastAsia="nl-NL"/>
        </w:rPr>
        <w:t xml:space="preserve"> het nemen van watermonster</w:t>
      </w:r>
      <w:r w:rsidR="0006338A">
        <w:rPr>
          <w:rFonts w:asciiTheme="minorHAnsi" w:hAnsiTheme="minorHAnsi" w:cstheme="minorHAnsi"/>
          <w:lang w:eastAsia="nl-NL"/>
        </w:rPr>
        <w:t>s en het wisselen van corrosie</w:t>
      </w:r>
      <w:r w:rsidRPr="00AB2BE5">
        <w:rPr>
          <w:rFonts w:asciiTheme="minorHAnsi" w:hAnsiTheme="minorHAnsi" w:cstheme="minorHAnsi"/>
          <w:lang w:eastAsia="nl-NL"/>
        </w:rPr>
        <w:t xml:space="preserve">coupons. </w:t>
      </w:r>
      <w:r w:rsidR="0006338A">
        <w:rPr>
          <w:rFonts w:asciiTheme="minorHAnsi" w:hAnsiTheme="minorHAnsi" w:cstheme="minorHAnsi"/>
          <w:lang w:eastAsia="nl-NL"/>
        </w:rPr>
        <w:t xml:space="preserve">Daarnaast vinden incidentele werkzaamheden plaats.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Deze werkinstructie geeft een beschrijving van de maatregelen om de omgeving en de </w:t>
      </w:r>
      <w:r w:rsidR="0006338A">
        <w:rPr>
          <w:rFonts w:asciiTheme="minorHAnsi" w:hAnsiTheme="minorHAnsi" w:cstheme="minorHAnsi"/>
          <w:lang w:eastAsia="nl-NL"/>
        </w:rPr>
        <w:t>uitvoerende betrokkene</w:t>
      </w:r>
      <w:r w:rsidRPr="00AB2BE5">
        <w:rPr>
          <w:rFonts w:asciiTheme="minorHAnsi" w:hAnsiTheme="minorHAnsi" w:cstheme="minorHAnsi"/>
          <w:lang w:eastAsia="nl-NL"/>
        </w:rPr>
        <w:t xml:space="preserve">n </w:t>
      </w:r>
      <w:r w:rsidR="0006338A" w:rsidRPr="00AB2BE5">
        <w:rPr>
          <w:rFonts w:asciiTheme="minorHAnsi" w:hAnsiTheme="minorHAnsi" w:cstheme="minorHAnsi"/>
          <w:lang w:eastAsia="nl-NL"/>
        </w:rPr>
        <w:t xml:space="preserve">te beschermen </w:t>
      </w:r>
      <w:r w:rsidRPr="00AB2BE5">
        <w:rPr>
          <w:rFonts w:asciiTheme="minorHAnsi" w:hAnsiTheme="minorHAnsi" w:cstheme="minorHAnsi"/>
          <w:lang w:eastAsia="nl-NL"/>
        </w:rPr>
        <w:t>tegen open radioactieve stoffen.</w:t>
      </w:r>
    </w:p>
    <w:p w:rsidR="00AB2BE5" w:rsidRPr="00AB2BE5" w:rsidRDefault="00AB2BE5" w:rsidP="0006338A">
      <w:pPr>
        <w:pStyle w:val="Kop3"/>
        <w:rPr>
          <w:lang w:eastAsia="nl-NL"/>
        </w:rPr>
      </w:pPr>
      <w:r w:rsidRPr="00AB2BE5">
        <w:rPr>
          <w:lang w:eastAsia="nl-NL"/>
        </w:rPr>
        <w:t xml:space="preserve">1.2 Betreden van de locatie </w:t>
      </w:r>
    </w:p>
    <w:p w:rsid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De locatie </w:t>
      </w:r>
      <w:r w:rsidR="0006338A">
        <w:rPr>
          <w:rFonts w:asciiTheme="minorHAnsi" w:hAnsiTheme="minorHAnsi" w:cstheme="minorHAnsi"/>
          <w:lang w:eastAsia="nl-NL"/>
        </w:rPr>
        <w:t>van &lt;...&gt;</w:t>
      </w:r>
      <w:r w:rsidRPr="00AB2BE5">
        <w:rPr>
          <w:rFonts w:asciiTheme="minorHAnsi" w:hAnsiTheme="minorHAnsi" w:cstheme="minorHAnsi"/>
          <w:lang w:eastAsia="nl-NL"/>
        </w:rPr>
        <w:t xml:space="preserve"> is bij een gesloten installatie vrij toegankelijk. Personen mogen zich zonder beperking nabij de installatie begeven. De radioactieve stoffen kunnen (nagenoeg) niet uit de installatie treden. De externe straling afkomstig van de installatie is nihil. Personen zullen </w:t>
      </w:r>
      <w:r w:rsidR="0006338A">
        <w:rPr>
          <w:rFonts w:asciiTheme="minorHAnsi" w:hAnsiTheme="minorHAnsi" w:cstheme="minorHAnsi"/>
          <w:lang w:eastAsia="nl-NL"/>
        </w:rPr>
        <w:t xml:space="preserve">alleen </w:t>
      </w:r>
      <w:r w:rsidRPr="00AB2BE5">
        <w:rPr>
          <w:rFonts w:asciiTheme="minorHAnsi" w:hAnsiTheme="minorHAnsi" w:cstheme="minorHAnsi"/>
          <w:lang w:eastAsia="nl-NL"/>
        </w:rPr>
        <w:t xml:space="preserve">onder begeleiding van een medewerker van </w:t>
      </w:r>
      <w:r w:rsidR="0006338A">
        <w:rPr>
          <w:rFonts w:asciiTheme="minorHAnsi" w:hAnsiTheme="minorHAnsi" w:cstheme="minorHAnsi"/>
          <w:lang w:eastAsia="nl-NL"/>
        </w:rPr>
        <w:t>&lt;...&gt;</w:t>
      </w:r>
      <w:r w:rsidRPr="00AB2BE5">
        <w:rPr>
          <w:rFonts w:asciiTheme="minorHAnsi" w:hAnsiTheme="minorHAnsi" w:cstheme="minorHAnsi"/>
          <w:lang w:eastAsia="nl-NL"/>
        </w:rPr>
        <w:t xml:space="preserve"> (welke een instructie heeft ontvangen met betrekking tot </w:t>
      </w:r>
      <w:r w:rsidR="0006338A">
        <w:rPr>
          <w:rFonts w:asciiTheme="minorHAnsi" w:hAnsiTheme="minorHAnsi" w:cstheme="minorHAnsi"/>
          <w:lang w:eastAsia="nl-NL"/>
        </w:rPr>
        <w:t>NORM) op de locatie verblijven.</w:t>
      </w:r>
    </w:p>
    <w:p w:rsidR="00AB2BE5" w:rsidRPr="00AB2BE5" w:rsidRDefault="00AB2BE5" w:rsidP="0006338A">
      <w:pPr>
        <w:pStyle w:val="Kop3"/>
        <w:rPr>
          <w:lang w:eastAsia="nl-NL"/>
        </w:rPr>
      </w:pPr>
      <w:r w:rsidRPr="00AB2BE5">
        <w:rPr>
          <w:lang w:eastAsia="nl-NL"/>
        </w:rPr>
        <w:t xml:space="preserve">1.3 werkzaamheden met </w:t>
      </w:r>
      <w:r w:rsidR="001C6877">
        <w:rPr>
          <w:lang w:eastAsia="nl-NL"/>
        </w:rPr>
        <w:t>gesloten</w:t>
      </w:r>
      <w:r w:rsidRPr="00AB2BE5">
        <w:rPr>
          <w:lang w:eastAsia="nl-NL"/>
        </w:rPr>
        <w:t xml:space="preserve"> installatie </w:t>
      </w:r>
    </w:p>
    <w:p w:rsidR="00AB2BE5" w:rsidRDefault="0006338A" w:rsidP="00AB2BE5">
      <w:pPr>
        <w:ind w:left="0"/>
        <w:rPr>
          <w:rFonts w:asciiTheme="minorHAnsi" w:hAnsiTheme="minorHAnsi" w:cstheme="minorHAnsi"/>
          <w:lang w:eastAsia="nl-NL"/>
        </w:rPr>
      </w:pPr>
      <w:r>
        <w:rPr>
          <w:rFonts w:asciiTheme="minorHAnsi" w:hAnsiTheme="minorHAnsi" w:cstheme="minorHAnsi"/>
          <w:lang w:eastAsia="nl-NL"/>
        </w:rPr>
        <w:t xml:space="preserve">Op de </w:t>
      </w:r>
      <w:r w:rsidR="00AB2BE5" w:rsidRPr="00AB2BE5">
        <w:rPr>
          <w:rFonts w:asciiTheme="minorHAnsi" w:hAnsiTheme="minorHAnsi" w:cstheme="minorHAnsi"/>
          <w:lang w:eastAsia="nl-NL"/>
        </w:rPr>
        <w:t xml:space="preserve">locatie </w:t>
      </w:r>
      <w:r>
        <w:rPr>
          <w:rFonts w:asciiTheme="minorHAnsi" w:hAnsiTheme="minorHAnsi" w:cstheme="minorHAnsi"/>
          <w:lang w:eastAsia="nl-NL"/>
        </w:rPr>
        <w:t>vinden diverse</w:t>
      </w:r>
      <w:r w:rsidR="00AB2BE5" w:rsidRPr="00AB2BE5">
        <w:rPr>
          <w:rFonts w:asciiTheme="minorHAnsi" w:hAnsiTheme="minorHAnsi" w:cstheme="minorHAnsi"/>
          <w:lang w:eastAsia="nl-NL"/>
        </w:rPr>
        <w:t xml:space="preserve"> werkzaamheden </w:t>
      </w:r>
      <w:r>
        <w:rPr>
          <w:rFonts w:asciiTheme="minorHAnsi" w:hAnsiTheme="minorHAnsi" w:cstheme="minorHAnsi"/>
          <w:lang w:eastAsia="nl-NL"/>
        </w:rPr>
        <w:t>plaats</w:t>
      </w:r>
      <w:r w:rsidR="00AB2BE5" w:rsidRPr="00AB2BE5">
        <w:rPr>
          <w:rFonts w:asciiTheme="minorHAnsi" w:hAnsiTheme="minorHAnsi" w:cstheme="minorHAnsi"/>
          <w:lang w:eastAsia="nl-NL"/>
        </w:rPr>
        <w:t xml:space="preserve">. Werkzaamheden waarbij de installatie niet </w:t>
      </w:r>
      <w:r>
        <w:rPr>
          <w:rFonts w:asciiTheme="minorHAnsi" w:hAnsiTheme="minorHAnsi" w:cstheme="minorHAnsi"/>
          <w:lang w:eastAsia="nl-NL"/>
        </w:rPr>
        <w:t>open gaat</w:t>
      </w:r>
      <w:r w:rsidR="00AB2BE5" w:rsidRPr="00AB2BE5">
        <w:rPr>
          <w:rFonts w:asciiTheme="minorHAnsi" w:hAnsiTheme="minorHAnsi" w:cstheme="minorHAnsi"/>
          <w:lang w:eastAsia="nl-NL"/>
        </w:rPr>
        <w:t xml:space="preserve"> </w:t>
      </w:r>
      <w:r>
        <w:rPr>
          <w:rFonts w:asciiTheme="minorHAnsi" w:hAnsiTheme="minorHAnsi" w:cstheme="minorHAnsi"/>
          <w:lang w:eastAsia="nl-NL"/>
        </w:rPr>
        <w:t>zijn uit te voeren</w:t>
      </w:r>
      <w:r w:rsidR="00AB2BE5" w:rsidRPr="00AB2BE5">
        <w:rPr>
          <w:rFonts w:asciiTheme="minorHAnsi" w:hAnsiTheme="minorHAnsi" w:cstheme="minorHAnsi"/>
          <w:lang w:eastAsia="nl-NL"/>
        </w:rPr>
        <w:t xml:space="preserve"> door iedere medewerker. Deze medewerker moet wel op de hoogte </w:t>
      </w:r>
      <w:r>
        <w:rPr>
          <w:rFonts w:asciiTheme="minorHAnsi" w:hAnsiTheme="minorHAnsi" w:cstheme="minorHAnsi"/>
          <w:lang w:eastAsia="nl-NL"/>
        </w:rPr>
        <w:t>zijn van de aanwezige NORM-</w:t>
      </w:r>
      <w:r w:rsidR="00AB2BE5" w:rsidRPr="00AB2BE5">
        <w:rPr>
          <w:rFonts w:asciiTheme="minorHAnsi" w:hAnsiTheme="minorHAnsi" w:cstheme="minorHAnsi"/>
          <w:lang w:eastAsia="nl-NL"/>
        </w:rPr>
        <w:t xml:space="preserve">stoffen en hierover voorlichting hebben ontvangen. </w:t>
      </w:r>
    </w:p>
    <w:p w:rsidR="0006338A" w:rsidRPr="00AB2BE5" w:rsidRDefault="0006338A" w:rsidP="0006338A">
      <w:pPr>
        <w:ind w:left="0"/>
        <w:rPr>
          <w:rFonts w:asciiTheme="minorHAnsi" w:hAnsiTheme="minorHAnsi" w:cstheme="minorHAnsi"/>
          <w:lang w:eastAsia="nl-NL"/>
        </w:rPr>
      </w:pPr>
      <w:r>
        <w:rPr>
          <w:rFonts w:asciiTheme="minorHAnsi" w:hAnsiTheme="minorHAnsi" w:cstheme="minorHAnsi"/>
          <w:lang w:eastAsia="nl-NL"/>
        </w:rPr>
        <w:t>Externe p</w:t>
      </w:r>
      <w:r w:rsidRPr="00AB2BE5">
        <w:rPr>
          <w:rFonts w:asciiTheme="minorHAnsi" w:hAnsiTheme="minorHAnsi" w:cstheme="minorHAnsi"/>
          <w:lang w:eastAsia="nl-NL"/>
        </w:rPr>
        <w:t xml:space="preserve">ersonen die werk uitvoeren waarbij de installatie </w:t>
      </w:r>
      <w:r>
        <w:rPr>
          <w:rFonts w:asciiTheme="minorHAnsi" w:hAnsiTheme="minorHAnsi" w:cstheme="minorHAnsi"/>
          <w:lang w:eastAsia="nl-NL"/>
        </w:rPr>
        <w:t>gesloten blijft</w:t>
      </w:r>
      <w:r w:rsidRPr="00AB2BE5">
        <w:rPr>
          <w:rFonts w:asciiTheme="minorHAnsi" w:hAnsiTheme="minorHAnsi" w:cstheme="minorHAnsi"/>
          <w:lang w:eastAsia="nl-NL"/>
        </w:rPr>
        <w:t xml:space="preserve"> mogen dit werk zelfstandig uitvoeren als is geborgd dat personen niet onbedoeld de installatie kunnen openen of iets kunnen doen aan de installatie waarbij vloeistoffen uit de installatie kunnen </w:t>
      </w:r>
      <w:r>
        <w:rPr>
          <w:rFonts w:asciiTheme="minorHAnsi" w:hAnsiTheme="minorHAnsi" w:cstheme="minorHAnsi"/>
          <w:lang w:eastAsia="nl-NL"/>
        </w:rPr>
        <w:t>vrij</w:t>
      </w:r>
      <w:r w:rsidRPr="00AB2BE5">
        <w:rPr>
          <w:rFonts w:asciiTheme="minorHAnsi" w:hAnsiTheme="minorHAnsi" w:cstheme="minorHAnsi"/>
          <w:lang w:eastAsia="nl-NL"/>
        </w:rPr>
        <w:t>komen.</w:t>
      </w:r>
    </w:p>
    <w:p w:rsidR="00AB2BE5" w:rsidRPr="00AB2BE5" w:rsidRDefault="0006338A" w:rsidP="001C6877">
      <w:pPr>
        <w:pStyle w:val="Kop3"/>
        <w:rPr>
          <w:lang w:eastAsia="nl-NL"/>
        </w:rPr>
      </w:pPr>
      <w:r>
        <w:rPr>
          <w:lang w:eastAsia="nl-NL"/>
        </w:rPr>
        <w:t xml:space="preserve">1.4 </w:t>
      </w:r>
      <w:r w:rsidR="001C6877">
        <w:rPr>
          <w:lang w:eastAsia="nl-NL"/>
        </w:rPr>
        <w:t xml:space="preserve">Werken bij geopende installatie: </w:t>
      </w:r>
      <w:r>
        <w:rPr>
          <w:lang w:eastAsia="nl-NL"/>
        </w:rPr>
        <w:t>NORM-</w:t>
      </w:r>
      <w:r w:rsidR="00AB2BE5" w:rsidRPr="00AB2BE5">
        <w:rPr>
          <w:lang w:eastAsia="nl-NL"/>
        </w:rPr>
        <w:t xml:space="preserve">werkzaamheden </w:t>
      </w:r>
    </w:p>
    <w:p w:rsidR="001C6877" w:rsidRPr="00AB2BE5" w:rsidRDefault="001C6877" w:rsidP="001C6877">
      <w:pPr>
        <w:ind w:left="0"/>
        <w:rPr>
          <w:rFonts w:asciiTheme="minorHAnsi" w:hAnsiTheme="minorHAnsi" w:cstheme="minorHAnsi"/>
          <w:lang w:eastAsia="nl-NL"/>
        </w:rPr>
      </w:pPr>
      <w:r>
        <w:rPr>
          <w:rFonts w:asciiTheme="minorHAnsi" w:hAnsiTheme="minorHAnsi" w:cstheme="minorHAnsi"/>
          <w:lang w:eastAsia="nl-NL"/>
        </w:rPr>
        <w:t>Ook vinden werkzaamheden plaats waarbij de installatie wél geopend wordt,</w:t>
      </w:r>
      <w:r w:rsidRPr="00AB2BE5">
        <w:rPr>
          <w:rFonts w:asciiTheme="minorHAnsi" w:hAnsiTheme="minorHAnsi" w:cstheme="minorHAnsi"/>
          <w:lang w:eastAsia="nl-NL"/>
        </w:rPr>
        <w:t xml:space="preserve"> </w:t>
      </w:r>
      <w:r>
        <w:rPr>
          <w:rFonts w:asciiTheme="minorHAnsi" w:hAnsiTheme="minorHAnsi" w:cstheme="minorHAnsi"/>
          <w:lang w:eastAsia="nl-NL"/>
        </w:rPr>
        <w:t>zo</w:t>
      </w:r>
      <w:r w:rsidRPr="00AB2BE5">
        <w:rPr>
          <w:rFonts w:asciiTheme="minorHAnsi" w:hAnsiTheme="minorHAnsi" w:cstheme="minorHAnsi"/>
          <w:lang w:eastAsia="nl-NL"/>
        </w:rPr>
        <w:t xml:space="preserve">als </w:t>
      </w:r>
      <w:r>
        <w:rPr>
          <w:rFonts w:asciiTheme="minorHAnsi" w:hAnsiTheme="minorHAnsi" w:cstheme="minorHAnsi"/>
          <w:lang w:eastAsia="nl-NL"/>
        </w:rPr>
        <w:t xml:space="preserve">(inwendig) </w:t>
      </w:r>
      <w:r w:rsidRPr="00AB2BE5">
        <w:rPr>
          <w:rFonts w:asciiTheme="minorHAnsi" w:hAnsiTheme="minorHAnsi" w:cstheme="minorHAnsi"/>
          <w:lang w:eastAsia="nl-NL"/>
        </w:rPr>
        <w:t>onderhoud</w:t>
      </w:r>
      <w:r>
        <w:rPr>
          <w:rFonts w:asciiTheme="minorHAnsi" w:hAnsiTheme="minorHAnsi" w:cstheme="minorHAnsi"/>
          <w:lang w:eastAsia="nl-NL"/>
        </w:rPr>
        <w:t xml:space="preserve"> aan de putten en de vaten,</w:t>
      </w:r>
      <w:r w:rsidRPr="00AB2BE5">
        <w:rPr>
          <w:rFonts w:asciiTheme="minorHAnsi" w:hAnsiTheme="minorHAnsi" w:cstheme="minorHAnsi"/>
          <w:lang w:eastAsia="nl-NL"/>
        </w:rPr>
        <w:t xml:space="preserve"> </w:t>
      </w:r>
      <w:proofErr w:type="spellStart"/>
      <w:r>
        <w:rPr>
          <w:rFonts w:asciiTheme="minorHAnsi" w:hAnsiTheme="minorHAnsi" w:cstheme="minorHAnsi"/>
          <w:lang w:eastAsia="nl-NL"/>
        </w:rPr>
        <w:t>wireline</w:t>
      </w:r>
      <w:proofErr w:type="spellEnd"/>
      <w:r>
        <w:rPr>
          <w:rFonts w:asciiTheme="minorHAnsi" w:hAnsiTheme="minorHAnsi" w:cstheme="minorHAnsi"/>
          <w:lang w:eastAsia="nl-NL"/>
        </w:rPr>
        <w:t xml:space="preserve">, </w:t>
      </w:r>
      <w:proofErr w:type="spellStart"/>
      <w:r>
        <w:rPr>
          <w:rFonts w:asciiTheme="minorHAnsi" w:hAnsiTheme="minorHAnsi" w:cstheme="minorHAnsi"/>
          <w:lang w:eastAsia="nl-NL"/>
        </w:rPr>
        <w:t>coil</w:t>
      </w:r>
      <w:proofErr w:type="spellEnd"/>
      <w:r>
        <w:rPr>
          <w:rFonts w:asciiTheme="minorHAnsi" w:hAnsiTheme="minorHAnsi" w:cstheme="minorHAnsi"/>
          <w:lang w:eastAsia="nl-NL"/>
        </w:rPr>
        <w:t xml:space="preserve"> tubing etc. Al deze </w:t>
      </w:r>
      <w:r w:rsidRPr="00AB2BE5">
        <w:rPr>
          <w:rFonts w:asciiTheme="minorHAnsi" w:hAnsiTheme="minorHAnsi" w:cstheme="minorHAnsi"/>
          <w:lang w:eastAsia="nl-NL"/>
        </w:rPr>
        <w:t xml:space="preserve">werkzaamheden (waarbij omgeving, mens of materiaal in aanraking kan komen met het inwendige van de installatie of de vloeistoffen of </w:t>
      </w:r>
      <w:proofErr w:type="spellStart"/>
      <w:r w:rsidRPr="00AB2BE5">
        <w:rPr>
          <w:rFonts w:asciiTheme="minorHAnsi" w:hAnsiTheme="minorHAnsi" w:cstheme="minorHAnsi"/>
          <w:lang w:eastAsia="nl-NL"/>
        </w:rPr>
        <w:t>sludges</w:t>
      </w:r>
      <w:proofErr w:type="spellEnd"/>
      <w:r w:rsidRPr="00AB2BE5">
        <w:rPr>
          <w:rFonts w:asciiTheme="minorHAnsi" w:hAnsiTheme="minorHAnsi" w:cstheme="minorHAnsi"/>
          <w:lang w:eastAsia="nl-NL"/>
        </w:rPr>
        <w:t xml:space="preserve"> en zand uit</w:t>
      </w:r>
      <w:r>
        <w:rPr>
          <w:rFonts w:asciiTheme="minorHAnsi" w:hAnsiTheme="minorHAnsi" w:cstheme="minorHAnsi"/>
          <w:lang w:eastAsia="nl-NL"/>
        </w:rPr>
        <w:t xml:space="preserve"> de installatie) worden als </w:t>
      </w:r>
      <w:r w:rsidRPr="0006338A">
        <w:rPr>
          <w:rFonts w:asciiTheme="minorHAnsi" w:hAnsiTheme="minorHAnsi" w:cstheme="minorHAnsi"/>
          <w:u w:val="single"/>
          <w:lang w:eastAsia="nl-NL"/>
        </w:rPr>
        <w:t>NORM-werkzaamheden</w:t>
      </w:r>
      <w:r w:rsidRPr="00AB2BE5">
        <w:rPr>
          <w:rFonts w:asciiTheme="minorHAnsi" w:hAnsiTheme="minorHAnsi" w:cstheme="minorHAnsi"/>
          <w:lang w:eastAsia="nl-NL"/>
        </w:rPr>
        <w:t xml:space="preserve"> beschouwd.</w:t>
      </w:r>
    </w:p>
    <w:p w:rsidR="001C6877" w:rsidRDefault="001C6877" w:rsidP="00AB2BE5">
      <w:pPr>
        <w:ind w:left="0"/>
        <w:rPr>
          <w:rFonts w:asciiTheme="minorHAnsi" w:hAnsiTheme="minorHAnsi" w:cstheme="minorHAnsi"/>
          <w:lang w:eastAsia="nl-NL"/>
        </w:rPr>
      </w:pPr>
    </w:p>
    <w:p w:rsidR="00AB2BE5" w:rsidRPr="00AB2BE5" w:rsidRDefault="001C6877" w:rsidP="00AB2BE5">
      <w:pPr>
        <w:ind w:left="0"/>
        <w:rPr>
          <w:rFonts w:asciiTheme="minorHAnsi" w:hAnsiTheme="minorHAnsi" w:cstheme="minorHAnsi"/>
          <w:lang w:eastAsia="nl-NL"/>
        </w:rPr>
      </w:pPr>
      <w:r>
        <w:rPr>
          <w:rFonts w:asciiTheme="minorHAnsi" w:hAnsiTheme="minorHAnsi" w:cstheme="minorHAnsi"/>
          <w:lang w:eastAsia="nl-NL"/>
        </w:rPr>
        <w:lastRenderedPageBreak/>
        <w:t>Voor het uitvoeren van NORM-</w:t>
      </w:r>
      <w:r w:rsidR="00AB2BE5" w:rsidRPr="00AB2BE5">
        <w:rPr>
          <w:rFonts w:asciiTheme="minorHAnsi" w:hAnsiTheme="minorHAnsi" w:cstheme="minorHAnsi"/>
          <w:lang w:eastAsia="nl-NL"/>
        </w:rPr>
        <w:t xml:space="preserve">werkzaamheden welke niet specifiek in deze werkinstructie zijn beschreven </w:t>
      </w:r>
      <w:r>
        <w:rPr>
          <w:rFonts w:asciiTheme="minorHAnsi" w:hAnsiTheme="minorHAnsi" w:cstheme="minorHAnsi"/>
          <w:lang w:eastAsia="nl-NL"/>
        </w:rPr>
        <w:t xml:space="preserve">is, </w:t>
      </w:r>
      <w:r w:rsidR="00AB2BE5" w:rsidRPr="00AB2BE5">
        <w:rPr>
          <w:rFonts w:asciiTheme="minorHAnsi" w:hAnsiTheme="minorHAnsi" w:cstheme="minorHAnsi"/>
          <w:lang w:eastAsia="nl-NL"/>
        </w:rPr>
        <w:t xml:space="preserve"> v</w:t>
      </w:r>
      <w:r>
        <w:rPr>
          <w:rFonts w:asciiTheme="minorHAnsi" w:hAnsiTheme="minorHAnsi" w:cstheme="minorHAnsi"/>
          <w:lang w:eastAsia="nl-NL"/>
        </w:rPr>
        <w:t>óó</w:t>
      </w:r>
      <w:r w:rsidR="00AB2BE5" w:rsidRPr="00AB2BE5">
        <w:rPr>
          <w:rFonts w:asciiTheme="minorHAnsi" w:hAnsiTheme="minorHAnsi" w:cstheme="minorHAnsi"/>
          <w:lang w:eastAsia="nl-NL"/>
        </w:rPr>
        <w:t xml:space="preserve">rdat </w:t>
      </w:r>
      <w:r>
        <w:rPr>
          <w:rFonts w:asciiTheme="minorHAnsi" w:hAnsiTheme="minorHAnsi" w:cstheme="minorHAnsi"/>
          <w:lang w:eastAsia="nl-NL"/>
        </w:rPr>
        <w:t xml:space="preserve">men </w:t>
      </w:r>
      <w:r w:rsidR="00AB2BE5" w:rsidRPr="00AB2BE5">
        <w:rPr>
          <w:rFonts w:asciiTheme="minorHAnsi" w:hAnsiTheme="minorHAnsi" w:cstheme="minorHAnsi"/>
          <w:lang w:eastAsia="nl-NL"/>
        </w:rPr>
        <w:t>deze werkzaamheden uitvoer</w:t>
      </w:r>
      <w:r>
        <w:rPr>
          <w:rFonts w:asciiTheme="minorHAnsi" w:hAnsiTheme="minorHAnsi" w:cstheme="minorHAnsi"/>
          <w:lang w:eastAsia="nl-NL"/>
        </w:rPr>
        <w:t>t een NORM-</w:t>
      </w:r>
      <w:r w:rsidR="00AB2BE5" w:rsidRPr="00AB2BE5">
        <w:rPr>
          <w:rFonts w:asciiTheme="minorHAnsi" w:hAnsiTheme="minorHAnsi" w:cstheme="minorHAnsi"/>
          <w:lang w:eastAsia="nl-NL"/>
        </w:rPr>
        <w:t xml:space="preserve">werkplan </w:t>
      </w:r>
      <w:r>
        <w:rPr>
          <w:rFonts w:asciiTheme="minorHAnsi" w:hAnsiTheme="minorHAnsi" w:cstheme="minorHAnsi"/>
          <w:lang w:eastAsia="nl-NL"/>
        </w:rPr>
        <w:t>vereist</w:t>
      </w:r>
      <w:r w:rsidR="00AB2BE5" w:rsidRPr="00AB2BE5">
        <w:rPr>
          <w:rFonts w:asciiTheme="minorHAnsi" w:hAnsiTheme="minorHAnsi" w:cstheme="minorHAnsi"/>
          <w:lang w:eastAsia="nl-NL"/>
        </w:rPr>
        <w:t xml:space="preserve">. In dit plan </w:t>
      </w:r>
      <w:r>
        <w:rPr>
          <w:rFonts w:asciiTheme="minorHAnsi" w:hAnsiTheme="minorHAnsi" w:cstheme="minorHAnsi"/>
          <w:lang w:eastAsia="nl-NL"/>
        </w:rPr>
        <w:t>staa</w:t>
      </w:r>
      <w:r w:rsidR="005D6061">
        <w:rPr>
          <w:rFonts w:asciiTheme="minorHAnsi" w:hAnsiTheme="minorHAnsi" w:cstheme="minorHAnsi"/>
          <w:lang w:eastAsia="nl-NL"/>
        </w:rPr>
        <w:t>n</w:t>
      </w:r>
      <w:r w:rsidR="00AB2BE5" w:rsidRPr="00AB2BE5">
        <w:rPr>
          <w:rFonts w:asciiTheme="minorHAnsi" w:hAnsiTheme="minorHAnsi" w:cstheme="minorHAnsi"/>
          <w:lang w:eastAsia="nl-NL"/>
        </w:rPr>
        <w:t xml:space="preserve"> beschreven: </w:t>
      </w:r>
    </w:p>
    <w:p w:rsidR="00AB2BE5" w:rsidRPr="001C6877" w:rsidRDefault="001C6877" w:rsidP="00CC3F2F">
      <w:pPr>
        <w:numPr>
          <w:ilvl w:val="0"/>
          <w:numId w:val="5"/>
        </w:numPr>
        <w:rPr>
          <w:rFonts w:asciiTheme="minorHAnsi" w:hAnsiTheme="minorHAnsi" w:cstheme="minorHAnsi"/>
          <w:lang w:eastAsia="nl-NL"/>
        </w:rPr>
      </w:pPr>
      <w:r w:rsidRPr="001C6877">
        <w:rPr>
          <w:rFonts w:asciiTheme="minorHAnsi" w:hAnsiTheme="minorHAnsi" w:cstheme="minorHAnsi"/>
          <w:lang w:eastAsia="nl-NL"/>
        </w:rPr>
        <w:t>De NORM-</w:t>
      </w:r>
      <w:r w:rsidR="00AB2BE5" w:rsidRPr="001C6877">
        <w:rPr>
          <w:rFonts w:asciiTheme="minorHAnsi" w:hAnsiTheme="minorHAnsi" w:cstheme="minorHAnsi"/>
          <w:lang w:eastAsia="nl-NL"/>
        </w:rPr>
        <w:t xml:space="preserve">instructie voor werknemers die het werk uitvoeren </w:t>
      </w:r>
    </w:p>
    <w:p w:rsidR="00AB2BE5" w:rsidRPr="001C6877" w:rsidRDefault="005D6061" w:rsidP="00CC3F2F">
      <w:pPr>
        <w:numPr>
          <w:ilvl w:val="0"/>
          <w:numId w:val="5"/>
        </w:numPr>
        <w:rPr>
          <w:rFonts w:asciiTheme="minorHAnsi" w:hAnsiTheme="minorHAnsi" w:cstheme="minorHAnsi"/>
          <w:lang w:eastAsia="nl-NL"/>
        </w:rPr>
      </w:pPr>
      <w:r>
        <w:rPr>
          <w:rFonts w:asciiTheme="minorHAnsi" w:hAnsiTheme="minorHAnsi" w:cstheme="minorHAnsi"/>
          <w:lang w:eastAsia="nl-NL"/>
        </w:rPr>
        <w:t>De g</w:t>
      </w:r>
      <w:r w:rsidR="00AB2BE5" w:rsidRPr="001C6877">
        <w:rPr>
          <w:rFonts w:asciiTheme="minorHAnsi" w:hAnsiTheme="minorHAnsi" w:cstheme="minorHAnsi"/>
          <w:lang w:eastAsia="nl-NL"/>
        </w:rPr>
        <w:t xml:space="preserve">emeten waarden uit het verleden </w:t>
      </w:r>
    </w:p>
    <w:p w:rsidR="00AB2BE5" w:rsidRPr="001C6877" w:rsidRDefault="005D6061" w:rsidP="00CC3F2F">
      <w:pPr>
        <w:numPr>
          <w:ilvl w:val="0"/>
          <w:numId w:val="5"/>
        </w:numPr>
        <w:rPr>
          <w:rFonts w:asciiTheme="minorHAnsi" w:hAnsiTheme="minorHAnsi" w:cstheme="minorHAnsi"/>
          <w:lang w:eastAsia="nl-NL"/>
        </w:rPr>
      </w:pPr>
      <w:r>
        <w:rPr>
          <w:rFonts w:asciiTheme="minorHAnsi" w:hAnsiTheme="minorHAnsi" w:cstheme="minorHAnsi"/>
          <w:lang w:eastAsia="nl-NL"/>
        </w:rPr>
        <w:t>Het gebied</w:t>
      </w:r>
      <w:r w:rsidR="00AB2BE5" w:rsidRPr="001C6877">
        <w:rPr>
          <w:rFonts w:asciiTheme="minorHAnsi" w:hAnsiTheme="minorHAnsi" w:cstheme="minorHAnsi"/>
          <w:lang w:eastAsia="nl-NL"/>
        </w:rPr>
        <w:t xml:space="preserve"> waarbinnen het werk mag worden uitgevoerd </w:t>
      </w:r>
    </w:p>
    <w:p w:rsidR="00AB2BE5" w:rsidRPr="001C6877" w:rsidRDefault="005D6061" w:rsidP="00CC3F2F">
      <w:pPr>
        <w:numPr>
          <w:ilvl w:val="0"/>
          <w:numId w:val="5"/>
        </w:numPr>
        <w:rPr>
          <w:rFonts w:asciiTheme="minorHAnsi" w:hAnsiTheme="minorHAnsi" w:cstheme="minorHAnsi"/>
          <w:lang w:eastAsia="nl-NL"/>
        </w:rPr>
      </w:pPr>
      <w:r>
        <w:rPr>
          <w:rFonts w:asciiTheme="minorHAnsi" w:hAnsiTheme="minorHAnsi" w:cstheme="minorHAnsi"/>
          <w:lang w:eastAsia="nl-NL"/>
        </w:rPr>
        <w:t>De m</w:t>
      </w:r>
      <w:r w:rsidR="00AB2BE5" w:rsidRPr="001C6877">
        <w:rPr>
          <w:rFonts w:asciiTheme="minorHAnsi" w:hAnsiTheme="minorHAnsi" w:cstheme="minorHAnsi"/>
          <w:lang w:eastAsia="nl-NL"/>
        </w:rPr>
        <w:t xml:space="preserve">aatregelen om het milieu te beschermen (voorkomen en opruimen van gemorste stoffen) </w:t>
      </w:r>
    </w:p>
    <w:p w:rsidR="00AB2BE5" w:rsidRPr="001C6877" w:rsidRDefault="005D6061" w:rsidP="00CC3F2F">
      <w:pPr>
        <w:numPr>
          <w:ilvl w:val="0"/>
          <w:numId w:val="5"/>
        </w:numPr>
        <w:rPr>
          <w:rFonts w:asciiTheme="minorHAnsi" w:hAnsiTheme="minorHAnsi" w:cstheme="minorHAnsi"/>
          <w:lang w:eastAsia="nl-NL"/>
        </w:rPr>
      </w:pPr>
      <w:r>
        <w:rPr>
          <w:rFonts w:asciiTheme="minorHAnsi" w:hAnsiTheme="minorHAnsi" w:cstheme="minorHAnsi"/>
          <w:lang w:eastAsia="nl-NL"/>
        </w:rPr>
        <w:t xml:space="preserve">De aanduiding van de te gebruiken </w:t>
      </w:r>
      <w:r w:rsidR="00AB2BE5" w:rsidRPr="001C6877">
        <w:rPr>
          <w:rFonts w:asciiTheme="minorHAnsi" w:hAnsiTheme="minorHAnsi" w:cstheme="minorHAnsi"/>
          <w:lang w:eastAsia="nl-NL"/>
        </w:rPr>
        <w:t xml:space="preserve"> persoonlijke </w:t>
      </w:r>
      <w:r>
        <w:rPr>
          <w:rFonts w:asciiTheme="minorHAnsi" w:hAnsiTheme="minorHAnsi" w:cstheme="minorHAnsi"/>
          <w:lang w:eastAsia="nl-NL"/>
        </w:rPr>
        <w:t>(</w:t>
      </w:r>
      <w:proofErr w:type="spellStart"/>
      <w:r>
        <w:rPr>
          <w:rFonts w:asciiTheme="minorHAnsi" w:hAnsiTheme="minorHAnsi" w:cstheme="minorHAnsi"/>
          <w:lang w:eastAsia="nl-NL"/>
        </w:rPr>
        <w:t>PBM’s</w:t>
      </w:r>
      <w:proofErr w:type="spellEnd"/>
      <w:r>
        <w:rPr>
          <w:rFonts w:asciiTheme="minorHAnsi" w:hAnsiTheme="minorHAnsi" w:cstheme="minorHAnsi"/>
          <w:lang w:eastAsia="nl-NL"/>
        </w:rPr>
        <w:t>)</w:t>
      </w:r>
    </w:p>
    <w:p w:rsidR="00AB2BE5" w:rsidRPr="001C6877" w:rsidRDefault="005D6061" w:rsidP="00CC3F2F">
      <w:pPr>
        <w:numPr>
          <w:ilvl w:val="0"/>
          <w:numId w:val="5"/>
        </w:numPr>
        <w:rPr>
          <w:rFonts w:asciiTheme="minorHAnsi" w:hAnsiTheme="minorHAnsi" w:cstheme="minorHAnsi"/>
          <w:lang w:eastAsia="nl-NL"/>
        </w:rPr>
      </w:pPr>
      <w:r>
        <w:rPr>
          <w:rFonts w:asciiTheme="minorHAnsi" w:hAnsiTheme="minorHAnsi" w:cstheme="minorHAnsi"/>
          <w:lang w:eastAsia="nl-NL"/>
        </w:rPr>
        <w:t>De manier om</w:t>
      </w:r>
      <w:r w:rsidR="00AB2BE5" w:rsidRPr="001C6877">
        <w:rPr>
          <w:rFonts w:asciiTheme="minorHAnsi" w:hAnsiTheme="minorHAnsi" w:cstheme="minorHAnsi"/>
          <w:lang w:eastAsia="nl-NL"/>
        </w:rPr>
        <w:t xml:space="preserve"> metingen uit</w:t>
      </w:r>
      <w:r>
        <w:rPr>
          <w:rFonts w:asciiTheme="minorHAnsi" w:hAnsiTheme="minorHAnsi" w:cstheme="minorHAnsi"/>
          <w:lang w:eastAsia="nl-NL"/>
        </w:rPr>
        <w:t xml:space="preserve"> te voeren</w:t>
      </w:r>
      <w:r w:rsidR="00AB2BE5" w:rsidRPr="001C6877">
        <w:rPr>
          <w:rFonts w:asciiTheme="minorHAnsi" w:hAnsiTheme="minorHAnsi" w:cstheme="minorHAnsi"/>
          <w:lang w:eastAsia="nl-NL"/>
        </w:rPr>
        <w:t xml:space="preserve"> </w:t>
      </w:r>
    </w:p>
    <w:p w:rsidR="00AB2BE5" w:rsidRPr="001C6877" w:rsidRDefault="005D6061" w:rsidP="00CC3F2F">
      <w:pPr>
        <w:numPr>
          <w:ilvl w:val="0"/>
          <w:numId w:val="5"/>
        </w:numPr>
        <w:rPr>
          <w:rFonts w:asciiTheme="minorHAnsi" w:hAnsiTheme="minorHAnsi" w:cstheme="minorHAnsi"/>
          <w:lang w:eastAsia="nl-NL"/>
        </w:rPr>
      </w:pPr>
      <w:r>
        <w:rPr>
          <w:rFonts w:asciiTheme="minorHAnsi" w:hAnsiTheme="minorHAnsi" w:cstheme="minorHAnsi"/>
          <w:lang w:eastAsia="nl-NL"/>
        </w:rPr>
        <w:t>De r</w:t>
      </w:r>
      <w:r w:rsidR="00AB2BE5" w:rsidRPr="001C6877">
        <w:rPr>
          <w:rFonts w:asciiTheme="minorHAnsi" w:hAnsiTheme="minorHAnsi" w:cstheme="minorHAnsi"/>
          <w:lang w:eastAsia="nl-NL"/>
        </w:rPr>
        <w:t xml:space="preserve">apportage van metingen </w:t>
      </w:r>
    </w:p>
    <w:p w:rsidR="00AB2BE5" w:rsidRPr="001C6877" w:rsidRDefault="004401E6" w:rsidP="00CC3F2F">
      <w:pPr>
        <w:numPr>
          <w:ilvl w:val="0"/>
          <w:numId w:val="5"/>
        </w:numPr>
        <w:rPr>
          <w:rFonts w:asciiTheme="minorHAnsi" w:hAnsiTheme="minorHAnsi" w:cstheme="minorHAnsi"/>
          <w:lang w:eastAsia="nl-NL"/>
        </w:rPr>
      </w:pPr>
      <w:r>
        <w:rPr>
          <w:rFonts w:asciiTheme="minorHAnsi" w:hAnsiTheme="minorHAnsi" w:cstheme="minorHAnsi"/>
          <w:lang w:eastAsia="nl-NL"/>
        </w:rPr>
        <w:t>De wijze van v</w:t>
      </w:r>
      <w:r w:rsidR="00AB2BE5" w:rsidRPr="001C6877">
        <w:rPr>
          <w:rFonts w:asciiTheme="minorHAnsi" w:hAnsiTheme="minorHAnsi" w:cstheme="minorHAnsi"/>
          <w:lang w:eastAsia="nl-NL"/>
        </w:rPr>
        <w:t xml:space="preserve">erpakken en afvoeren van </w:t>
      </w:r>
      <w:r>
        <w:rPr>
          <w:rFonts w:asciiTheme="minorHAnsi" w:hAnsiTheme="minorHAnsi" w:cstheme="minorHAnsi"/>
          <w:lang w:eastAsia="nl-NL"/>
        </w:rPr>
        <w:t xml:space="preserve">de </w:t>
      </w:r>
      <w:r w:rsidR="00AB2BE5" w:rsidRPr="001C6877">
        <w:rPr>
          <w:rFonts w:asciiTheme="minorHAnsi" w:hAnsiTheme="minorHAnsi" w:cstheme="minorHAnsi"/>
          <w:lang w:eastAsia="nl-NL"/>
        </w:rPr>
        <w:t xml:space="preserve">besmette materialen </w:t>
      </w:r>
    </w:p>
    <w:p w:rsidR="00AB2BE5" w:rsidRPr="001C6877" w:rsidRDefault="004401E6" w:rsidP="00CC3F2F">
      <w:pPr>
        <w:numPr>
          <w:ilvl w:val="0"/>
          <w:numId w:val="5"/>
        </w:numPr>
        <w:rPr>
          <w:rFonts w:asciiTheme="minorHAnsi" w:hAnsiTheme="minorHAnsi" w:cstheme="minorHAnsi"/>
          <w:lang w:eastAsia="nl-NL"/>
        </w:rPr>
      </w:pPr>
      <w:r>
        <w:rPr>
          <w:rFonts w:asciiTheme="minorHAnsi" w:hAnsiTheme="minorHAnsi" w:cstheme="minorHAnsi"/>
          <w:lang w:eastAsia="nl-NL"/>
        </w:rPr>
        <w:t>De bevoegdheden en rol van de</w:t>
      </w:r>
      <w:r w:rsidR="00AB2BE5" w:rsidRPr="001C6877">
        <w:rPr>
          <w:rFonts w:asciiTheme="minorHAnsi" w:hAnsiTheme="minorHAnsi" w:cstheme="minorHAnsi"/>
          <w:lang w:eastAsia="nl-NL"/>
        </w:rPr>
        <w:t xml:space="preserve"> stralingsdeskundige </w:t>
      </w:r>
      <w:r>
        <w:rPr>
          <w:rFonts w:asciiTheme="minorHAnsi" w:hAnsiTheme="minorHAnsi" w:cstheme="minorHAnsi"/>
          <w:lang w:eastAsia="nl-NL"/>
        </w:rPr>
        <w:t>(</w:t>
      </w:r>
      <w:r w:rsidR="00AB2BE5" w:rsidRPr="001C6877">
        <w:rPr>
          <w:rFonts w:asciiTheme="minorHAnsi" w:hAnsiTheme="minorHAnsi" w:cstheme="minorHAnsi"/>
          <w:lang w:eastAsia="nl-NL"/>
        </w:rPr>
        <w:t>niveau 5B of niveau 3 a</w:t>
      </w:r>
      <w:r>
        <w:rPr>
          <w:rFonts w:asciiTheme="minorHAnsi" w:hAnsiTheme="minorHAnsi" w:cstheme="minorHAnsi"/>
          <w:lang w:eastAsia="nl-NL"/>
        </w:rPr>
        <w:t>fhankelijk van de werkzaamheden)</w:t>
      </w:r>
    </w:p>
    <w:p w:rsidR="00AB2BE5" w:rsidRPr="00AB2BE5" w:rsidRDefault="00AB2BE5" w:rsidP="00AB2BE5">
      <w:pPr>
        <w:ind w:left="0"/>
        <w:rPr>
          <w:rFonts w:asciiTheme="minorHAnsi" w:hAnsiTheme="minorHAnsi" w:cstheme="minorHAnsi"/>
          <w:lang w:eastAsia="nl-NL"/>
        </w:rPr>
      </w:pPr>
    </w:p>
    <w:p w:rsidR="00AB2BE5" w:rsidRDefault="004401E6" w:rsidP="00AB2BE5">
      <w:pPr>
        <w:ind w:left="0"/>
        <w:rPr>
          <w:rFonts w:asciiTheme="minorHAnsi" w:hAnsiTheme="minorHAnsi" w:cstheme="minorHAnsi"/>
          <w:lang w:eastAsia="nl-NL"/>
        </w:rPr>
      </w:pPr>
      <w:r>
        <w:rPr>
          <w:rFonts w:asciiTheme="minorHAnsi" w:hAnsiTheme="minorHAnsi" w:cstheme="minorHAnsi"/>
          <w:lang w:eastAsia="nl-NL"/>
        </w:rPr>
        <w:t>Het NORM-</w:t>
      </w:r>
      <w:r w:rsidR="00AB2BE5" w:rsidRPr="00AB2BE5">
        <w:rPr>
          <w:rFonts w:asciiTheme="minorHAnsi" w:hAnsiTheme="minorHAnsi" w:cstheme="minorHAnsi"/>
          <w:lang w:eastAsia="nl-NL"/>
        </w:rPr>
        <w:t xml:space="preserve">werkplan wordt voorgelegd aan de stralingsdeskundige niveau 3. Het werk </w:t>
      </w:r>
      <w:r>
        <w:rPr>
          <w:rFonts w:asciiTheme="minorHAnsi" w:hAnsiTheme="minorHAnsi" w:cstheme="minorHAnsi"/>
          <w:lang w:eastAsia="nl-NL"/>
        </w:rPr>
        <w:t xml:space="preserve">start pas nádat </w:t>
      </w:r>
      <w:r w:rsidR="00AB2BE5" w:rsidRPr="00AB2BE5">
        <w:rPr>
          <w:rFonts w:asciiTheme="minorHAnsi" w:hAnsiTheme="minorHAnsi" w:cstheme="minorHAnsi"/>
          <w:lang w:eastAsia="nl-NL"/>
        </w:rPr>
        <w:t xml:space="preserve"> deze stralingsdeskundige het plan heeft goedgekeurd. </w:t>
      </w:r>
    </w:p>
    <w:p w:rsidR="004401E6" w:rsidRDefault="004401E6" w:rsidP="00AB2BE5">
      <w:pPr>
        <w:ind w:left="0"/>
        <w:rPr>
          <w:rFonts w:asciiTheme="minorHAnsi" w:hAnsiTheme="minorHAnsi" w:cstheme="minorHAnsi"/>
          <w:lang w:eastAsia="nl-NL"/>
        </w:rPr>
      </w:pPr>
    </w:p>
    <w:p w:rsidR="00AB2BE5" w:rsidRPr="00AB2BE5" w:rsidRDefault="00AB2BE5" w:rsidP="004401E6">
      <w:pPr>
        <w:pStyle w:val="Kop2"/>
        <w:rPr>
          <w:lang w:eastAsia="nl-NL"/>
        </w:rPr>
      </w:pPr>
      <w:r w:rsidRPr="00AB2BE5">
        <w:rPr>
          <w:lang w:eastAsia="nl-NL"/>
        </w:rPr>
        <w:t xml:space="preserve">2. Standaardwerkzaamheden </w:t>
      </w:r>
    </w:p>
    <w:p w:rsidR="004401E6" w:rsidRDefault="004401E6" w:rsidP="00AB2BE5">
      <w:pPr>
        <w:ind w:left="0"/>
        <w:rPr>
          <w:rFonts w:asciiTheme="minorHAnsi" w:hAnsiTheme="minorHAnsi" w:cstheme="minorHAnsi"/>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De volgende werkzaamhede</w:t>
      </w:r>
      <w:r w:rsidR="00AD7714">
        <w:rPr>
          <w:rFonts w:asciiTheme="minorHAnsi" w:hAnsiTheme="minorHAnsi" w:cstheme="minorHAnsi"/>
          <w:lang w:eastAsia="nl-NL"/>
        </w:rPr>
        <w:t>n zijn aangewezen als standaard</w:t>
      </w:r>
      <w:r w:rsidRPr="00AB2BE5">
        <w:rPr>
          <w:rFonts w:asciiTheme="minorHAnsi" w:hAnsiTheme="minorHAnsi" w:cstheme="minorHAnsi"/>
          <w:lang w:eastAsia="nl-NL"/>
        </w:rPr>
        <w:t xml:space="preserve">werkzaamheden: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het wisselen van de filterzakken </w:t>
      </w:r>
    </w:p>
    <w:p w:rsidR="00AB2BE5" w:rsidRPr="00AB2BE5" w:rsidRDefault="004401E6" w:rsidP="00CC3F2F">
      <w:pPr>
        <w:numPr>
          <w:ilvl w:val="0"/>
          <w:numId w:val="5"/>
        </w:numPr>
        <w:rPr>
          <w:rFonts w:asciiTheme="minorHAnsi" w:hAnsiTheme="minorHAnsi" w:cstheme="minorHAnsi"/>
          <w:lang w:eastAsia="nl-NL"/>
        </w:rPr>
      </w:pPr>
      <w:r>
        <w:rPr>
          <w:rFonts w:asciiTheme="minorHAnsi" w:hAnsiTheme="minorHAnsi" w:cstheme="minorHAnsi"/>
          <w:lang w:eastAsia="nl-NL"/>
        </w:rPr>
        <w:t>&lt;...&gt;</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het nemen van een watermonster en </w:t>
      </w:r>
    </w:p>
    <w:p w:rsidR="00AB2BE5" w:rsidRPr="00AB2BE5" w:rsidRDefault="004401E6" w:rsidP="00CC3F2F">
      <w:pPr>
        <w:numPr>
          <w:ilvl w:val="0"/>
          <w:numId w:val="5"/>
        </w:numPr>
        <w:rPr>
          <w:rFonts w:asciiTheme="minorHAnsi" w:hAnsiTheme="minorHAnsi" w:cstheme="minorHAnsi"/>
          <w:lang w:eastAsia="nl-NL"/>
        </w:rPr>
      </w:pPr>
      <w:r>
        <w:rPr>
          <w:rFonts w:asciiTheme="minorHAnsi" w:hAnsiTheme="minorHAnsi" w:cstheme="minorHAnsi"/>
          <w:lang w:eastAsia="nl-NL"/>
        </w:rPr>
        <w:t>het wisselen van corrosie</w:t>
      </w:r>
      <w:r w:rsidR="00AB2BE5" w:rsidRPr="00AB2BE5">
        <w:rPr>
          <w:rFonts w:asciiTheme="minorHAnsi" w:hAnsiTheme="minorHAnsi" w:cstheme="minorHAnsi"/>
          <w:lang w:eastAsia="nl-NL"/>
        </w:rPr>
        <w:t xml:space="preserve">coupons. </w:t>
      </w:r>
    </w:p>
    <w:p w:rsidR="00AB2BE5" w:rsidRPr="00AB2BE5" w:rsidRDefault="00AB2BE5" w:rsidP="00AB2BE5">
      <w:pPr>
        <w:ind w:left="0"/>
        <w:rPr>
          <w:rFonts w:asciiTheme="minorHAnsi" w:hAnsiTheme="minorHAnsi" w:cstheme="minorHAnsi"/>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Een exacte beschrijving van de</w:t>
      </w:r>
      <w:r w:rsidR="004401E6">
        <w:rPr>
          <w:rFonts w:asciiTheme="minorHAnsi" w:hAnsiTheme="minorHAnsi" w:cstheme="minorHAnsi"/>
          <w:lang w:eastAsia="nl-NL"/>
        </w:rPr>
        <w:t xml:space="preserve"> bijbehorende</w:t>
      </w:r>
      <w:r w:rsidRPr="00AB2BE5">
        <w:rPr>
          <w:rFonts w:asciiTheme="minorHAnsi" w:hAnsiTheme="minorHAnsi" w:cstheme="minorHAnsi"/>
          <w:lang w:eastAsia="nl-NL"/>
        </w:rPr>
        <w:t xml:space="preserve"> handelingen is bijgevoegd als bijlage 1 bij deze werkinstructie. </w:t>
      </w:r>
    </w:p>
    <w:p w:rsidR="00AB2BE5" w:rsidRPr="00AB2BE5" w:rsidRDefault="00AB2BE5" w:rsidP="00AB2BE5">
      <w:pPr>
        <w:ind w:left="0"/>
        <w:rPr>
          <w:rFonts w:asciiTheme="minorHAnsi" w:hAnsiTheme="minorHAnsi" w:cstheme="minorHAnsi"/>
          <w:lang w:eastAsia="nl-NL"/>
        </w:rPr>
      </w:pPr>
    </w:p>
    <w:p w:rsidR="00AB2BE5" w:rsidRPr="00AB2BE5" w:rsidRDefault="00AD7714" w:rsidP="00AB2BE5">
      <w:pPr>
        <w:ind w:left="0"/>
        <w:rPr>
          <w:rFonts w:asciiTheme="minorHAnsi" w:hAnsiTheme="minorHAnsi" w:cstheme="minorHAnsi"/>
          <w:lang w:eastAsia="nl-NL"/>
        </w:rPr>
      </w:pPr>
      <w:r>
        <w:rPr>
          <w:rFonts w:asciiTheme="minorHAnsi" w:hAnsiTheme="minorHAnsi" w:cstheme="minorHAnsi"/>
          <w:lang w:eastAsia="nl-NL"/>
        </w:rPr>
        <w:t>Beschrijving van het NORM-</w:t>
      </w:r>
      <w:r w:rsidR="00AB2BE5" w:rsidRPr="00AB2BE5">
        <w:rPr>
          <w:rFonts w:asciiTheme="minorHAnsi" w:hAnsiTheme="minorHAnsi" w:cstheme="minorHAnsi"/>
          <w:lang w:eastAsia="nl-NL"/>
        </w:rPr>
        <w:t xml:space="preserve">werk: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stel de installatie veilig en zorg ervoor dat er geen of zo min mogelijk vloeistof aanwezig is in het </w:t>
      </w:r>
      <w:r w:rsidR="00AD7714">
        <w:rPr>
          <w:rFonts w:asciiTheme="minorHAnsi" w:hAnsiTheme="minorHAnsi" w:cstheme="minorHAnsi"/>
          <w:lang w:eastAsia="nl-NL"/>
        </w:rPr>
        <w:t>te openen deel</w:t>
      </w:r>
      <w:r w:rsidRPr="00AB2BE5">
        <w:rPr>
          <w:rFonts w:asciiTheme="minorHAnsi" w:hAnsiTheme="minorHAnsi" w:cstheme="minorHAnsi"/>
          <w:lang w:eastAsia="nl-NL"/>
        </w:rPr>
        <w:t xml:space="preserve"> van de installatie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voer </w:t>
      </w:r>
      <w:proofErr w:type="spellStart"/>
      <w:r w:rsidR="00AD7714">
        <w:rPr>
          <w:rFonts w:asciiTheme="minorHAnsi" w:hAnsiTheme="minorHAnsi" w:cstheme="minorHAnsi"/>
          <w:lang w:eastAsia="nl-NL"/>
        </w:rPr>
        <w:t>radioactiviteits</w:t>
      </w:r>
      <w:r w:rsidRPr="00AB2BE5">
        <w:rPr>
          <w:rFonts w:asciiTheme="minorHAnsi" w:hAnsiTheme="minorHAnsi" w:cstheme="minorHAnsi"/>
          <w:lang w:eastAsia="nl-NL"/>
        </w:rPr>
        <w:t>metingen</w:t>
      </w:r>
      <w:proofErr w:type="spellEnd"/>
      <w:r w:rsidRPr="00AB2BE5">
        <w:rPr>
          <w:rFonts w:asciiTheme="minorHAnsi" w:hAnsiTheme="minorHAnsi" w:cstheme="minorHAnsi"/>
          <w:lang w:eastAsia="nl-NL"/>
        </w:rPr>
        <w:t xml:space="preserve"> uit voor, tijdens en na het werk </w:t>
      </w:r>
    </w:p>
    <w:p w:rsidR="00AB2BE5" w:rsidRPr="00AB2BE5" w:rsidRDefault="00AD7714" w:rsidP="00CC3F2F">
      <w:pPr>
        <w:numPr>
          <w:ilvl w:val="0"/>
          <w:numId w:val="5"/>
        </w:numPr>
        <w:rPr>
          <w:rFonts w:asciiTheme="minorHAnsi" w:hAnsiTheme="minorHAnsi" w:cstheme="minorHAnsi"/>
          <w:lang w:eastAsia="nl-NL"/>
        </w:rPr>
      </w:pPr>
      <w:r>
        <w:rPr>
          <w:rFonts w:asciiTheme="minorHAnsi" w:hAnsiTheme="minorHAnsi" w:cstheme="minorHAnsi"/>
          <w:lang w:eastAsia="nl-NL"/>
        </w:rPr>
        <w:t>zet het werkgebied af met zwart/</w:t>
      </w:r>
      <w:r w:rsidR="00AB2BE5" w:rsidRPr="00AB2BE5">
        <w:rPr>
          <w:rFonts w:asciiTheme="minorHAnsi" w:hAnsiTheme="minorHAnsi" w:cstheme="minorHAnsi"/>
          <w:lang w:eastAsia="nl-NL"/>
        </w:rPr>
        <w:t xml:space="preserve">geel lint </w:t>
      </w:r>
    </w:p>
    <w:p w:rsidR="00AD7714" w:rsidRPr="00AB2BE5" w:rsidRDefault="00AD7714"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neem maatregelen om medewerkers te beschermen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open de installatie </w:t>
      </w:r>
    </w:p>
    <w:p w:rsidR="00AB2BE5" w:rsidRPr="00AD7714"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neem maatregelen om verspreiding van materiaal uit de installatie te voorkomen of indien dat niet mogelijk is te beperken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verpak het vrijgekomen materi</w:t>
      </w:r>
      <w:r w:rsidR="00AD7714">
        <w:rPr>
          <w:rFonts w:asciiTheme="minorHAnsi" w:hAnsiTheme="minorHAnsi" w:cstheme="minorHAnsi"/>
          <w:lang w:eastAsia="nl-NL"/>
        </w:rPr>
        <w:t>a</w:t>
      </w:r>
      <w:r w:rsidRPr="00AB2BE5">
        <w:rPr>
          <w:rFonts w:asciiTheme="minorHAnsi" w:hAnsiTheme="minorHAnsi" w:cstheme="minorHAnsi"/>
          <w:lang w:eastAsia="nl-NL"/>
        </w:rPr>
        <w:t xml:space="preserve">al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 xml:space="preserve">registreer de gemeten waarden </w:t>
      </w:r>
    </w:p>
    <w:p w:rsidR="00AB2BE5" w:rsidRPr="00AB2BE5" w:rsidRDefault="00AB2BE5" w:rsidP="00CC3F2F">
      <w:pPr>
        <w:numPr>
          <w:ilvl w:val="0"/>
          <w:numId w:val="5"/>
        </w:numPr>
        <w:rPr>
          <w:rFonts w:asciiTheme="minorHAnsi" w:hAnsiTheme="minorHAnsi" w:cstheme="minorHAnsi"/>
          <w:lang w:eastAsia="nl-NL"/>
        </w:rPr>
      </w:pPr>
      <w:r w:rsidRPr="00AB2BE5">
        <w:rPr>
          <w:rFonts w:asciiTheme="minorHAnsi" w:hAnsiTheme="minorHAnsi" w:cstheme="minorHAnsi"/>
          <w:lang w:eastAsia="nl-NL"/>
        </w:rPr>
        <w:t>voer afval</w:t>
      </w:r>
      <w:r w:rsidR="00AD7714">
        <w:rPr>
          <w:rFonts w:asciiTheme="minorHAnsi" w:hAnsiTheme="minorHAnsi" w:cstheme="minorHAnsi"/>
          <w:lang w:eastAsia="nl-NL"/>
        </w:rPr>
        <w:t xml:space="preserve"> af op de bij de vervuiling behorende manier.</w:t>
      </w:r>
    </w:p>
    <w:p w:rsidR="00AB2BE5" w:rsidRPr="00AB2BE5" w:rsidRDefault="00AB2BE5" w:rsidP="00AB2BE5">
      <w:pPr>
        <w:ind w:left="0"/>
        <w:rPr>
          <w:rFonts w:asciiTheme="minorHAnsi" w:hAnsiTheme="minorHAnsi" w:cstheme="minorHAnsi"/>
          <w:lang w:eastAsia="nl-NL"/>
        </w:rPr>
      </w:pPr>
    </w:p>
    <w:p w:rsidR="00AB2BE5" w:rsidRPr="00AB2BE5" w:rsidRDefault="00AD7714" w:rsidP="00AB2BE5">
      <w:pPr>
        <w:ind w:left="0"/>
        <w:rPr>
          <w:rFonts w:asciiTheme="minorHAnsi" w:hAnsiTheme="minorHAnsi" w:cstheme="minorHAnsi"/>
          <w:lang w:eastAsia="nl-NL"/>
        </w:rPr>
      </w:pPr>
      <w:r>
        <w:rPr>
          <w:rFonts w:asciiTheme="minorHAnsi" w:hAnsiTheme="minorHAnsi" w:cstheme="minorHAnsi"/>
          <w:lang w:eastAsia="nl-NL"/>
        </w:rPr>
        <w:t>LET OP:</w:t>
      </w:r>
      <w:r w:rsidR="00AB2BE5" w:rsidRPr="00AB2BE5">
        <w:rPr>
          <w:rFonts w:asciiTheme="minorHAnsi" w:hAnsiTheme="minorHAnsi" w:cstheme="minorHAnsi"/>
          <w:lang w:eastAsia="nl-NL"/>
        </w:rPr>
        <w:t xml:space="preserve"> materiaal </w:t>
      </w:r>
      <w:r>
        <w:rPr>
          <w:rFonts w:asciiTheme="minorHAnsi" w:hAnsiTheme="minorHAnsi" w:cstheme="minorHAnsi"/>
          <w:lang w:eastAsia="nl-NL"/>
        </w:rPr>
        <w:t>vervoeren</w:t>
      </w:r>
      <w:r w:rsidR="00AB2BE5" w:rsidRPr="00AB2BE5">
        <w:rPr>
          <w:rFonts w:asciiTheme="minorHAnsi" w:hAnsiTheme="minorHAnsi" w:cstheme="minorHAnsi"/>
          <w:lang w:eastAsia="nl-NL"/>
        </w:rPr>
        <w:t xml:space="preserve"> naar een laboratorium of </w:t>
      </w:r>
      <w:r>
        <w:rPr>
          <w:rFonts w:asciiTheme="minorHAnsi" w:hAnsiTheme="minorHAnsi" w:cstheme="minorHAnsi"/>
          <w:lang w:eastAsia="nl-NL"/>
        </w:rPr>
        <w:t>afvoeren</w:t>
      </w:r>
      <w:r w:rsidR="00AB2BE5" w:rsidRPr="00AB2BE5">
        <w:rPr>
          <w:rFonts w:asciiTheme="minorHAnsi" w:hAnsiTheme="minorHAnsi" w:cstheme="minorHAnsi"/>
          <w:lang w:eastAsia="nl-NL"/>
        </w:rPr>
        <w:t xml:space="preserve"> </w:t>
      </w:r>
      <w:r>
        <w:rPr>
          <w:rFonts w:asciiTheme="minorHAnsi" w:hAnsiTheme="minorHAnsi" w:cstheme="minorHAnsi"/>
          <w:lang w:eastAsia="nl-NL"/>
        </w:rPr>
        <w:t>alléén na</w:t>
      </w:r>
      <w:r w:rsidR="00AB2BE5" w:rsidRPr="00AB2BE5">
        <w:rPr>
          <w:rFonts w:asciiTheme="minorHAnsi" w:hAnsiTheme="minorHAnsi" w:cstheme="minorHAnsi"/>
          <w:lang w:eastAsia="nl-NL"/>
        </w:rPr>
        <w:t xml:space="preserve"> toestemming van de toezichthoudend stralingsdeskundige</w:t>
      </w:r>
      <w:r>
        <w:rPr>
          <w:rFonts w:asciiTheme="minorHAnsi" w:hAnsiTheme="minorHAnsi" w:cstheme="minorHAnsi"/>
          <w:lang w:eastAsia="nl-NL"/>
        </w:rPr>
        <w:t>!!</w:t>
      </w:r>
      <w:r w:rsidR="00AB2BE5" w:rsidRPr="00AB2BE5">
        <w:rPr>
          <w:rFonts w:asciiTheme="minorHAnsi" w:hAnsiTheme="minorHAnsi" w:cstheme="minorHAnsi"/>
          <w:lang w:eastAsia="nl-NL"/>
        </w:rPr>
        <w:t xml:space="preserve"> </w:t>
      </w:r>
    </w:p>
    <w:p w:rsidR="00AB2BE5" w:rsidRPr="00AB2BE5" w:rsidRDefault="00AB2BE5" w:rsidP="00AB2BE5">
      <w:pPr>
        <w:ind w:left="0"/>
        <w:rPr>
          <w:rFonts w:asciiTheme="minorHAnsi" w:hAnsiTheme="minorHAnsi" w:cstheme="minorHAnsi"/>
          <w:lang w:eastAsia="nl-NL"/>
        </w:rPr>
      </w:pPr>
    </w:p>
    <w:p w:rsidR="00B854F5" w:rsidRDefault="00B854F5">
      <w:pPr>
        <w:rPr>
          <w:rFonts w:asciiTheme="majorHAnsi" w:eastAsiaTheme="majorEastAsia" w:hAnsiTheme="majorHAnsi" w:cstheme="majorBidi"/>
          <w:b/>
          <w:bCs w:val="0"/>
          <w:i/>
          <w:iCs/>
          <w:lang w:eastAsia="nl-NL"/>
        </w:rPr>
      </w:pPr>
      <w:r>
        <w:rPr>
          <w:lang w:eastAsia="nl-NL"/>
        </w:rPr>
        <w:br w:type="page"/>
      </w:r>
    </w:p>
    <w:p w:rsidR="00AB2BE5" w:rsidRDefault="00AB2BE5" w:rsidP="00AD7714">
      <w:pPr>
        <w:pStyle w:val="Kop2"/>
        <w:rPr>
          <w:lang w:eastAsia="nl-NL"/>
        </w:rPr>
      </w:pPr>
      <w:r w:rsidRPr="00AB2BE5">
        <w:rPr>
          <w:lang w:eastAsia="nl-NL"/>
        </w:rPr>
        <w:lastRenderedPageBreak/>
        <w:t xml:space="preserve">3. Instructie </w:t>
      </w:r>
    </w:p>
    <w:p w:rsidR="00AD7714" w:rsidRPr="00AD7714" w:rsidRDefault="00AD7714" w:rsidP="00FB0335">
      <w:pPr>
        <w:ind w:left="0"/>
        <w:rPr>
          <w:lang w:eastAsia="nl-NL"/>
        </w:rPr>
      </w:pPr>
    </w:p>
    <w:p w:rsidR="00AB2BE5" w:rsidRPr="00AB2BE5" w:rsidRDefault="00AD7714" w:rsidP="00AB2BE5">
      <w:pPr>
        <w:ind w:left="0"/>
        <w:rPr>
          <w:rFonts w:asciiTheme="minorHAnsi" w:hAnsiTheme="minorHAnsi" w:cstheme="minorHAnsi"/>
          <w:lang w:eastAsia="nl-NL"/>
        </w:rPr>
      </w:pPr>
      <w:r>
        <w:rPr>
          <w:rFonts w:asciiTheme="minorHAnsi" w:hAnsiTheme="minorHAnsi" w:cstheme="minorHAnsi"/>
          <w:lang w:eastAsia="nl-NL"/>
        </w:rPr>
        <w:t xml:space="preserve">Alleen </w:t>
      </w:r>
      <w:r w:rsidRPr="00AB2BE5">
        <w:rPr>
          <w:rFonts w:asciiTheme="minorHAnsi" w:hAnsiTheme="minorHAnsi" w:cstheme="minorHAnsi"/>
          <w:lang w:eastAsia="nl-NL"/>
        </w:rPr>
        <w:t>personen die een niveau 5B stralingsdeskundigheid diploma bezitten en die voor dat werk een specifieke instructie hebben ontvangen</w:t>
      </w:r>
      <w:r>
        <w:rPr>
          <w:rFonts w:asciiTheme="minorHAnsi" w:hAnsiTheme="minorHAnsi" w:cstheme="minorHAnsi"/>
          <w:lang w:eastAsia="nl-NL"/>
        </w:rPr>
        <w:t xml:space="preserve"> voeren de </w:t>
      </w:r>
      <w:r w:rsidR="00AB2BE5" w:rsidRPr="00AB2BE5">
        <w:rPr>
          <w:rFonts w:asciiTheme="minorHAnsi" w:hAnsiTheme="minorHAnsi" w:cstheme="minorHAnsi"/>
          <w:lang w:eastAsia="nl-NL"/>
        </w:rPr>
        <w:t xml:space="preserve">standaardwerkzaamheden </w:t>
      </w:r>
      <w:r>
        <w:rPr>
          <w:rFonts w:asciiTheme="minorHAnsi" w:hAnsiTheme="minorHAnsi" w:cstheme="minorHAnsi"/>
          <w:lang w:eastAsia="nl-NL"/>
        </w:rPr>
        <w:t xml:space="preserve">uit. </w:t>
      </w:r>
      <w:r w:rsidR="00AB2BE5" w:rsidRPr="00AB2BE5">
        <w:rPr>
          <w:rFonts w:asciiTheme="minorHAnsi" w:hAnsiTheme="minorHAnsi" w:cstheme="minorHAnsi"/>
          <w:lang w:eastAsia="nl-NL"/>
        </w:rPr>
        <w:t xml:space="preserve"> De instructie bevat de volgende onderdelen: </w:t>
      </w:r>
    </w:p>
    <w:p w:rsidR="00AB2BE5" w:rsidRPr="00B026BA" w:rsidRDefault="00AB2BE5" w:rsidP="00CC3F2F">
      <w:pPr>
        <w:numPr>
          <w:ilvl w:val="0"/>
          <w:numId w:val="5"/>
        </w:numPr>
        <w:rPr>
          <w:rFonts w:asciiTheme="minorHAnsi" w:hAnsiTheme="minorHAnsi" w:cstheme="minorHAnsi"/>
          <w:lang w:eastAsia="nl-NL"/>
        </w:rPr>
      </w:pPr>
      <w:r w:rsidRPr="00B026BA">
        <w:rPr>
          <w:rFonts w:asciiTheme="minorHAnsi" w:hAnsiTheme="minorHAnsi" w:cstheme="minorHAnsi"/>
          <w:lang w:eastAsia="nl-NL"/>
        </w:rPr>
        <w:t>instructie over de</w:t>
      </w:r>
      <w:r w:rsidR="00B026BA" w:rsidRPr="00B026BA">
        <w:rPr>
          <w:rFonts w:asciiTheme="minorHAnsi" w:hAnsiTheme="minorHAnsi" w:cstheme="minorHAnsi"/>
          <w:lang w:eastAsia="nl-NL"/>
        </w:rPr>
        <w:t xml:space="preserve"> uit te voeren</w:t>
      </w:r>
      <w:r w:rsidRPr="00B026BA">
        <w:rPr>
          <w:rFonts w:asciiTheme="minorHAnsi" w:hAnsiTheme="minorHAnsi" w:cstheme="minorHAnsi"/>
          <w:lang w:eastAsia="nl-NL"/>
        </w:rPr>
        <w:t xml:space="preserve"> werkzaamheden (technische handelingen met de installatie, zie bijlage 1) </w:t>
      </w:r>
    </w:p>
    <w:p w:rsidR="00AB2BE5" w:rsidRPr="00B026BA" w:rsidRDefault="00AB2BE5" w:rsidP="00CC3F2F">
      <w:pPr>
        <w:numPr>
          <w:ilvl w:val="0"/>
          <w:numId w:val="5"/>
        </w:numPr>
        <w:rPr>
          <w:rFonts w:asciiTheme="minorHAnsi" w:hAnsiTheme="minorHAnsi" w:cstheme="minorHAnsi"/>
          <w:lang w:eastAsia="nl-NL"/>
        </w:rPr>
      </w:pPr>
      <w:r w:rsidRPr="00B026BA">
        <w:rPr>
          <w:rFonts w:asciiTheme="minorHAnsi" w:hAnsiTheme="minorHAnsi" w:cstheme="minorHAnsi"/>
          <w:lang w:eastAsia="nl-NL"/>
        </w:rPr>
        <w:t xml:space="preserve">instructie over NORM in het algemeen en NORM bij deze werkzaamheden in het bijzonder (deze werkinstructie met een aanvullende mondelinge </w:t>
      </w:r>
      <w:r w:rsidR="00B026BA" w:rsidRPr="00B026BA">
        <w:rPr>
          <w:rFonts w:asciiTheme="minorHAnsi" w:hAnsiTheme="minorHAnsi" w:cstheme="minorHAnsi"/>
          <w:lang w:eastAsia="nl-NL"/>
        </w:rPr>
        <w:t>toelichting</w:t>
      </w:r>
      <w:r w:rsidRPr="00B026BA">
        <w:rPr>
          <w:rFonts w:asciiTheme="minorHAnsi" w:hAnsiTheme="minorHAnsi" w:cstheme="minorHAnsi"/>
          <w:lang w:eastAsia="nl-NL"/>
        </w:rPr>
        <w:t xml:space="preserve">) </w:t>
      </w:r>
    </w:p>
    <w:p w:rsidR="00AB2BE5" w:rsidRPr="00B026BA" w:rsidRDefault="00AB2BE5" w:rsidP="00CC3F2F">
      <w:pPr>
        <w:pStyle w:val="Lijstalinea"/>
        <w:numPr>
          <w:ilvl w:val="0"/>
          <w:numId w:val="7"/>
        </w:numPr>
        <w:rPr>
          <w:rFonts w:asciiTheme="minorHAnsi" w:hAnsiTheme="minorHAnsi" w:cstheme="minorHAnsi"/>
          <w:lang w:eastAsia="nl-NL"/>
        </w:rPr>
      </w:pPr>
      <w:r w:rsidRPr="00B026BA">
        <w:rPr>
          <w:rFonts w:asciiTheme="minorHAnsi" w:hAnsiTheme="minorHAnsi" w:cstheme="minorHAnsi"/>
          <w:lang w:eastAsia="nl-NL"/>
        </w:rPr>
        <w:t xml:space="preserve">instructie over het gebruik van de </w:t>
      </w:r>
      <w:r w:rsidR="00B026BA" w:rsidRPr="00B026BA">
        <w:rPr>
          <w:rFonts w:asciiTheme="minorHAnsi" w:hAnsiTheme="minorHAnsi" w:cstheme="minorHAnsi"/>
          <w:lang w:eastAsia="nl-NL"/>
        </w:rPr>
        <w:t>stralings</w:t>
      </w:r>
      <w:r w:rsidRPr="00B026BA">
        <w:rPr>
          <w:rFonts w:asciiTheme="minorHAnsi" w:hAnsiTheme="minorHAnsi" w:cstheme="minorHAnsi"/>
          <w:lang w:eastAsia="nl-NL"/>
        </w:rPr>
        <w:t xml:space="preserve">meter en de interpretatie van de </w:t>
      </w:r>
      <w:r w:rsidR="00B026BA" w:rsidRPr="00B026BA">
        <w:rPr>
          <w:rFonts w:asciiTheme="minorHAnsi" w:hAnsiTheme="minorHAnsi" w:cstheme="minorHAnsi"/>
          <w:lang w:eastAsia="nl-NL"/>
        </w:rPr>
        <w:t>meter</w:t>
      </w:r>
      <w:r w:rsidRPr="00B026BA">
        <w:rPr>
          <w:rFonts w:asciiTheme="minorHAnsi" w:hAnsiTheme="minorHAnsi" w:cstheme="minorHAnsi"/>
          <w:lang w:eastAsia="nl-NL"/>
        </w:rPr>
        <w:t xml:space="preserve">waarden (deze werkinstructie met een aanvullende mondelinge instructie) </w:t>
      </w:r>
    </w:p>
    <w:p w:rsidR="00AB2BE5" w:rsidRPr="00AB2BE5" w:rsidRDefault="00AB2BE5" w:rsidP="00AB2BE5">
      <w:pPr>
        <w:ind w:left="0"/>
        <w:rPr>
          <w:rFonts w:asciiTheme="minorHAnsi" w:hAnsiTheme="minorHAnsi" w:cstheme="minorHAnsi"/>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De medewerker rapporteert over het uitvoeren van deze werkzaamheden aan de stralingsdeskundige niveau 3. </w:t>
      </w:r>
      <w:r w:rsidR="00FB0335">
        <w:rPr>
          <w:rFonts w:asciiTheme="minorHAnsi" w:hAnsiTheme="minorHAnsi" w:cstheme="minorHAnsi"/>
          <w:lang w:eastAsia="nl-NL"/>
        </w:rPr>
        <w:t xml:space="preserve"> Deze noteert de bevindingen.</w:t>
      </w:r>
    </w:p>
    <w:p w:rsidR="00AB2BE5" w:rsidRPr="00AB2BE5" w:rsidRDefault="00AB2BE5" w:rsidP="00AB2BE5">
      <w:pPr>
        <w:ind w:left="0"/>
        <w:rPr>
          <w:rFonts w:asciiTheme="minorHAnsi" w:hAnsiTheme="minorHAnsi" w:cstheme="minorHAnsi"/>
          <w:lang w:eastAsia="nl-NL"/>
        </w:rPr>
      </w:pPr>
    </w:p>
    <w:p w:rsidR="00AB2BE5" w:rsidRDefault="00AB2BE5" w:rsidP="00B026BA">
      <w:pPr>
        <w:pStyle w:val="Kop2"/>
        <w:rPr>
          <w:lang w:eastAsia="nl-NL"/>
        </w:rPr>
      </w:pPr>
      <w:r w:rsidRPr="00AB2BE5">
        <w:rPr>
          <w:lang w:eastAsia="nl-NL"/>
        </w:rPr>
        <w:t xml:space="preserve">4. </w:t>
      </w:r>
      <w:r w:rsidR="00B026BA">
        <w:rPr>
          <w:lang w:eastAsia="nl-NL"/>
        </w:rPr>
        <w:t>Wijze van meten</w:t>
      </w:r>
      <w:r w:rsidRPr="00AB2BE5">
        <w:rPr>
          <w:lang w:eastAsia="nl-NL"/>
        </w:rPr>
        <w:t xml:space="preserve"> </w:t>
      </w:r>
    </w:p>
    <w:p w:rsidR="00B026BA" w:rsidRPr="00B026BA" w:rsidRDefault="00B026BA" w:rsidP="00FB0335">
      <w:pPr>
        <w:ind w:left="0"/>
        <w:rPr>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Metingen met een besmettingsmonitor (</w:t>
      </w:r>
      <w:proofErr w:type="spellStart"/>
      <w:r w:rsidR="00B026BA">
        <w:rPr>
          <w:rFonts w:asciiTheme="minorHAnsi" w:hAnsiTheme="minorHAnsi" w:cstheme="minorHAnsi"/>
          <w:lang w:eastAsia="nl-NL"/>
        </w:rPr>
        <w:t>V</w:t>
      </w:r>
      <w:r w:rsidRPr="00AB2BE5">
        <w:rPr>
          <w:rFonts w:asciiTheme="minorHAnsi" w:hAnsiTheme="minorHAnsi" w:cstheme="minorHAnsi"/>
          <w:lang w:eastAsia="nl-NL"/>
        </w:rPr>
        <w:t>ictore</w:t>
      </w:r>
      <w:r w:rsidR="00B026BA">
        <w:rPr>
          <w:rFonts w:asciiTheme="minorHAnsi" w:hAnsiTheme="minorHAnsi" w:cstheme="minorHAnsi"/>
          <w:lang w:eastAsia="nl-NL"/>
        </w:rPr>
        <w:t>en</w:t>
      </w:r>
      <w:proofErr w:type="spellEnd"/>
      <w:r w:rsidR="00B026BA">
        <w:rPr>
          <w:rFonts w:asciiTheme="minorHAnsi" w:hAnsiTheme="minorHAnsi" w:cstheme="minorHAnsi"/>
          <w:lang w:eastAsia="nl-NL"/>
        </w:rPr>
        <w:t xml:space="preserve"> met pancake probe of Ludlum </w:t>
      </w:r>
      <w:proofErr w:type="spellStart"/>
      <w:r w:rsidR="00B026BA">
        <w:rPr>
          <w:rFonts w:asciiTheme="minorHAnsi" w:hAnsiTheme="minorHAnsi" w:cstheme="minorHAnsi"/>
          <w:lang w:eastAsia="nl-NL"/>
        </w:rPr>
        <w:t>F</w:t>
      </w:r>
      <w:r w:rsidRPr="00AB2BE5">
        <w:rPr>
          <w:rFonts w:asciiTheme="minorHAnsi" w:hAnsiTheme="minorHAnsi" w:cstheme="minorHAnsi"/>
          <w:lang w:eastAsia="nl-NL"/>
        </w:rPr>
        <w:t>risker</w:t>
      </w:r>
      <w:proofErr w:type="spellEnd"/>
      <w:r w:rsidRPr="00AB2BE5">
        <w:rPr>
          <w:rFonts w:asciiTheme="minorHAnsi" w:hAnsiTheme="minorHAnsi" w:cstheme="minorHAnsi"/>
          <w:lang w:eastAsia="nl-NL"/>
        </w:rPr>
        <w:t xml:space="preserve">, of een vergelijkbaar type) worden uitgevoerd voor, tijdens en na de werkzaamheden: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 xml:space="preserve">doe een achtergrondmeting op neutraal gebied (op het gras voor de locatie of boven een sloot)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 xml:space="preserve">doe een achtergrondmeting in het </w:t>
      </w:r>
      <w:r w:rsidR="00B026BA">
        <w:rPr>
          <w:rFonts w:asciiTheme="minorHAnsi" w:hAnsiTheme="minorHAnsi" w:cstheme="minorHAnsi"/>
          <w:lang w:eastAsia="nl-NL"/>
        </w:rPr>
        <w:t>werk</w:t>
      </w:r>
      <w:r w:rsidRPr="00B026BA">
        <w:rPr>
          <w:rFonts w:asciiTheme="minorHAnsi" w:hAnsiTheme="minorHAnsi" w:cstheme="minorHAnsi"/>
          <w:lang w:eastAsia="nl-NL"/>
        </w:rPr>
        <w:t xml:space="preserve">gebied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 xml:space="preserve">meet </w:t>
      </w:r>
      <w:r w:rsidR="00B026BA" w:rsidRPr="00B026BA">
        <w:rPr>
          <w:rFonts w:asciiTheme="minorHAnsi" w:hAnsiTheme="minorHAnsi" w:cstheme="minorHAnsi"/>
          <w:lang w:eastAsia="nl-NL"/>
        </w:rPr>
        <w:t xml:space="preserve">de omgeving </w:t>
      </w:r>
      <w:r w:rsidRPr="00B026BA">
        <w:rPr>
          <w:rFonts w:asciiTheme="minorHAnsi" w:hAnsiTheme="minorHAnsi" w:cstheme="minorHAnsi"/>
          <w:lang w:eastAsia="nl-NL"/>
        </w:rPr>
        <w:t>voordat de installatie</w:t>
      </w:r>
      <w:r w:rsidR="00B026BA">
        <w:rPr>
          <w:rFonts w:asciiTheme="minorHAnsi" w:hAnsiTheme="minorHAnsi" w:cstheme="minorHAnsi"/>
          <w:lang w:eastAsia="nl-NL"/>
        </w:rPr>
        <w:t xml:space="preserve"> open gaat</w:t>
      </w:r>
      <w:r w:rsidRPr="00B026BA">
        <w:rPr>
          <w:rFonts w:asciiTheme="minorHAnsi" w:hAnsiTheme="minorHAnsi" w:cstheme="minorHAnsi"/>
          <w:lang w:eastAsia="nl-NL"/>
        </w:rPr>
        <w:t xml:space="preserve"> en </w:t>
      </w:r>
      <w:r w:rsidR="00B026BA">
        <w:rPr>
          <w:rFonts w:asciiTheme="minorHAnsi" w:hAnsiTheme="minorHAnsi" w:cstheme="minorHAnsi"/>
          <w:lang w:eastAsia="nl-NL"/>
        </w:rPr>
        <w:t xml:space="preserve">meet </w:t>
      </w:r>
      <w:r w:rsidRPr="00B026BA">
        <w:rPr>
          <w:rFonts w:asciiTheme="minorHAnsi" w:hAnsiTheme="minorHAnsi" w:cstheme="minorHAnsi"/>
          <w:lang w:eastAsia="nl-NL"/>
        </w:rPr>
        <w:t xml:space="preserve">alle </w:t>
      </w:r>
      <w:r w:rsidR="00B026BA">
        <w:rPr>
          <w:rFonts w:asciiTheme="minorHAnsi" w:hAnsiTheme="minorHAnsi" w:cstheme="minorHAnsi"/>
          <w:lang w:eastAsia="nl-NL"/>
        </w:rPr>
        <w:t xml:space="preserve">te gebruiken </w:t>
      </w:r>
      <w:r w:rsidRPr="00B026BA">
        <w:rPr>
          <w:rFonts w:asciiTheme="minorHAnsi" w:hAnsiTheme="minorHAnsi" w:cstheme="minorHAnsi"/>
          <w:lang w:eastAsia="nl-NL"/>
        </w:rPr>
        <w:t xml:space="preserve">materialen om er zeker van te zijn dat er geen radioactieve stoffen aanwezig zijn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 xml:space="preserve">meet direct na het openen van de installatie de binnenzijde van de installatie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v</w:t>
      </w:r>
      <w:r w:rsidR="00B026BA">
        <w:rPr>
          <w:rFonts w:asciiTheme="minorHAnsi" w:hAnsiTheme="minorHAnsi" w:cstheme="minorHAnsi"/>
          <w:lang w:eastAsia="nl-NL"/>
        </w:rPr>
        <w:t>erwijder de filters of corrosie</w:t>
      </w:r>
      <w:r w:rsidRPr="00B026BA">
        <w:rPr>
          <w:rFonts w:asciiTheme="minorHAnsi" w:hAnsiTheme="minorHAnsi" w:cstheme="minorHAnsi"/>
          <w:lang w:eastAsia="nl-NL"/>
        </w:rPr>
        <w:t>coupons en m</w:t>
      </w:r>
      <w:r w:rsidR="00B026BA">
        <w:rPr>
          <w:rFonts w:asciiTheme="minorHAnsi" w:hAnsiTheme="minorHAnsi" w:cstheme="minorHAnsi"/>
          <w:lang w:eastAsia="nl-NL"/>
        </w:rPr>
        <w:t>eet deze direct na verwijderen</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 xml:space="preserve">laat verwijderde filters drogen en meet deze nogmaals als deze droog zijn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 xml:space="preserve">meet na de werkzaamheden de gebruikte materialen, handschoenen, omgeving, emmer etc. </w:t>
      </w:r>
    </w:p>
    <w:p w:rsidR="00AB2BE5" w:rsidRPr="00B026BA" w:rsidRDefault="00AB2BE5" w:rsidP="00CC3F2F">
      <w:pPr>
        <w:pStyle w:val="Lijstalinea"/>
        <w:numPr>
          <w:ilvl w:val="0"/>
          <w:numId w:val="6"/>
        </w:numPr>
        <w:rPr>
          <w:rFonts w:asciiTheme="minorHAnsi" w:hAnsiTheme="minorHAnsi" w:cstheme="minorHAnsi"/>
          <w:lang w:eastAsia="nl-NL"/>
        </w:rPr>
      </w:pPr>
      <w:r w:rsidRPr="00B026BA">
        <w:rPr>
          <w:rFonts w:asciiTheme="minorHAnsi" w:hAnsiTheme="minorHAnsi" w:cstheme="minorHAnsi"/>
          <w:lang w:eastAsia="nl-NL"/>
        </w:rPr>
        <w:t>meet de buitenzijde van de installatie, indien er een verhoging zichtbaar is neem dan een doek en wrijf over de buitenzijde van</w:t>
      </w:r>
      <w:r w:rsidR="00B026BA">
        <w:rPr>
          <w:rFonts w:asciiTheme="minorHAnsi" w:hAnsiTheme="minorHAnsi" w:cstheme="minorHAnsi"/>
          <w:lang w:eastAsia="nl-NL"/>
        </w:rPr>
        <w:t xml:space="preserve"> de installatie en meet de doek.</w:t>
      </w:r>
    </w:p>
    <w:p w:rsidR="00AB2BE5" w:rsidRPr="00AB2BE5" w:rsidRDefault="00AB2BE5" w:rsidP="00AB2BE5">
      <w:pPr>
        <w:ind w:left="0"/>
        <w:rPr>
          <w:rFonts w:asciiTheme="minorHAnsi" w:hAnsiTheme="minorHAnsi" w:cstheme="minorHAnsi"/>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Let bij het gebruik van de monitor op de volgende zaken: </w:t>
      </w:r>
    </w:p>
    <w:p w:rsidR="00AB2BE5" w:rsidRPr="00B026BA" w:rsidRDefault="00AB2BE5" w:rsidP="00CC3F2F">
      <w:pPr>
        <w:pStyle w:val="Lijstalinea"/>
        <w:numPr>
          <w:ilvl w:val="0"/>
          <w:numId w:val="8"/>
        </w:numPr>
        <w:rPr>
          <w:rFonts w:asciiTheme="minorHAnsi" w:hAnsiTheme="minorHAnsi" w:cstheme="minorHAnsi"/>
          <w:lang w:eastAsia="nl-NL"/>
        </w:rPr>
      </w:pPr>
      <w:r w:rsidRPr="00B026BA">
        <w:rPr>
          <w:rFonts w:asciiTheme="minorHAnsi" w:hAnsiTheme="minorHAnsi" w:cstheme="minorHAnsi"/>
          <w:lang w:eastAsia="nl-NL"/>
        </w:rPr>
        <w:t xml:space="preserve">zet de monitor aan en laat hem 5 minuten opwarmen </w:t>
      </w:r>
    </w:p>
    <w:p w:rsidR="00AB2BE5" w:rsidRPr="00B026BA" w:rsidRDefault="00AB2BE5" w:rsidP="00CC3F2F">
      <w:pPr>
        <w:pStyle w:val="Lijstalinea"/>
        <w:numPr>
          <w:ilvl w:val="0"/>
          <w:numId w:val="8"/>
        </w:numPr>
        <w:rPr>
          <w:rFonts w:asciiTheme="minorHAnsi" w:hAnsiTheme="minorHAnsi" w:cstheme="minorHAnsi"/>
          <w:lang w:eastAsia="nl-NL"/>
        </w:rPr>
      </w:pPr>
      <w:r w:rsidRPr="00B026BA">
        <w:rPr>
          <w:rFonts w:asciiTheme="minorHAnsi" w:hAnsiTheme="minorHAnsi" w:cstheme="minorHAnsi"/>
          <w:lang w:eastAsia="nl-NL"/>
        </w:rPr>
        <w:t xml:space="preserve">zorg ervoor dat de monitor niet in aanraking komt met water </w:t>
      </w:r>
    </w:p>
    <w:p w:rsidR="00AB2BE5" w:rsidRPr="00B026BA" w:rsidRDefault="00AB2BE5" w:rsidP="00CC3F2F">
      <w:pPr>
        <w:pStyle w:val="Lijstalinea"/>
        <w:numPr>
          <w:ilvl w:val="0"/>
          <w:numId w:val="8"/>
        </w:numPr>
        <w:rPr>
          <w:rFonts w:asciiTheme="minorHAnsi" w:hAnsiTheme="minorHAnsi" w:cstheme="minorHAnsi"/>
          <w:lang w:eastAsia="nl-NL"/>
        </w:rPr>
      </w:pPr>
      <w:r w:rsidRPr="00B026BA">
        <w:rPr>
          <w:rFonts w:asciiTheme="minorHAnsi" w:hAnsiTheme="minorHAnsi" w:cstheme="minorHAnsi"/>
          <w:lang w:eastAsia="nl-NL"/>
        </w:rPr>
        <w:t>meet altijd minima</w:t>
      </w:r>
      <w:r w:rsidR="00B026BA">
        <w:rPr>
          <w:rFonts w:asciiTheme="minorHAnsi" w:hAnsiTheme="minorHAnsi" w:cstheme="minorHAnsi"/>
          <w:lang w:eastAsia="nl-NL"/>
        </w:rPr>
        <w:t>al 1 minuut. Gebruik de continu-</w:t>
      </w:r>
      <w:r w:rsidRPr="00B026BA">
        <w:rPr>
          <w:rFonts w:asciiTheme="minorHAnsi" w:hAnsiTheme="minorHAnsi" w:cstheme="minorHAnsi"/>
          <w:lang w:eastAsia="nl-NL"/>
        </w:rPr>
        <w:t xml:space="preserve">stand alleen om grote oppervlakken te scannen op aanwezigheid van verhogingen </w:t>
      </w:r>
    </w:p>
    <w:p w:rsidR="00AB2BE5" w:rsidRPr="00B026BA" w:rsidRDefault="00B026BA" w:rsidP="00CC3F2F">
      <w:pPr>
        <w:pStyle w:val="Lijstalinea"/>
        <w:numPr>
          <w:ilvl w:val="0"/>
          <w:numId w:val="8"/>
        </w:numPr>
        <w:rPr>
          <w:rFonts w:asciiTheme="minorHAnsi" w:hAnsiTheme="minorHAnsi" w:cstheme="minorHAnsi"/>
          <w:lang w:eastAsia="nl-NL"/>
        </w:rPr>
      </w:pPr>
      <w:r>
        <w:rPr>
          <w:rFonts w:asciiTheme="minorHAnsi" w:hAnsiTheme="minorHAnsi" w:cstheme="minorHAnsi"/>
          <w:lang w:eastAsia="nl-NL"/>
        </w:rPr>
        <w:t>let er op dat het detector</w:t>
      </w:r>
      <w:r w:rsidR="00AB2BE5" w:rsidRPr="00B026BA">
        <w:rPr>
          <w:rFonts w:asciiTheme="minorHAnsi" w:hAnsiTheme="minorHAnsi" w:cstheme="minorHAnsi"/>
          <w:lang w:eastAsia="nl-NL"/>
        </w:rPr>
        <w:t>oppervlak geheel gevuld is met het te meten voorwerp, hou er rekening mee dat het meten van een kleiner oppervlak dan het detector oppervlak een onderschatting van de aanwe</w:t>
      </w:r>
      <w:r>
        <w:rPr>
          <w:rFonts w:asciiTheme="minorHAnsi" w:hAnsiTheme="minorHAnsi" w:cstheme="minorHAnsi"/>
          <w:lang w:eastAsia="nl-NL"/>
        </w:rPr>
        <w:t>zige radioactieve stoffen geeft.</w:t>
      </w:r>
    </w:p>
    <w:p w:rsidR="00AB2BE5" w:rsidRPr="00AB2BE5" w:rsidRDefault="00AB2BE5" w:rsidP="00AB2BE5">
      <w:pPr>
        <w:ind w:left="0"/>
        <w:rPr>
          <w:rFonts w:asciiTheme="minorHAnsi" w:hAnsiTheme="minorHAnsi" w:cstheme="minorHAnsi"/>
          <w:lang w:eastAsia="nl-NL"/>
        </w:rPr>
      </w:pPr>
    </w:p>
    <w:p w:rsidR="00AB2BE5" w:rsidRPr="00AB2BE5" w:rsidRDefault="00AB2BE5" w:rsidP="00B026BA">
      <w:pPr>
        <w:pStyle w:val="Kop2"/>
        <w:rPr>
          <w:lang w:eastAsia="nl-NL"/>
        </w:rPr>
      </w:pPr>
      <w:r w:rsidRPr="00AB2BE5">
        <w:rPr>
          <w:lang w:eastAsia="nl-NL"/>
        </w:rPr>
        <w:t xml:space="preserve">5. Maatregelen ter bescherming van de omgeving </w:t>
      </w:r>
    </w:p>
    <w:p w:rsidR="00B026BA" w:rsidRDefault="00B026BA" w:rsidP="00AB2BE5">
      <w:pPr>
        <w:ind w:left="0"/>
        <w:rPr>
          <w:rFonts w:asciiTheme="minorHAnsi" w:hAnsiTheme="minorHAnsi" w:cstheme="minorHAnsi"/>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Tijdens het werk moet de directe omgeving </w:t>
      </w:r>
      <w:r w:rsidR="00B026BA">
        <w:rPr>
          <w:rFonts w:asciiTheme="minorHAnsi" w:hAnsiTheme="minorHAnsi" w:cstheme="minorHAnsi"/>
          <w:lang w:eastAsia="nl-NL"/>
        </w:rPr>
        <w:t xml:space="preserve">van </w:t>
      </w:r>
      <w:r w:rsidRPr="00AB2BE5">
        <w:rPr>
          <w:rFonts w:asciiTheme="minorHAnsi" w:hAnsiTheme="minorHAnsi" w:cstheme="minorHAnsi"/>
          <w:lang w:eastAsia="nl-NL"/>
        </w:rPr>
        <w:t xml:space="preserve">de werkzaamheden </w:t>
      </w:r>
      <w:r w:rsidR="00B026BA">
        <w:rPr>
          <w:rFonts w:asciiTheme="minorHAnsi" w:hAnsiTheme="minorHAnsi" w:cstheme="minorHAnsi"/>
          <w:lang w:eastAsia="nl-NL"/>
        </w:rPr>
        <w:t>zijn</w:t>
      </w:r>
      <w:r w:rsidRPr="00AB2BE5">
        <w:rPr>
          <w:rFonts w:asciiTheme="minorHAnsi" w:hAnsiTheme="minorHAnsi" w:cstheme="minorHAnsi"/>
          <w:lang w:eastAsia="nl-NL"/>
        </w:rPr>
        <w:t xml:space="preserve"> afgezet met zwart en geel lint. Er mogen alleen mensen of materiaal binnen dit gebied </w:t>
      </w:r>
      <w:r w:rsidR="00B026BA">
        <w:rPr>
          <w:rFonts w:asciiTheme="minorHAnsi" w:hAnsiTheme="minorHAnsi" w:cstheme="minorHAnsi"/>
          <w:lang w:eastAsia="nl-NL"/>
        </w:rPr>
        <w:t>komen</w:t>
      </w:r>
      <w:r w:rsidRPr="00AB2BE5">
        <w:rPr>
          <w:rFonts w:asciiTheme="minorHAnsi" w:hAnsiTheme="minorHAnsi" w:cstheme="minorHAnsi"/>
          <w:lang w:eastAsia="nl-NL"/>
        </w:rPr>
        <w:t xml:space="preserve"> als deze zijn gemeten. </w:t>
      </w:r>
      <w:r w:rsidR="00B026BA">
        <w:rPr>
          <w:rFonts w:asciiTheme="minorHAnsi" w:hAnsiTheme="minorHAnsi" w:cstheme="minorHAnsi"/>
          <w:lang w:eastAsia="nl-NL"/>
        </w:rPr>
        <w:t>Meet ook de m</w:t>
      </w:r>
      <w:r w:rsidRPr="00AB2BE5">
        <w:rPr>
          <w:rFonts w:asciiTheme="minorHAnsi" w:hAnsiTheme="minorHAnsi" w:cstheme="minorHAnsi"/>
          <w:lang w:eastAsia="nl-NL"/>
        </w:rPr>
        <w:t xml:space="preserve">ensen en materiaal dat het gebied uit gaat. </w:t>
      </w:r>
      <w:r w:rsidR="00B026BA">
        <w:rPr>
          <w:rFonts w:asciiTheme="minorHAnsi" w:hAnsiTheme="minorHAnsi" w:cstheme="minorHAnsi"/>
          <w:lang w:eastAsia="nl-NL"/>
        </w:rPr>
        <w:t xml:space="preserve"> Pak b</w:t>
      </w:r>
      <w:r w:rsidRPr="00AB2BE5">
        <w:rPr>
          <w:rFonts w:asciiTheme="minorHAnsi" w:hAnsiTheme="minorHAnsi" w:cstheme="minorHAnsi"/>
          <w:lang w:eastAsia="nl-NL"/>
        </w:rPr>
        <w:t xml:space="preserve">esmet materiaal </w:t>
      </w:r>
      <w:r w:rsidR="00B026BA">
        <w:rPr>
          <w:rFonts w:asciiTheme="minorHAnsi" w:hAnsiTheme="minorHAnsi" w:cstheme="minorHAnsi"/>
          <w:lang w:eastAsia="nl-NL"/>
        </w:rPr>
        <w:t xml:space="preserve">deugdelijk in en markeer het </w:t>
      </w:r>
      <w:r w:rsidRPr="00AB2BE5">
        <w:rPr>
          <w:rFonts w:asciiTheme="minorHAnsi" w:hAnsiTheme="minorHAnsi" w:cstheme="minorHAnsi"/>
          <w:lang w:eastAsia="nl-NL"/>
        </w:rPr>
        <w:t xml:space="preserve"> als </w:t>
      </w:r>
      <w:r w:rsidR="00B026BA">
        <w:rPr>
          <w:rFonts w:asciiTheme="minorHAnsi" w:hAnsiTheme="minorHAnsi" w:cstheme="minorHAnsi"/>
          <w:lang w:eastAsia="nl-NL"/>
        </w:rPr>
        <w:t xml:space="preserve">‘radioactief </w:t>
      </w:r>
      <w:r w:rsidRPr="00AB2BE5">
        <w:rPr>
          <w:rFonts w:asciiTheme="minorHAnsi" w:hAnsiTheme="minorHAnsi" w:cstheme="minorHAnsi"/>
          <w:lang w:eastAsia="nl-NL"/>
        </w:rPr>
        <w:t>besmet</w:t>
      </w:r>
      <w:r w:rsidR="00B026BA">
        <w:rPr>
          <w:rFonts w:asciiTheme="minorHAnsi" w:hAnsiTheme="minorHAnsi" w:cstheme="minorHAnsi"/>
          <w:lang w:eastAsia="nl-NL"/>
        </w:rPr>
        <w:t xml:space="preserve"> materiaal’</w:t>
      </w:r>
      <w:r w:rsidRPr="00AB2BE5">
        <w:rPr>
          <w:rFonts w:asciiTheme="minorHAnsi" w:hAnsiTheme="minorHAnsi" w:cstheme="minorHAnsi"/>
          <w:lang w:eastAsia="nl-NL"/>
        </w:rPr>
        <w:t xml:space="preserve"> en </w:t>
      </w:r>
      <w:r w:rsidR="00B026BA">
        <w:rPr>
          <w:rFonts w:asciiTheme="minorHAnsi" w:hAnsiTheme="minorHAnsi" w:cstheme="minorHAnsi"/>
          <w:lang w:eastAsia="nl-NL"/>
        </w:rPr>
        <w:t xml:space="preserve">leg het </w:t>
      </w:r>
      <w:r w:rsidRPr="00AB2BE5">
        <w:rPr>
          <w:rFonts w:asciiTheme="minorHAnsi" w:hAnsiTheme="minorHAnsi" w:cstheme="minorHAnsi"/>
          <w:lang w:eastAsia="nl-NL"/>
        </w:rPr>
        <w:t>op een aangewezen plaats (</w:t>
      </w:r>
      <w:r w:rsidR="00B026BA">
        <w:rPr>
          <w:rFonts w:asciiTheme="minorHAnsi" w:hAnsiTheme="minorHAnsi" w:cstheme="minorHAnsi"/>
          <w:lang w:eastAsia="nl-NL"/>
        </w:rPr>
        <w:t xml:space="preserve">in </w:t>
      </w:r>
      <w:r w:rsidRPr="00AB2BE5">
        <w:rPr>
          <w:rFonts w:asciiTheme="minorHAnsi" w:hAnsiTheme="minorHAnsi" w:cstheme="minorHAnsi"/>
          <w:lang w:eastAsia="nl-NL"/>
        </w:rPr>
        <w:t xml:space="preserve">overleg met de stralingsdeskundige niveau 3). </w:t>
      </w:r>
    </w:p>
    <w:p w:rsidR="00AB2BE5" w:rsidRPr="00AB2BE5" w:rsidRDefault="00B026BA" w:rsidP="00AB2BE5">
      <w:pPr>
        <w:ind w:left="0"/>
        <w:rPr>
          <w:rFonts w:asciiTheme="minorHAnsi" w:hAnsiTheme="minorHAnsi" w:cstheme="minorHAnsi"/>
          <w:lang w:eastAsia="nl-NL"/>
        </w:rPr>
      </w:pPr>
      <w:r>
        <w:rPr>
          <w:rFonts w:asciiTheme="minorHAnsi" w:hAnsiTheme="minorHAnsi" w:cstheme="minorHAnsi"/>
          <w:lang w:eastAsia="nl-NL"/>
        </w:rPr>
        <w:t>Bescherm de vloer t</w:t>
      </w:r>
      <w:r w:rsidR="00AB2BE5" w:rsidRPr="00AB2BE5">
        <w:rPr>
          <w:rFonts w:asciiTheme="minorHAnsi" w:hAnsiTheme="minorHAnsi" w:cstheme="minorHAnsi"/>
          <w:lang w:eastAsia="nl-NL"/>
        </w:rPr>
        <w:t>ijdens de werkzaamheden tegen morsen. Doe dit d</w:t>
      </w:r>
      <w:r>
        <w:rPr>
          <w:rFonts w:asciiTheme="minorHAnsi" w:hAnsiTheme="minorHAnsi" w:cstheme="minorHAnsi"/>
          <w:lang w:eastAsia="nl-NL"/>
        </w:rPr>
        <w:t>oor een emmer of cement-</w:t>
      </w:r>
      <w:proofErr w:type="spellStart"/>
      <w:r w:rsidR="00AB2BE5" w:rsidRPr="00AB2BE5">
        <w:rPr>
          <w:rFonts w:asciiTheme="minorHAnsi" w:hAnsiTheme="minorHAnsi" w:cstheme="minorHAnsi"/>
          <w:lang w:eastAsia="nl-NL"/>
        </w:rPr>
        <w:t>tub</w:t>
      </w:r>
      <w:proofErr w:type="spellEnd"/>
      <w:r w:rsidR="00AB2BE5" w:rsidRPr="00AB2BE5">
        <w:rPr>
          <w:rFonts w:asciiTheme="minorHAnsi" w:hAnsiTheme="minorHAnsi" w:cstheme="minorHAnsi"/>
          <w:lang w:eastAsia="nl-NL"/>
        </w:rPr>
        <w:t xml:space="preserve"> onder de</w:t>
      </w:r>
      <w:r>
        <w:rPr>
          <w:rFonts w:asciiTheme="minorHAnsi" w:hAnsiTheme="minorHAnsi" w:cstheme="minorHAnsi"/>
          <w:lang w:eastAsia="nl-NL"/>
        </w:rPr>
        <w:t xml:space="preserve"> te openen</w:t>
      </w:r>
      <w:r w:rsidR="00AB2BE5" w:rsidRPr="00AB2BE5">
        <w:rPr>
          <w:rFonts w:asciiTheme="minorHAnsi" w:hAnsiTheme="minorHAnsi" w:cstheme="minorHAnsi"/>
          <w:lang w:eastAsia="nl-NL"/>
        </w:rPr>
        <w:t xml:space="preserve"> flens te zetten. Als dit niet voldoende is </w:t>
      </w:r>
      <w:r>
        <w:rPr>
          <w:rFonts w:asciiTheme="minorHAnsi" w:hAnsiTheme="minorHAnsi" w:cstheme="minorHAnsi"/>
          <w:lang w:eastAsia="nl-NL"/>
        </w:rPr>
        <w:t>leg dan</w:t>
      </w:r>
      <w:r w:rsidR="00AB2BE5" w:rsidRPr="00AB2BE5">
        <w:rPr>
          <w:rFonts w:asciiTheme="minorHAnsi" w:hAnsiTheme="minorHAnsi" w:cstheme="minorHAnsi"/>
          <w:lang w:eastAsia="nl-NL"/>
        </w:rPr>
        <w:t xml:space="preserve"> een stuk zeil of dik plastic op de vloer. </w:t>
      </w:r>
      <w:r>
        <w:rPr>
          <w:rFonts w:asciiTheme="minorHAnsi" w:hAnsiTheme="minorHAnsi" w:cstheme="minorHAnsi"/>
          <w:lang w:eastAsia="nl-NL"/>
        </w:rPr>
        <w:t>Verzamel a</w:t>
      </w:r>
      <w:r w:rsidR="00AB2BE5" w:rsidRPr="00AB2BE5">
        <w:rPr>
          <w:rFonts w:asciiTheme="minorHAnsi" w:hAnsiTheme="minorHAnsi" w:cstheme="minorHAnsi"/>
          <w:lang w:eastAsia="nl-NL"/>
        </w:rPr>
        <w:t xml:space="preserve">lle vloeistoffen die opgevangen zijn in een aparte drum. </w:t>
      </w:r>
    </w:p>
    <w:p w:rsidR="00AB2BE5" w:rsidRPr="00AB2BE5" w:rsidRDefault="00AB2BE5" w:rsidP="00AB2BE5">
      <w:pPr>
        <w:ind w:left="0"/>
        <w:rPr>
          <w:rFonts w:asciiTheme="minorHAnsi" w:hAnsiTheme="minorHAnsi" w:cstheme="minorHAnsi"/>
          <w:lang w:eastAsia="nl-NL"/>
        </w:rPr>
      </w:pPr>
    </w:p>
    <w:p w:rsidR="00AB2BE5" w:rsidRDefault="00AB2BE5" w:rsidP="00B026BA">
      <w:pPr>
        <w:pStyle w:val="Kop2"/>
        <w:rPr>
          <w:lang w:eastAsia="nl-NL"/>
        </w:rPr>
      </w:pPr>
      <w:r w:rsidRPr="00AB2BE5">
        <w:rPr>
          <w:lang w:eastAsia="nl-NL"/>
        </w:rPr>
        <w:t xml:space="preserve">6. Persoonlijke beschermingsmaatregelen </w:t>
      </w:r>
    </w:p>
    <w:p w:rsidR="00B026BA" w:rsidRPr="00B026BA" w:rsidRDefault="00B026BA" w:rsidP="00FB0335">
      <w:pPr>
        <w:ind w:left="0"/>
        <w:rPr>
          <w:lang w:eastAsia="nl-NL"/>
        </w:rPr>
      </w:pPr>
    </w:p>
    <w:p w:rsidR="00AB2BE5" w:rsidRPr="00AB2BE5" w:rsidRDefault="00FB0335" w:rsidP="00AB2BE5">
      <w:pPr>
        <w:ind w:left="0"/>
        <w:rPr>
          <w:rFonts w:asciiTheme="minorHAnsi" w:hAnsiTheme="minorHAnsi" w:cstheme="minorHAnsi"/>
          <w:lang w:eastAsia="nl-NL"/>
        </w:rPr>
      </w:pPr>
      <w:r>
        <w:rPr>
          <w:rFonts w:asciiTheme="minorHAnsi" w:hAnsiTheme="minorHAnsi" w:cstheme="minorHAnsi"/>
          <w:lang w:eastAsia="nl-NL"/>
        </w:rPr>
        <w:t xml:space="preserve">Draag </w:t>
      </w:r>
      <w:r w:rsidRPr="00AB2BE5">
        <w:rPr>
          <w:rFonts w:asciiTheme="minorHAnsi" w:hAnsiTheme="minorHAnsi" w:cstheme="minorHAnsi"/>
          <w:lang w:eastAsia="nl-NL"/>
        </w:rPr>
        <w:t xml:space="preserve">lange plastic handschoenen </w:t>
      </w:r>
      <w:r>
        <w:rPr>
          <w:rFonts w:asciiTheme="minorHAnsi" w:hAnsiTheme="minorHAnsi" w:cstheme="minorHAnsi"/>
          <w:lang w:eastAsia="nl-NL"/>
        </w:rPr>
        <w:t>t</w:t>
      </w:r>
      <w:r w:rsidR="00AB2BE5" w:rsidRPr="00AB2BE5">
        <w:rPr>
          <w:rFonts w:asciiTheme="minorHAnsi" w:hAnsiTheme="minorHAnsi" w:cstheme="minorHAnsi"/>
          <w:lang w:eastAsia="nl-NL"/>
        </w:rPr>
        <w:t xml:space="preserve">ijdens het wisselen van </w:t>
      </w:r>
      <w:r w:rsidR="00B026BA">
        <w:rPr>
          <w:rFonts w:asciiTheme="minorHAnsi" w:hAnsiTheme="minorHAnsi" w:cstheme="minorHAnsi"/>
          <w:lang w:eastAsia="nl-NL"/>
        </w:rPr>
        <w:t>de filters et cetera.</w:t>
      </w:r>
      <w:r>
        <w:rPr>
          <w:rFonts w:asciiTheme="minorHAnsi" w:hAnsiTheme="minorHAnsi" w:cstheme="minorHAnsi"/>
          <w:lang w:eastAsia="nl-NL"/>
        </w:rPr>
        <w:t xml:space="preserve"> Komen er vloeistoffen aan te pas (denk aan</w:t>
      </w:r>
      <w:r w:rsidR="00AB2BE5" w:rsidRPr="00AB2BE5">
        <w:rPr>
          <w:rFonts w:asciiTheme="minorHAnsi" w:hAnsiTheme="minorHAnsi" w:cstheme="minorHAnsi"/>
          <w:lang w:eastAsia="nl-NL"/>
        </w:rPr>
        <w:t xml:space="preserve"> het verwijderen van de zakkenfilters en de kaarsfilters</w:t>
      </w:r>
      <w:r>
        <w:rPr>
          <w:rFonts w:asciiTheme="minorHAnsi" w:hAnsiTheme="minorHAnsi" w:cstheme="minorHAnsi"/>
          <w:lang w:eastAsia="nl-NL"/>
        </w:rPr>
        <w:t xml:space="preserve">) draag dan een </w:t>
      </w:r>
      <w:r w:rsidR="00AB2BE5" w:rsidRPr="00AB2BE5">
        <w:rPr>
          <w:rFonts w:asciiTheme="minorHAnsi" w:hAnsiTheme="minorHAnsi" w:cstheme="minorHAnsi"/>
          <w:lang w:eastAsia="nl-NL"/>
        </w:rPr>
        <w:t>waterdicht pak</w:t>
      </w:r>
      <w:r>
        <w:rPr>
          <w:rFonts w:asciiTheme="minorHAnsi" w:hAnsiTheme="minorHAnsi" w:cstheme="minorHAnsi"/>
          <w:lang w:eastAsia="nl-NL"/>
        </w:rPr>
        <w:t xml:space="preserve"> . </w:t>
      </w:r>
      <w:r w:rsidR="00AB2BE5" w:rsidRPr="00AB2BE5">
        <w:rPr>
          <w:rFonts w:asciiTheme="minorHAnsi" w:hAnsiTheme="minorHAnsi" w:cstheme="minorHAnsi"/>
          <w:lang w:eastAsia="nl-NL"/>
        </w:rPr>
        <w:t xml:space="preserve">Indien er druk in de installatie aanwezig is of </w:t>
      </w:r>
      <w:r>
        <w:rPr>
          <w:rFonts w:asciiTheme="minorHAnsi" w:hAnsiTheme="minorHAnsi" w:cstheme="minorHAnsi"/>
          <w:lang w:eastAsia="nl-NL"/>
        </w:rPr>
        <w:t xml:space="preserve">er </w:t>
      </w:r>
      <w:r w:rsidR="00AB2BE5" w:rsidRPr="00AB2BE5">
        <w:rPr>
          <w:rFonts w:asciiTheme="minorHAnsi" w:hAnsiTheme="minorHAnsi" w:cstheme="minorHAnsi"/>
          <w:lang w:eastAsia="nl-NL"/>
        </w:rPr>
        <w:t xml:space="preserve">verwacht wordt dat een hoeveelheid vloeistof </w:t>
      </w:r>
      <w:r w:rsidRPr="00AB2BE5">
        <w:rPr>
          <w:rFonts w:asciiTheme="minorHAnsi" w:hAnsiTheme="minorHAnsi" w:cstheme="minorHAnsi"/>
          <w:lang w:eastAsia="nl-NL"/>
        </w:rPr>
        <w:t xml:space="preserve">groter </w:t>
      </w:r>
      <w:r w:rsidR="00AB2BE5" w:rsidRPr="00AB2BE5">
        <w:rPr>
          <w:rFonts w:asciiTheme="minorHAnsi" w:hAnsiTheme="minorHAnsi" w:cstheme="minorHAnsi"/>
          <w:lang w:eastAsia="nl-NL"/>
        </w:rPr>
        <w:t>dan 5 liter uit het systeem kan komen</w:t>
      </w:r>
      <w:r>
        <w:rPr>
          <w:rFonts w:asciiTheme="minorHAnsi" w:hAnsiTheme="minorHAnsi" w:cstheme="minorHAnsi"/>
          <w:lang w:eastAsia="nl-NL"/>
        </w:rPr>
        <w:t>, draag dan na</w:t>
      </w:r>
      <w:r w:rsidR="00AB2BE5" w:rsidRPr="00AB2BE5">
        <w:rPr>
          <w:rFonts w:asciiTheme="minorHAnsi" w:hAnsiTheme="minorHAnsi" w:cstheme="minorHAnsi"/>
          <w:lang w:eastAsia="nl-NL"/>
        </w:rPr>
        <w:t xml:space="preserve"> overleg met de stralingsdeskundige niveau 3 een gelaatscherm en</w:t>
      </w:r>
      <w:r>
        <w:rPr>
          <w:rFonts w:asciiTheme="minorHAnsi" w:hAnsiTheme="minorHAnsi" w:cstheme="minorHAnsi"/>
          <w:lang w:eastAsia="nl-NL"/>
        </w:rPr>
        <w:t xml:space="preserve"> eventueel rubber</w:t>
      </w:r>
      <w:r w:rsidR="00AB2BE5" w:rsidRPr="00AB2BE5">
        <w:rPr>
          <w:rFonts w:asciiTheme="minorHAnsi" w:hAnsiTheme="minorHAnsi" w:cstheme="minorHAnsi"/>
          <w:lang w:eastAsia="nl-NL"/>
        </w:rPr>
        <w:t xml:space="preserve">laarzen. </w:t>
      </w:r>
    </w:p>
    <w:p w:rsidR="00AB2BE5" w:rsidRPr="00AB2BE5" w:rsidRDefault="00AB2BE5" w:rsidP="00AB2BE5">
      <w:pPr>
        <w:ind w:left="0"/>
        <w:rPr>
          <w:rFonts w:asciiTheme="minorHAnsi" w:hAnsiTheme="minorHAnsi" w:cstheme="minorHAnsi"/>
          <w:lang w:eastAsia="nl-NL"/>
        </w:rPr>
      </w:pPr>
    </w:p>
    <w:p w:rsidR="00AB2BE5" w:rsidRDefault="00AB2BE5" w:rsidP="00FB0335">
      <w:pPr>
        <w:pStyle w:val="Kop2"/>
        <w:rPr>
          <w:lang w:eastAsia="nl-NL"/>
        </w:rPr>
      </w:pPr>
      <w:r w:rsidRPr="00AB2BE5">
        <w:rPr>
          <w:lang w:eastAsia="nl-NL"/>
        </w:rPr>
        <w:t xml:space="preserve">7. Besmet materiaal en opslaan van afval </w:t>
      </w:r>
    </w:p>
    <w:p w:rsidR="00FB0335" w:rsidRPr="00FB0335" w:rsidRDefault="00FB0335" w:rsidP="00FB0335">
      <w:pPr>
        <w:ind w:left="0"/>
        <w:rPr>
          <w:lang w:eastAsia="nl-NL"/>
        </w:rPr>
      </w:pP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Probeer zo min mogelijk afval te creëren door bijvoorbeeld het gebruiken van een kleinere doek om besmetting af te vegen of het uitknippen van het besmette deel. </w:t>
      </w:r>
    </w:p>
    <w:p w:rsidR="00AB2BE5" w:rsidRPr="00AB2BE5" w:rsidRDefault="00FB0335" w:rsidP="00AB2BE5">
      <w:pPr>
        <w:ind w:left="0"/>
        <w:rPr>
          <w:rFonts w:asciiTheme="minorHAnsi" w:hAnsiTheme="minorHAnsi" w:cstheme="minorHAnsi"/>
          <w:lang w:eastAsia="nl-NL"/>
        </w:rPr>
      </w:pPr>
      <w:r>
        <w:rPr>
          <w:rFonts w:asciiTheme="minorHAnsi" w:hAnsiTheme="minorHAnsi" w:cstheme="minorHAnsi"/>
          <w:lang w:eastAsia="nl-NL"/>
        </w:rPr>
        <w:t>Voor opslag van</w:t>
      </w:r>
      <w:r w:rsidR="00AB2BE5" w:rsidRPr="00AB2BE5">
        <w:rPr>
          <w:rFonts w:asciiTheme="minorHAnsi" w:hAnsiTheme="minorHAnsi" w:cstheme="minorHAnsi"/>
          <w:lang w:eastAsia="nl-NL"/>
        </w:rPr>
        <w:t xml:space="preserve"> het besmette materiaal </w:t>
      </w:r>
      <w:r>
        <w:rPr>
          <w:rFonts w:asciiTheme="minorHAnsi" w:hAnsiTheme="minorHAnsi" w:cstheme="minorHAnsi"/>
          <w:lang w:eastAsia="nl-NL"/>
        </w:rPr>
        <w:t xml:space="preserve">is een </w:t>
      </w:r>
      <w:r w:rsidR="00AB2BE5" w:rsidRPr="00AB2BE5">
        <w:rPr>
          <w:rFonts w:asciiTheme="minorHAnsi" w:hAnsiTheme="minorHAnsi" w:cstheme="minorHAnsi"/>
          <w:lang w:eastAsia="nl-NL"/>
        </w:rPr>
        <w:t xml:space="preserve"> afgescheiden deel </w:t>
      </w:r>
      <w:r>
        <w:rPr>
          <w:rFonts w:asciiTheme="minorHAnsi" w:hAnsiTheme="minorHAnsi" w:cstheme="minorHAnsi"/>
          <w:lang w:eastAsia="nl-NL"/>
        </w:rPr>
        <w:t xml:space="preserve">van </w:t>
      </w:r>
      <w:r w:rsidR="00AB2BE5" w:rsidRPr="00AB2BE5">
        <w:rPr>
          <w:rFonts w:asciiTheme="minorHAnsi" w:hAnsiTheme="minorHAnsi" w:cstheme="minorHAnsi"/>
          <w:lang w:eastAsia="nl-NL"/>
        </w:rPr>
        <w:t>de locatie</w:t>
      </w:r>
      <w:r>
        <w:rPr>
          <w:rFonts w:asciiTheme="minorHAnsi" w:hAnsiTheme="minorHAnsi" w:cstheme="minorHAnsi"/>
          <w:lang w:eastAsia="nl-NL"/>
        </w:rPr>
        <w:t xml:space="preserve"> benodigd</w:t>
      </w:r>
      <w:r w:rsidR="00AB2BE5" w:rsidRPr="00AB2BE5">
        <w:rPr>
          <w:rFonts w:asciiTheme="minorHAnsi" w:hAnsiTheme="minorHAnsi" w:cstheme="minorHAnsi"/>
          <w:lang w:eastAsia="nl-NL"/>
        </w:rPr>
        <w:t xml:space="preserve">. </w:t>
      </w:r>
      <w:r>
        <w:rPr>
          <w:rFonts w:asciiTheme="minorHAnsi" w:hAnsiTheme="minorHAnsi" w:cstheme="minorHAnsi"/>
          <w:lang w:eastAsia="nl-NL"/>
        </w:rPr>
        <w:t>Zet d</w:t>
      </w:r>
      <w:r w:rsidR="00AB2BE5" w:rsidRPr="00AB2BE5">
        <w:rPr>
          <w:rFonts w:asciiTheme="minorHAnsi" w:hAnsiTheme="minorHAnsi" w:cstheme="minorHAnsi"/>
          <w:lang w:eastAsia="nl-NL"/>
        </w:rPr>
        <w:t xml:space="preserve">it deel </w:t>
      </w:r>
      <w:r>
        <w:rPr>
          <w:rFonts w:asciiTheme="minorHAnsi" w:hAnsiTheme="minorHAnsi" w:cstheme="minorHAnsi"/>
          <w:lang w:eastAsia="nl-NL"/>
        </w:rPr>
        <w:t>af met rood/</w:t>
      </w:r>
      <w:r w:rsidR="00AB2BE5" w:rsidRPr="00AB2BE5">
        <w:rPr>
          <w:rFonts w:asciiTheme="minorHAnsi" w:hAnsiTheme="minorHAnsi" w:cstheme="minorHAnsi"/>
          <w:lang w:eastAsia="nl-NL"/>
        </w:rPr>
        <w:t xml:space="preserve">wit lint of zwart </w:t>
      </w:r>
      <w:r>
        <w:rPr>
          <w:rFonts w:asciiTheme="minorHAnsi" w:hAnsiTheme="minorHAnsi" w:cstheme="minorHAnsi"/>
          <w:lang w:eastAsia="nl-NL"/>
        </w:rPr>
        <w:t>/</w:t>
      </w:r>
      <w:r w:rsidR="00AB2BE5" w:rsidRPr="00AB2BE5">
        <w:rPr>
          <w:rFonts w:asciiTheme="minorHAnsi" w:hAnsiTheme="minorHAnsi" w:cstheme="minorHAnsi"/>
          <w:lang w:eastAsia="nl-NL"/>
        </w:rPr>
        <w:t xml:space="preserve">geel lint. </w:t>
      </w:r>
    </w:p>
    <w:p w:rsidR="00AB2BE5" w:rsidRPr="00AB2BE5" w:rsidRDefault="00FB0335" w:rsidP="00AB2BE5">
      <w:pPr>
        <w:ind w:left="0"/>
        <w:rPr>
          <w:rFonts w:asciiTheme="minorHAnsi" w:hAnsiTheme="minorHAnsi" w:cstheme="minorHAnsi"/>
          <w:lang w:eastAsia="nl-NL"/>
        </w:rPr>
      </w:pPr>
      <w:r>
        <w:rPr>
          <w:rFonts w:asciiTheme="minorHAnsi" w:hAnsiTheme="minorHAnsi" w:cstheme="minorHAnsi"/>
          <w:lang w:eastAsia="nl-NL"/>
        </w:rPr>
        <w:t>Pak materiaal dat besmet is in</w:t>
      </w:r>
      <w:r w:rsidR="00AB2BE5" w:rsidRPr="00AB2BE5">
        <w:rPr>
          <w:rFonts w:asciiTheme="minorHAnsi" w:hAnsiTheme="minorHAnsi" w:cstheme="minorHAnsi"/>
          <w:lang w:eastAsia="nl-NL"/>
        </w:rPr>
        <w:t xml:space="preserve"> plastic </w:t>
      </w:r>
      <w:r>
        <w:rPr>
          <w:rFonts w:asciiTheme="minorHAnsi" w:hAnsiTheme="minorHAnsi" w:cstheme="minorHAnsi"/>
          <w:lang w:eastAsia="nl-NL"/>
        </w:rPr>
        <w:t xml:space="preserve">in met </w:t>
      </w:r>
      <w:proofErr w:type="spellStart"/>
      <w:r>
        <w:rPr>
          <w:rFonts w:asciiTheme="minorHAnsi" w:hAnsiTheme="minorHAnsi" w:cstheme="minorHAnsi"/>
          <w:lang w:eastAsia="nl-NL"/>
        </w:rPr>
        <w:t>duct</w:t>
      </w:r>
      <w:proofErr w:type="spellEnd"/>
      <w:r>
        <w:rPr>
          <w:rFonts w:asciiTheme="minorHAnsi" w:hAnsiTheme="minorHAnsi" w:cstheme="minorHAnsi"/>
          <w:lang w:eastAsia="nl-NL"/>
        </w:rPr>
        <w:t>-</w:t>
      </w:r>
      <w:r w:rsidR="00AB2BE5" w:rsidRPr="00AB2BE5">
        <w:rPr>
          <w:rFonts w:asciiTheme="minorHAnsi" w:hAnsiTheme="minorHAnsi" w:cstheme="minorHAnsi"/>
          <w:lang w:eastAsia="nl-NL"/>
        </w:rPr>
        <w:t>tape</w:t>
      </w:r>
      <w:r>
        <w:rPr>
          <w:rFonts w:asciiTheme="minorHAnsi" w:hAnsiTheme="minorHAnsi" w:cstheme="minorHAnsi"/>
          <w:lang w:eastAsia="nl-NL"/>
        </w:rPr>
        <w:t xml:space="preserve"> en wel zó</w:t>
      </w:r>
      <w:r w:rsidR="00AB2BE5" w:rsidRPr="00AB2BE5">
        <w:rPr>
          <w:rFonts w:asciiTheme="minorHAnsi" w:hAnsiTheme="minorHAnsi" w:cstheme="minorHAnsi"/>
          <w:lang w:eastAsia="nl-NL"/>
        </w:rPr>
        <w:t xml:space="preserve"> dat bij het optillen en opnieuw neerleggen geen beschadigingen aan de verpakking kunnen ontstaan die het besmette oppervlak blootleg</w:t>
      </w:r>
      <w:r>
        <w:rPr>
          <w:rFonts w:asciiTheme="minorHAnsi" w:hAnsiTheme="minorHAnsi" w:cstheme="minorHAnsi"/>
          <w:lang w:eastAsia="nl-NL"/>
        </w:rPr>
        <w:t>gen</w:t>
      </w:r>
      <w:r w:rsidR="00AB2BE5" w:rsidRPr="00AB2BE5">
        <w:rPr>
          <w:rFonts w:asciiTheme="minorHAnsi" w:hAnsiTheme="minorHAnsi" w:cstheme="minorHAnsi"/>
          <w:lang w:eastAsia="nl-NL"/>
        </w:rPr>
        <w:t xml:space="preserve">. </w:t>
      </w:r>
    </w:p>
    <w:p w:rsidR="00AB2BE5" w:rsidRPr="00AB2BE5" w:rsidRDefault="00FB0335" w:rsidP="00AB2BE5">
      <w:pPr>
        <w:ind w:left="0"/>
        <w:rPr>
          <w:rFonts w:asciiTheme="minorHAnsi" w:hAnsiTheme="minorHAnsi" w:cstheme="minorHAnsi"/>
          <w:lang w:eastAsia="nl-NL"/>
        </w:rPr>
      </w:pPr>
      <w:r>
        <w:rPr>
          <w:rFonts w:asciiTheme="minorHAnsi" w:hAnsiTheme="minorHAnsi" w:cstheme="minorHAnsi"/>
          <w:lang w:eastAsia="nl-NL"/>
        </w:rPr>
        <w:t>Sla f</w:t>
      </w:r>
      <w:r w:rsidR="00AB2BE5" w:rsidRPr="00AB2BE5">
        <w:rPr>
          <w:rFonts w:asciiTheme="minorHAnsi" w:hAnsiTheme="minorHAnsi" w:cstheme="minorHAnsi"/>
          <w:lang w:eastAsia="nl-NL"/>
        </w:rPr>
        <w:t xml:space="preserve">ilters </w:t>
      </w:r>
      <w:r>
        <w:rPr>
          <w:rFonts w:asciiTheme="minorHAnsi" w:hAnsiTheme="minorHAnsi" w:cstheme="minorHAnsi"/>
          <w:lang w:eastAsia="nl-NL"/>
        </w:rPr>
        <w:t>op</w:t>
      </w:r>
      <w:r w:rsidR="00AB2BE5" w:rsidRPr="00AB2BE5">
        <w:rPr>
          <w:rFonts w:asciiTheme="minorHAnsi" w:hAnsiTheme="minorHAnsi" w:cstheme="minorHAnsi"/>
          <w:lang w:eastAsia="nl-NL"/>
        </w:rPr>
        <w:t xml:space="preserve"> in accubakken met een plastic </w:t>
      </w:r>
      <w:proofErr w:type="spellStart"/>
      <w:r w:rsidR="00AB2BE5" w:rsidRPr="00AB2BE5">
        <w:rPr>
          <w:rFonts w:asciiTheme="minorHAnsi" w:hAnsiTheme="minorHAnsi" w:cstheme="minorHAnsi"/>
          <w:lang w:eastAsia="nl-NL"/>
        </w:rPr>
        <w:t>inliner</w:t>
      </w:r>
      <w:proofErr w:type="spellEnd"/>
      <w:r w:rsidR="00AB2BE5" w:rsidRPr="00AB2BE5">
        <w:rPr>
          <w:rFonts w:asciiTheme="minorHAnsi" w:hAnsiTheme="minorHAnsi" w:cstheme="minorHAnsi"/>
          <w:lang w:eastAsia="nl-NL"/>
        </w:rPr>
        <w:t xml:space="preserve">. </w:t>
      </w:r>
    </w:p>
    <w:p w:rsidR="00FB0335" w:rsidRPr="00AB2BE5" w:rsidRDefault="00FB0335" w:rsidP="00FB0335">
      <w:pPr>
        <w:ind w:left="0"/>
        <w:rPr>
          <w:rFonts w:asciiTheme="minorHAnsi" w:hAnsiTheme="minorHAnsi" w:cstheme="minorHAnsi"/>
          <w:lang w:eastAsia="nl-NL"/>
        </w:rPr>
      </w:pPr>
    </w:p>
    <w:p w:rsidR="00FB0335" w:rsidRPr="00AB2BE5" w:rsidRDefault="00FB0335" w:rsidP="00FB0335">
      <w:pPr>
        <w:ind w:left="0"/>
        <w:rPr>
          <w:rFonts w:asciiTheme="minorHAnsi" w:hAnsiTheme="minorHAnsi" w:cstheme="minorHAnsi"/>
          <w:lang w:eastAsia="nl-NL"/>
        </w:rPr>
      </w:pPr>
      <w:r>
        <w:rPr>
          <w:rFonts w:asciiTheme="minorHAnsi" w:hAnsiTheme="minorHAnsi" w:cstheme="minorHAnsi"/>
          <w:lang w:eastAsia="nl-NL"/>
        </w:rPr>
        <w:t>LET OP:</w:t>
      </w:r>
      <w:r w:rsidRPr="00AB2BE5">
        <w:rPr>
          <w:rFonts w:asciiTheme="minorHAnsi" w:hAnsiTheme="minorHAnsi" w:cstheme="minorHAnsi"/>
          <w:lang w:eastAsia="nl-NL"/>
        </w:rPr>
        <w:t xml:space="preserve"> materiaal </w:t>
      </w:r>
      <w:r>
        <w:rPr>
          <w:rFonts w:asciiTheme="minorHAnsi" w:hAnsiTheme="minorHAnsi" w:cstheme="minorHAnsi"/>
          <w:lang w:eastAsia="nl-NL"/>
        </w:rPr>
        <w:t>vervoeren</w:t>
      </w:r>
      <w:r w:rsidRPr="00AB2BE5">
        <w:rPr>
          <w:rFonts w:asciiTheme="minorHAnsi" w:hAnsiTheme="minorHAnsi" w:cstheme="minorHAnsi"/>
          <w:lang w:eastAsia="nl-NL"/>
        </w:rPr>
        <w:t xml:space="preserve"> naar een laboratorium of </w:t>
      </w:r>
      <w:r>
        <w:rPr>
          <w:rFonts w:asciiTheme="minorHAnsi" w:hAnsiTheme="minorHAnsi" w:cstheme="minorHAnsi"/>
          <w:lang w:eastAsia="nl-NL"/>
        </w:rPr>
        <w:t>afvoeren</w:t>
      </w:r>
      <w:r w:rsidRPr="00AB2BE5">
        <w:rPr>
          <w:rFonts w:asciiTheme="minorHAnsi" w:hAnsiTheme="minorHAnsi" w:cstheme="minorHAnsi"/>
          <w:lang w:eastAsia="nl-NL"/>
        </w:rPr>
        <w:t xml:space="preserve"> </w:t>
      </w:r>
      <w:r>
        <w:rPr>
          <w:rFonts w:asciiTheme="minorHAnsi" w:hAnsiTheme="minorHAnsi" w:cstheme="minorHAnsi"/>
          <w:lang w:eastAsia="nl-NL"/>
        </w:rPr>
        <w:t>alléén na</w:t>
      </w:r>
      <w:r w:rsidRPr="00AB2BE5">
        <w:rPr>
          <w:rFonts w:asciiTheme="minorHAnsi" w:hAnsiTheme="minorHAnsi" w:cstheme="minorHAnsi"/>
          <w:lang w:eastAsia="nl-NL"/>
        </w:rPr>
        <w:t xml:space="preserve"> toestemming van de toezichthoudend stralingsdeskundige</w:t>
      </w:r>
      <w:r>
        <w:rPr>
          <w:rFonts w:asciiTheme="minorHAnsi" w:hAnsiTheme="minorHAnsi" w:cstheme="minorHAnsi"/>
          <w:lang w:eastAsia="nl-NL"/>
        </w:rPr>
        <w:t>!!</w:t>
      </w:r>
      <w:r w:rsidRPr="00AB2BE5">
        <w:rPr>
          <w:rFonts w:asciiTheme="minorHAnsi" w:hAnsiTheme="minorHAnsi" w:cstheme="minorHAnsi"/>
          <w:lang w:eastAsia="nl-NL"/>
        </w:rPr>
        <w:t xml:space="preserve"> </w:t>
      </w:r>
    </w:p>
    <w:p w:rsidR="00FB0335" w:rsidRPr="00AB2BE5" w:rsidRDefault="00FB0335" w:rsidP="00AB2BE5">
      <w:pPr>
        <w:ind w:left="0"/>
        <w:rPr>
          <w:rFonts w:asciiTheme="minorHAnsi" w:hAnsiTheme="minorHAnsi" w:cstheme="minorHAnsi"/>
          <w:lang w:eastAsia="nl-NL"/>
        </w:rPr>
      </w:pPr>
    </w:p>
    <w:p w:rsidR="00AB2BE5" w:rsidRDefault="00AB2BE5" w:rsidP="00FB0335">
      <w:pPr>
        <w:pStyle w:val="Kop2"/>
        <w:rPr>
          <w:lang w:eastAsia="nl-NL"/>
        </w:rPr>
      </w:pPr>
      <w:r w:rsidRPr="00AB2BE5">
        <w:rPr>
          <w:lang w:eastAsia="nl-NL"/>
        </w:rPr>
        <w:t xml:space="preserve">8. </w:t>
      </w:r>
      <w:r w:rsidR="00FB0335">
        <w:rPr>
          <w:lang w:eastAsia="nl-NL"/>
        </w:rPr>
        <w:t>Markeren van de materialen en r</w:t>
      </w:r>
      <w:r w:rsidRPr="00AB2BE5">
        <w:rPr>
          <w:lang w:eastAsia="nl-NL"/>
        </w:rPr>
        <w:t xml:space="preserve">egistratie </w:t>
      </w:r>
    </w:p>
    <w:p w:rsidR="00FB0335" w:rsidRPr="00FB0335" w:rsidRDefault="00FB0335" w:rsidP="00FB0335">
      <w:pPr>
        <w:ind w:left="0"/>
        <w:rPr>
          <w:lang w:eastAsia="nl-NL"/>
        </w:rPr>
      </w:pPr>
    </w:p>
    <w:p w:rsidR="00FB0335" w:rsidRPr="00AB2BE5" w:rsidRDefault="00FB0335" w:rsidP="00FB0335">
      <w:pPr>
        <w:ind w:left="0"/>
        <w:rPr>
          <w:rFonts w:asciiTheme="minorHAnsi" w:hAnsiTheme="minorHAnsi" w:cstheme="minorHAnsi"/>
          <w:lang w:eastAsia="nl-NL"/>
        </w:rPr>
      </w:pPr>
      <w:r>
        <w:rPr>
          <w:rFonts w:asciiTheme="minorHAnsi" w:hAnsiTheme="minorHAnsi" w:cstheme="minorHAnsi"/>
          <w:lang w:eastAsia="nl-NL"/>
        </w:rPr>
        <w:t>Markeer a</w:t>
      </w:r>
      <w:r w:rsidRPr="00AB2BE5">
        <w:rPr>
          <w:rFonts w:asciiTheme="minorHAnsi" w:hAnsiTheme="minorHAnsi" w:cstheme="minorHAnsi"/>
          <w:lang w:eastAsia="nl-NL"/>
        </w:rPr>
        <w:t xml:space="preserve">lle besmette materialen met een itemnummer (of naam), datum van opslag, de gemeten achtergrondwaarde en de gemeten </w:t>
      </w:r>
      <w:r>
        <w:rPr>
          <w:rFonts w:asciiTheme="minorHAnsi" w:hAnsiTheme="minorHAnsi" w:cstheme="minorHAnsi"/>
          <w:lang w:eastAsia="nl-NL"/>
        </w:rPr>
        <w:t>stralings</w:t>
      </w:r>
      <w:r w:rsidRPr="00AB2BE5">
        <w:rPr>
          <w:rFonts w:asciiTheme="minorHAnsi" w:hAnsiTheme="minorHAnsi" w:cstheme="minorHAnsi"/>
          <w:lang w:eastAsia="nl-NL"/>
        </w:rPr>
        <w:t>waarde op het voorwerp.</w:t>
      </w:r>
    </w:p>
    <w:p w:rsidR="00FB0335" w:rsidRDefault="00FB0335" w:rsidP="00FB0335">
      <w:pPr>
        <w:ind w:left="0"/>
        <w:rPr>
          <w:rFonts w:asciiTheme="minorHAnsi" w:hAnsiTheme="minorHAnsi" w:cstheme="minorHAnsi"/>
          <w:lang w:eastAsia="nl-NL"/>
        </w:rPr>
      </w:pPr>
    </w:p>
    <w:p w:rsidR="00FB0335" w:rsidRPr="00AB2BE5" w:rsidRDefault="00FB0335" w:rsidP="00FB0335">
      <w:pPr>
        <w:ind w:left="0"/>
        <w:rPr>
          <w:rFonts w:asciiTheme="minorHAnsi" w:hAnsiTheme="minorHAnsi" w:cstheme="minorHAnsi"/>
          <w:lang w:eastAsia="nl-NL"/>
        </w:rPr>
      </w:pPr>
      <w:r>
        <w:rPr>
          <w:rFonts w:asciiTheme="minorHAnsi" w:hAnsiTheme="minorHAnsi" w:cstheme="minorHAnsi"/>
          <w:lang w:eastAsia="nl-NL"/>
        </w:rPr>
        <w:t xml:space="preserve">Hanteer een duidelijk </w:t>
      </w:r>
      <w:r w:rsidRPr="00B854F5">
        <w:rPr>
          <w:rFonts w:asciiTheme="minorHAnsi" w:hAnsiTheme="minorHAnsi" w:cstheme="minorHAnsi"/>
          <w:u w:val="single"/>
          <w:lang w:eastAsia="nl-NL"/>
        </w:rPr>
        <w:t>logboek</w:t>
      </w:r>
      <w:r>
        <w:rPr>
          <w:rFonts w:asciiTheme="minorHAnsi" w:hAnsiTheme="minorHAnsi" w:cstheme="minorHAnsi"/>
          <w:lang w:eastAsia="nl-NL"/>
        </w:rPr>
        <w:t xml:space="preserve"> en zorg dat dit bij</w:t>
      </w:r>
      <w:r w:rsidRPr="00AB2BE5">
        <w:rPr>
          <w:rFonts w:asciiTheme="minorHAnsi" w:hAnsiTheme="minorHAnsi" w:cstheme="minorHAnsi"/>
          <w:lang w:eastAsia="nl-NL"/>
        </w:rPr>
        <w:t xml:space="preserve"> het afgescheiden deel van de locatie </w:t>
      </w:r>
      <w:r>
        <w:rPr>
          <w:rFonts w:asciiTheme="minorHAnsi" w:hAnsiTheme="minorHAnsi" w:cstheme="minorHAnsi"/>
          <w:lang w:eastAsia="nl-NL"/>
        </w:rPr>
        <w:t>te vinden is</w:t>
      </w:r>
      <w:r w:rsidRPr="00AB2BE5">
        <w:rPr>
          <w:rFonts w:asciiTheme="minorHAnsi" w:hAnsiTheme="minorHAnsi" w:cstheme="minorHAnsi"/>
          <w:lang w:eastAsia="nl-NL"/>
        </w:rPr>
        <w:t xml:space="preserve">. Hierin </w:t>
      </w:r>
      <w:r>
        <w:rPr>
          <w:rFonts w:asciiTheme="minorHAnsi" w:hAnsiTheme="minorHAnsi" w:cstheme="minorHAnsi"/>
          <w:lang w:eastAsia="nl-NL"/>
        </w:rPr>
        <w:t>staat</w:t>
      </w:r>
      <w:r w:rsidRPr="00AB2BE5">
        <w:rPr>
          <w:rFonts w:asciiTheme="minorHAnsi" w:hAnsiTheme="minorHAnsi" w:cstheme="minorHAnsi"/>
          <w:lang w:eastAsia="nl-NL"/>
        </w:rPr>
        <w:t xml:space="preserve"> al het materiaal beschreven </w:t>
      </w:r>
      <w:r>
        <w:rPr>
          <w:rFonts w:asciiTheme="minorHAnsi" w:hAnsiTheme="minorHAnsi" w:cstheme="minorHAnsi"/>
          <w:lang w:eastAsia="nl-NL"/>
        </w:rPr>
        <w:t>,</w:t>
      </w:r>
      <w:r w:rsidRPr="00AB2BE5">
        <w:rPr>
          <w:rFonts w:asciiTheme="minorHAnsi" w:hAnsiTheme="minorHAnsi" w:cstheme="minorHAnsi"/>
          <w:lang w:eastAsia="nl-NL"/>
        </w:rPr>
        <w:t xml:space="preserve">met de volgende gegevens: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Datum van opslag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Waar het materiaal vandaan komt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Wat het is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Gemeten achtergrondwaarde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Gemeten waarde op voorwerp (hoogste)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Afmeting van het besmette oppervlak </w:t>
      </w:r>
    </w:p>
    <w:p w:rsidR="00FB0335" w:rsidRPr="00AB2BE5" w:rsidRDefault="00FB0335" w:rsidP="00FB0335">
      <w:pPr>
        <w:ind w:left="0"/>
        <w:rPr>
          <w:rFonts w:asciiTheme="minorHAnsi" w:hAnsiTheme="minorHAnsi" w:cstheme="minorHAnsi"/>
          <w:lang w:eastAsia="nl-NL"/>
        </w:rPr>
      </w:pPr>
      <w:r w:rsidRPr="00AB2BE5">
        <w:rPr>
          <w:rFonts w:asciiTheme="minorHAnsi" w:hAnsiTheme="minorHAnsi" w:cstheme="minorHAnsi"/>
          <w:lang w:eastAsia="nl-NL"/>
        </w:rPr>
        <w:t xml:space="preserve">- Naam van de persoon die gemeten heeft </w:t>
      </w:r>
    </w:p>
    <w:p w:rsidR="00FB0335" w:rsidRDefault="00FB0335" w:rsidP="00AB2BE5">
      <w:pPr>
        <w:ind w:left="0"/>
        <w:rPr>
          <w:rFonts w:asciiTheme="minorHAnsi" w:hAnsiTheme="minorHAnsi" w:cstheme="minorHAnsi"/>
          <w:lang w:eastAsia="nl-NL"/>
        </w:rPr>
      </w:pPr>
    </w:p>
    <w:p w:rsidR="00AB2BE5" w:rsidRPr="00AB2BE5" w:rsidRDefault="00FB0335" w:rsidP="00AB2BE5">
      <w:pPr>
        <w:ind w:left="0"/>
        <w:rPr>
          <w:rFonts w:asciiTheme="minorHAnsi" w:hAnsiTheme="minorHAnsi" w:cstheme="minorHAnsi"/>
          <w:lang w:eastAsia="nl-NL"/>
        </w:rPr>
      </w:pPr>
      <w:r>
        <w:rPr>
          <w:rFonts w:asciiTheme="minorHAnsi" w:hAnsiTheme="minorHAnsi" w:cstheme="minorHAnsi"/>
          <w:lang w:eastAsia="nl-NL"/>
        </w:rPr>
        <w:t>Houdt</w:t>
      </w:r>
      <w:r w:rsidR="00AB2BE5" w:rsidRPr="00AB2BE5">
        <w:rPr>
          <w:rFonts w:asciiTheme="minorHAnsi" w:hAnsiTheme="minorHAnsi" w:cstheme="minorHAnsi"/>
          <w:lang w:eastAsia="nl-NL"/>
        </w:rPr>
        <w:t xml:space="preserve"> een </w:t>
      </w:r>
      <w:r w:rsidR="00AB2BE5" w:rsidRPr="00B854F5">
        <w:rPr>
          <w:rFonts w:asciiTheme="minorHAnsi" w:hAnsiTheme="minorHAnsi" w:cstheme="minorHAnsi"/>
          <w:u w:val="single"/>
          <w:lang w:eastAsia="nl-NL"/>
        </w:rPr>
        <w:t>register</w:t>
      </w:r>
      <w:r>
        <w:rPr>
          <w:rFonts w:asciiTheme="minorHAnsi" w:hAnsiTheme="minorHAnsi" w:cstheme="minorHAnsi"/>
          <w:lang w:eastAsia="nl-NL"/>
        </w:rPr>
        <w:t xml:space="preserve"> bij</w:t>
      </w:r>
      <w:r w:rsidR="00AB2BE5" w:rsidRPr="00AB2BE5">
        <w:rPr>
          <w:rFonts w:asciiTheme="minorHAnsi" w:hAnsiTheme="minorHAnsi" w:cstheme="minorHAnsi"/>
          <w:lang w:eastAsia="nl-NL"/>
        </w:rPr>
        <w:t xml:space="preserve"> </w:t>
      </w:r>
      <w:r>
        <w:rPr>
          <w:rFonts w:asciiTheme="minorHAnsi" w:hAnsiTheme="minorHAnsi" w:cstheme="minorHAnsi"/>
          <w:lang w:eastAsia="nl-NL"/>
        </w:rPr>
        <w:t>op kantoor met de volgende gegevens</w:t>
      </w:r>
      <w:r w:rsidR="00AB2BE5" w:rsidRPr="00AB2BE5">
        <w:rPr>
          <w:rFonts w:asciiTheme="minorHAnsi" w:hAnsiTheme="minorHAnsi" w:cstheme="minorHAnsi"/>
          <w:lang w:eastAsia="nl-NL"/>
        </w:rPr>
        <w:t xml:space="preserve">: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 Naam van de stralingsdeskundige  die het werk heeft </w:t>
      </w:r>
      <w:r w:rsidR="00FB0335">
        <w:rPr>
          <w:rFonts w:asciiTheme="minorHAnsi" w:hAnsiTheme="minorHAnsi" w:cstheme="minorHAnsi"/>
          <w:lang w:eastAsia="nl-NL"/>
        </w:rPr>
        <w:t xml:space="preserve"> </w:t>
      </w:r>
      <w:r w:rsidRPr="00AB2BE5">
        <w:rPr>
          <w:rFonts w:asciiTheme="minorHAnsi" w:hAnsiTheme="minorHAnsi" w:cstheme="minorHAnsi"/>
          <w:lang w:eastAsia="nl-NL"/>
        </w:rPr>
        <w:t xml:space="preserve">uitgevoerd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 Gebruikte meter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 datum van meting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 beschrijving van het gemeten materiaal </w:t>
      </w:r>
    </w:p>
    <w:p w:rsidR="00AB2BE5" w:rsidRPr="00AB2BE5"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xml:space="preserve">- achtergrondmeting, CPS/CPM </w:t>
      </w:r>
    </w:p>
    <w:p w:rsidR="00E73604" w:rsidRDefault="00AB2BE5" w:rsidP="00AB2BE5">
      <w:pPr>
        <w:ind w:left="0"/>
        <w:rPr>
          <w:rFonts w:asciiTheme="minorHAnsi" w:hAnsiTheme="minorHAnsi" w:cstheme="minorHAnsi"/>
          <w:lang w:eastAsia="nl-NL"/>
        </w:rPr>
      </w:pPr>
      <w:r w:rsidRPr="00AB2BE5">
        <w:rPr>
          <w:rFonts w:asciiTheme="minorHAnsi" w:hAnsiTheme="minorHAnsi" w:cstheme="minorHAnsi"/>
          <w:lang w:eastAsia="nl-NL"/>
        </w:rPr>
        <w:t>- meting van materiaal, CPS/CPM</w:t>
      </w:r>
    </w:p>
    <w:sectPr w:rsidR="00E73604" w:rsidSect="00C66C93">
      <w:headerReference w:type="default" r:id="rId10"/>
      <w:footerReference w:type="default" r:id="rId11"/>
      <w:pgSz w:w="11906" w:h="16838"/>
      <w:pgMar w:top="1134" w:right="1417" w:bottom="993" w:left="1417" w:header="568"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99" w:rsidRDefault="00C13399" w:rsidP="00BF1C5B">
      <w:r>
        <w:separator/>
      </w:r>
    </w:p>
  </w:endnote>
  <w:endnote w:type="continuationSeparator" w:id="0">
    <w:p w:rsidR="00C13399" w:rsidRDefault="00C13399" w:rsidP="00BF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Roma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10" w:rsidRPr="00F4431B" w:rsidRDefault="00614D10" w:rsidP="00F4431B">
    <w:pPr>
      <w:tabs>
        <w:tab w:val="center" w:pos="4536"/>
        <w:tab w:val="right" w:pos="9072"/>
      </w:tabs>
      <w:ind w:left="0"/>
      <w:rPr>
        <w:rFonts w:cs="Cambria"/>
      </w:rPr>
    </w:pPr>
  </w:p>
  <w:p w:rsidR="00614D10" w:rsidRDefault="00C012F7" w:rsidP="00C012F7">
    <w:pPr>
      <w:pStyle w:val="Voettekst"/>
    </w:pPr>
    <w:r>
      <w:fldChar w:fldCharType="begin"/>
    </w:r>
    <w:r>
      <w:instrText xml:space="preserve"> PAGE   \* MERGEFORMAT </w:instrText>
    </w:r>
    <w:r>
      <w:fldChar w:fldCharType="separate"/>
    </w:r>
    <w:r>
      <w:rPr>
        <w:noProof/>
      </w:rPr>
      <w:t>1</w:t>
    </w:r>
    <w:r>
      <w:fldChar w:fldCharType="end"/>
    </w:r>
    <w:r>
      <w:t xml:space="preserve"> van </w:t>
    </w:r>
    <w:r>
      <w:fldChar w:fldCharType="begin"/>
    </w:r>
    <w:r>
      <w:instrText xml:space="preserve"> NUMPAGES   \* MERGEFORMAT </w:instrText>
    </w:r>
    <w:r>
      <w:fldChar w:fldCharType="separate"/>
    </w:r>
    <w:r>
      <w:rPr>
        <w:noProof/>
      </w:rPr>
      <w:t>4</w:t>
    </w:r>
    <w:r>
      <w:rPr>
        <w:noProof/>
      </w:rPr>
      <w:fldChar w:fldCharType="end"/>
    </w:r>
    <w:r>
      <w:ptab w:relativeTo="margin" w:alignment="center" w:leader="none"/>
    </w:r>
    <w:r>
      <w:t xml:space="preserve"> Bijlage bij Handboek geothermie</w:t>
    </w:r>
    <w:r>
      <w:ptab w:relativeTo="margin" w:alignment="right" w:leader="none"/>
    </w:r>
    <w:r>
      <w:t xml:space="preserve"> juli ’14</w:t>
    </w:r>
  </w:p>
  <w:p w:rsidR="00C012F7" w:rsidRDefault="00C012F7" w:rsidP="00C012F7">
    <w:pPr>
      <w:pStyle w:val="Voettekst"/>
    </w:pPr>
  </w:p>
  <w:p w:rsidR="00614D10" w:rsidRPr="008B24F2" w:rsidRDefault="00614D10" w:rsidP="008B24F2">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99" w:rsidRDefault="00C13399" w:rsidP="00BF1C5B">
      <w:r>
        <w:separator/>
      </w:r>
    </w:p>
  </w:footnote>
  <w:footnote w:type="continuationSeparator" w:id="0">
    <w:p w:rsidR="00C13399" w:rsidRDefault="00C13399" w:rsidP="00BF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F7" w:rsidRPr="00C012F7" w:rsidRDefault="00C012F7" w:rsidP="00C012F7">
    <w:pPr>
      <w:pStyle w:val="Kop1"/>
      <w:rPr>
        <w:b w:val="0"/>
        <w:sz w:val="32"/>
        <w:szCs w:val="32"/>
      </w:rPr>
    </w:pPr>
    <w:r w:rsidRPr="00C012F7">
      <w:rPr>
        <w:b w:val="0"/>
        <w:sz w:val="32"/>
        <w:szCs w:val="32"/>
      </w:rPr>
      <w:t>Voorbeeld werkinstructie LSA</w:t>
    </w:r>
  </w:p>
  <w:p w:rsidR="00614D10" w:rsidRPr="00F4431B" w:rsidRDefault="00FE217C" w:rsidP="00F4431B">
    <w:pPr>
      <w:tabs>
        <w:tab w:val="center" w:pos="4536"/>
        <w:tab w:val="right" w:pos="9072"/>
      </w:tabs>
      <w:ind w:left="0"/>
      <w:rPr>
        <w:rFonts w:cs="Cambria"/>
      </w:rPr>
    </w:pPr>
    <w:r>
      <w:rPr>
        <w:rFonts w:cs="Cambria"/>
        <w:noProof/>
        <w:lang w:eastAsia="nl-NL"/>
      </w:rPr>
      <mc:AlternateContent>
        <mc:Choice Requires="wps">
          <w:drawing>
            <wp:anchor distT="4294967295" distB="4294967295" distL="114300" distR="114300" simplePos="0" relativeHeight="251659264" behindDoc="0" locked="0" layoutInCell="1" allowOverlap="1" wp14:anchorId="37B3D6E9" wp14:editId="09487D3E">
              <wp:simplePos x="0" y="0"/>
              <wp:positionH relativeFrom="column">
                <wp:posOffset>-93980</wp:posOffset>
              </wp:positionH>
              <wp:positionV relativeFrom="paragraph">
                <wp:posOffset>269874</wp:posOffset>
              </wp:positionV>
              <wp:extent cx="6028690" cy="0"/>
              <wp:effectExtent l="0" t="0" r="10160"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6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21.25pt" to="467.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" strokecolor="#4a7ebb">
              <o:lock v:ext="edit" shapetype="f"/>
            </v:line>
          </w:pict>
        </mc:Fallback>
      </mc:AlternateContent>
    </w:r>
  </w:p>
  <w:p w:rsidR="00614D10" w:rsidRPr="00F4431B" w:rsidRDefault="00614D10" w:rsidP="00F443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F250EE"/>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EF727D82"/>
    <w:lvl w:ilvl="0">
      <w:start w:val="1"/>
      <w:numFmt w:val="bullet"/>
      <w:pStyle w:val="Kop4"/>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000000"/>
        <w:sz w:val="22"/>
      </w:rPr>
    </w:lvl>
  </w:abstractNum>
  <w:abstractNum w:abstractNumId="3">
    <w:nsid w:val="00000003"/>
    <w:multiLevelType w:val="singleLevel"/>
    <w:tmpl w:val="00000003"/>
    <w:name w:val="WW8Num3"/>
    <w:lvl w:ilvl="0">
      <w:start w:val="1"/>
      <w:numFmt w:val="bullet"/>
      <w:lvlText w:val=""/>
      <w:lvlJc w:val="left"/>
      <w:pPr>
        <w:tabs>
          <w:tab w:val="num" w:pos="478"/>
        </w:tabs>
        <w:ind w:left="478" w:hanging="360"/>
      </w:pPr>
      <w:rPr>
        <w:rFonts w:ascii="Symbol" w:hAnsi="Symbol"/>
        <w:color w:val="000000"/>
        <w:sz w:val="22"/>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2"/>
      </w:rPr>
    </w:lvl>
  </w:abstractNum>
  <w:abstractNum w:abstractNumId="5">
    <w:nsid w:val="00000005"/>
    <w:multiLevelType w:val="singleLevel"/>
    <w:tmpl w:val="00000005"/>
    <w:name w:val="WW8Num5"/>
    <w:lvl w:ilvl="0">
      <w:start w:val="1"/>
      <w:numFmt w:val="bullet"/>
      <w:lvlText w:val=""/>
      <w:lvlJc w:val="left"/>
      <w:pPr>
        <w:tabs>
          <w:tab w:val="num" w:pos="1298"/>
        </w:tabs>
        <w:ind w:left="1298" w:hanging="360"/>
      </w:pPr>
      <w:rPr>
        <w:rFonts w:ascii="Symbol" w:hAnsi="Symbol"/>
        <w:color w:val="000000"/>
        <w:sz w:val="22"/>
      </w:rPr>
    </w:lvl>
  </w:abstractNum>
  <w:abstractNum w:abstractNumId="6">
    <w:nsid w:val="272F7C47"/>
    <w:multiLevelType w:val="hybridMultilevel"/>
    <w:tmpl w:val="E0B2B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782817"/>
    <w:multiLevelType w:val="hybridMultilevel"/>
    <w:tmpl w:val="76FE7E00"/>
    <w:lvl w:ilvl="0" w:tplc="CABC3354">
      <w:numFmt w:val="bullet"/>
      <w:pStyle w:val="Lijstopsomteken"/>
      <w:lvlText w:val="-"/>
      <w:lvlJc w:val="left"/>
      <w:pPr>
        <w:ind w:left="720" w:hanging="360"/>
      </w:pPr>
      <w:rPr>
        <w:rFonts w:ascii="Arial" w:eastAsia="Times New Roman" w:hAnsi="Arial" w:hint="default"/>
      </w:rPr>
    </w:lvl>
    <w:lvl w:ilvl="1" w:tplc="04130001">
      <w:start w:val="1"/>
      <w:numFmt w:val="bullet"/>
      <w:lvlText w:val=""/>
      <w:lvlJc w:val="left"/>
      <w:pPr>
        <w:ind w:left="1440" w:hanging="360"/>
      </w:pPr>
      <w:rPr>
        <w:rFonts w:ascii="Symbol" w:hAnsi="Symbol" w:hint="default"/>
      </w:rPr>
    </w:lvl>
    <w:lvl w:ilvl="2" w:tplc="0496513A">
      <w:start w:val="1"/>
      <w:numFmt w:val="decimal"/>
      <w:lvlText w:val="%3."/>
      <w:lvlJc w:val="left"/>
      <w:pPr>
        <w:ind w:left="2685" w:hanging="705"/>
      </w:pPr>
      <w:rPr>
        <w:rFonts w:hint="default"/>
      </w:rPr>
    </w:lvl>
    <w:lvl w:ilvl="3" w:tplc="2808349E">
      <w:start w:val="1"/>
      <w:numFmt w:val="lowerLetter"/>
      <w:lvlText w:val="%4)"/>
      <w:lvlJc w:val="left"/>
      <w:pPr>
        <w:ind w:left="2880" w:hanging="360"/>
      </w:pPr>
      <w:rPr>
        <w:rFonts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FA81948"/>
    <w:multiLevelType w:val="multilevel"/>
    <w:tmpl w:val="8D4C1930"/>
    <w:lvl w:ilvl="0">
      <w:start w:val="1"/>
      <w:numFmt w:val="decimal"/>
      <w:pStyle w:val="Kop11"/>
      <w:lvlText w:val="%1"/>
      <w:lvlJc w:val="left"/>
      <w:pPr>
        <w:tabs>
          <w:tab w:val="num" w:pos="737"/>
        </w:tabs>
        <w:ind w:left="737" w:hanging="737"/>
      </w:pPr>
      <w:rPr>
        <w:rFonts w:hint="default"/>
      </w:rPr>
    </w:lvl>
    <w:lvl w:ilvl="1">
      <w:start w:val="1"/>
      <w:numFmt w:val="decimal"/>
      <w:pStyle w:val="Kop21"/>
      <w:lvlText w:val="%1.%2"/>
      <w:lvlJc w:val="left"/>
      <w:pPr>
        <w:tabs>
          <w:tab w:val="num" w:pos="737"/>
        </w:tabs>
        <w:ind w:left="737" w:hanging="737"/>
      </w:pPr>
      <w:rPr>
        <w:rFonts w:hint="default"/>
      </w:rPr>
    </w:lvl>
    <w:lvl w:ilvl="2">
      <w:start w:val="1"/>
      <w:numFmt w:val="decimal"/>
      <w:pStyle w:val="Kop31"/>
      <w:lvlText w:val="%1.%2.%3"/>
      <w:lvlJc w:val="left"/>
      <w:pPr>
        <w:tabs>
          <w:tab w:val="num" w:pos="737"/>
        </w:tabs>
        <w:ind w:left="737" w:hanging="73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71E775D4"/>
    <w:multiLevelType w:val="hybridMultilevel"/>
    <w:tmpl w:val="23AA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245558"/>
    <w:multiLevelType w:val="hybridMultilevel"/>
    <w:tmpl w:val="B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B98433B"/>
    <w:multiLevelType w:val="hybridMultilevel"/>
    <w:tmpl w:val="E81E8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10"/>
  </w:num>
  <w:num w:numId="7">
    <w:abstractNumId w:val="9"/>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FE"/>
    <w:rsid w:val="0000004F"/>
    <w:rsid w:val="0000238B"/>
    <w:rsid w:val="00003753"/>
    <w:rsid w:val="000120D0"/>
    <w:rsid w:val="00012412"/>
    <w:rsid w:val="000176CC"/>
    <w:rsid w:val="00022238"/>
    <w:rsid w:val="00022580"/>
    <w:rsid w:val="00022C5C"/>
    <w:rsid w:val="00026609"/>
    <w:rsid w:val="000407A6"/>
    <w:rsid w:val="00040DE1"/>
    <w:rsid w:val="000419B8"/>
    <w:rsid w:val="00050B36"/>
    <w:rsid w:val="000538EC"/>
    <w:rsid w:val="00055771"/>
    <w:rsid w:val="0006177C"/>
    <w:rsid w:val="0006338A"/>
    <w:rsid w:val="00064519"/>
    <w:rsid w:val="00064EE7"/>
    <w:rsid w:val="000651B3"/>
    <w:rsid w:val="000651D9"/>
    <w:rsid w:val="0007044E"/>
    <w:rsid w:val="000815FE"/>
    <w:rsid w:val="00085CB4"/>
    <w:rsid w:val="0008640B"/>
    <w:rsid w:val="000869D0"/>
    <w:rsid w:val="00086C47"/>
    <w:rsid w:val="000917A4"/>
    <w:rsid w:val="00093569"/>
    <w:rsid w:val="0009643A"/>
    <w:rsid w:val="000A4BFE"/>
    <w:rsid w:val="000C589E"/>
    <w:rsid w:val="000C68C4"/>
    <w:rsid w:val="000D2612"/>
    <w:rsid w:val="000D297C"/>
    <w:rsid w:val="000D656F"/>
    <w:rsid w:val="00102276"/>
    <w:rsid w:val="00103716"/>
    <w:rsid w:val="0010425A"/>
    <w:rsid w:val="0011127F"/>
    <w:rsid w:val="00113164"/>
    <w:rsid w:val="00116A7F"/>
    <w:rsid w:val="00116B19"/>
    <w:rsid w:val="001210F3"/>
    <w:rsid w:val="00126337"/>
    <w:rsid w:val="00133E9C"/>
    <w:rsid w:val="00143158"/>
    <w:rsid w:val="00145594"/>
    <w:rsid w:val="0015052E"/>
    <w:rsid w:val="00151A6F"/>
    <w:rsid w:val="00177842"/>
    <w:rsid w:val="00184683"/>
    <w:rsid w:val="001913AB"/>
    <w:rsid w:val="0019718C"/>
    <w:rsid w:val="001B52BC"/>
    <w:rsid w:val="001C0622"/>
    <w:rsid w:val="001C6026"/>
    <w:rsid w:val="001C6877"/>
    <w:rsid w:val="001D34E1"/>
    <w:rsid w:val="001D3DD2"/>
    <w:rsid w:val="001D58FB"/>
    <w:rsid w:val="001D71B1"/>
    <w:rsid w:val="001F2A47"/>
    <w:rsid w:val="001F7491"/>
    <w:rsid w:val="001F74CC"/>
    <w:rsid w:val="00211B78"/>
    <w:rsid w:val="00223320"/>
    <w:rsid w:val="00224D8E"/>
    <w:rsid w:val="00226FC2"/>
    <w:rsid w:val="00236C86"/>
    <w:rsid w:val="002528FC"/>
    <w:rsid w:val="002546A6"/>
    <w:rsid w:val="00255CA3"/>
    <w:rsid w:val="0025754C"/>
    <w:rsid w:val="002727AC"/>
    <w:rsid w:val="0028190C"/>
    <w:rsid w:val="00284CEC"/>
    <w:rsid w:val="00286A95"/>
    <w:rsid w:val="002900B2"/>
    <w:rsid w:val="002A4D97"/>
    <w:rsid w:val="002B3418"/>
    <w:rsid w:val="002B5C93"/>
    <w:rsid w:val="002B7846"/>
    <w:rsid w:val="002C32B6"/>
    <w:rsid w:val="002C58CE"/>
    <w:rsid w:val="002D3D7A"/>
    <w:rsid w:val="002D4BD6"/>
    <w:rsid w:val="002E23E1"/>
    <w:rsid w:val="002E737F"/>
    <w:rsid w:val="002F68FE"/>
    <w:rsid w:val="002F71AB"/>
    <w:rsid w:val="003045B6"/>
    <w:rsid w:val="003068EC"/>
    <w:rsid w:val="003120A9"/>
    <w:rsid w:val="00313E58"/>
    <w:rsid w:val="00320023"/>
    <w:rsid w:val="0032264B"/>
    <w:rsid w:val="0032460A"/>
    <w:rsid w:val="0032631A"/>
    <w:rsid w:val="00327C9B"/>
    <w:rsid w:val="00332365"/>
    <w:rsid w:val="00333B13"/>
    <w:rsid w:val="003362A3"/>
    <w:rsid w:val="00340E13"/>
    <w:rsid w:val="00345AEF"/>
    <w:rsid w:val="00366CCA"/>
    <w:rsid w:val="00370B96"/>
    <w:rsid w:val="00373FD4"/>
    <w:rsid w:val="00381388"/>
    <w:rsid w:val="0039041B"/>
    <w:rsid w:val="003A32C0"/>
    <w:rsid w:val="003A39E5"/>
    <w:rsid w:val="003C5997"/>
    <w:rsid w:val="003D0891"/>
    <w:rsid w:val="003D7510"/>
    <w:rsid w:val="003E3744"/>
    <w:rsid w:val="003F1B5F"/>
    <w:rsid w:val="003F322A"/>
    <w:rsid w:val="003F7D09"/>
    <w:rsid w:val="00401B76"/>
    <w:rsid w:val="00404276"/>
    <w:rsid w:val="00412D35"/>
    <w:rsid w:val="004235FD"/>
    <w:rsid w:val="00432D10"/>
    <w:rsid w:val="00433E5E"/>
    <w:rsid w:val="00435198"/>
    <w:rsid w:val="004401E6"/>
    <w:rsid w:val="004412B9"/>
    <w:rsid w:val="00452060"/>
    <w:rsid w:val="00453479"/>
    <w:rsid w:val="00461BF6"/>
    <w:rsid w:val="00465E75"/>
    <w:rsid w:val="0047333D"/>
    <w:rsid w:val="00481508"/>
    <w:rsid w:val="004B1036"/>
    <w:rsid w:val="004C3AEF"/>
    <w:rsid w:val="004D1CE3"/>
    <w:rsid w:val="004D292E"/>
    <w:rsid w:val="004D2BA0"/>
    <w:rsid w:val="004F0113"/>
    <w:rsid w:val="00500CC9"/>
    <w:rsid w:val="00502A69"/>
    <w:rsid w:val="005075DD"/>
    <w:rsid w:val="0051259C"/>
    <w:rsid w:val="005225FE"/>
    <w:rsid w:val="00527CC4"/>
    <w:rsid w:val="00533436"/>
    <w:rsid w:val="00536C82"/>
    <w:rsid w:val="005376D1"/>
    <w:rsid w:val="00547BF4"/>
    <w:rsid w:val="005519C8"/>
    <w:rsid w:val="0055231E"/>
    <w:rsid w:val="00552E9A"/>
    <w:rsid w:val="00574549"/>
    <w:rsid w:val="00574639"/>
    <w:rsid w:val="00583A9B"/>
    <w:rsid w:val="005858F3"/>
    <w:rsid w:val="00594B2C"/>
    <w:rsid w:val="005A5789"/>
    <w:rsid w:val="005B6D84"/>
    <w:rsid w:val="005B73F9"/>
    <w:rsid w:val="005D6061"/>
    <w:rsid w:val="005E47F8"/>
    <w:rsid w:val="005F0E9B"/>
    <w:rsid w:val="005F2B1D"/>
    <w:rsid w:val="00610950"/>
    <w:rsid w:val="00614D10"/>
    <w:rsid w:val="006235D5"/>
    <w:rsid w:val="00636ED7"/>
    <w:rsid w:val="00651142"/>
    <w:rsid w:val="00652230"/>
    <w:rsid w:val="00656C72"/>
    <w:rsid w:val="006611C1"/>
    <w:rsid w:val="00677E02"/>
    <w:rsid w:val="00680807"/>
    <w:rsid w:val="0068335E"/>
    <w:rsid w:val="00691F5E"/>
    <w:rsid w:val="00695DE5"/>
    <w:rsid w:val="00696DCA"/>
    <w:rsid w:val="006B3AE7"/>
    <w:rsid w:val="006B5D80"/>
    <w:rsid w:val="006B7288"/>
    <w:rsid w:val="006C607B"/>
    <w:rsid w:val="006C6FD6"/>
    <w:rsid w:val="006D0648"/>
    <w:rsid w:val="006E354F"/>
    <w:rsid w:val="006E5BD1"/>
    <w:rsid w:val="006F0D3D"/>
    <w:rsid w:val="006F158E"/>
    <w:rsid w:val="006F2CCF"/>
    <w:rsid w:val="006F4996"/>
    <w:rsid w:val="00702F82"/>
    <w:rsid w:val="007078C4"/>
    <w:rsid w:val="00712A47"/>
    <w:rsid w:val="00720564"/>
    <w:rsid w:val="00722DF2"/>
    <w:rsid w:val="00724F95"/>
    <w:rsid w:val="00727BD4"/>
    <w:rsid w:val="007322F6"/>
    <w:rsid w:val="00733E4C"/>
    <w:rsid w:val="00736FEF"/>
    <w:rsid w:val="007511D4"/>
    <w:rsid w:val="00753B8C"/>
    <w:rsid w:val="0075793B"/>
    <w:rsid w:val="00766849"/>
    <w:rsid w:val="00776DAC"/>
    <w:rsid w:val="00780442"/>
    <w:rsid w:val="0078178C"/>
    <w:rsid w:val="0079480C"/>
    <w:rsid w:val="007972B1"/>
    <w:rsid w:val="007A7750"/>
    <w:rsid w:val="007B1E2D"/>
    <w:rsid w:val="007C0897"/>
    <w:rsid w:val="007C3E21"/>
    <w:rsid w:val="007D62F4"/>
    <w:rsid w:val="007F3FEC"/>
    <w:rsid w:val="008005BC"/>
    <w:rsid w:val="00825084"/>
    <w:rsid w:val="00831595"/>
    <w:rsid w:val="00831A95"/>
    <w:rsid w:val="00834321"/>
    <w:rsid w:val="008406E6"/>
    <w:rsid w:val="00851FC5"/>
    <w:rsid w:val="00854D3E"/>
    <w:rsid w:val="008556B5"/>
    <w:rsid w:val="008571F9"/>
    <w:rsid w:val="0087476E"/>
    <w:rsid w:val="008848C2"/>
    <w:rsid w:val="0088534A"/>
    <w:rsid w:val="0089011D"/>
    <w:rsid w:val="008A14CE"/>
    <w:rsid w:val="008A1D35"/>
    <w:rsid w:val="008A7932"/>
    <w:rsid w:val="008B1EEF"/>
    <w:rsid w:val="008B24F2"/>
    <w:rsid w:val="008B28A0"/>
    <w:rsid w:val="008E000E"/>
    <w:rsid w:val="008E0BF4"/>
    <w:rsid w:val="008E22D4"/>
    <w:rsid w:val="008E4D4D"/>
    <w:rsid w:val="008F4712"/>
    <w:rsid w:val="008F5C33"/>
    <w:rsid w:val="008F67D0"/>
    <w:rsid w:val="008F6C40"/>
    <w:rsid w:val="008F752E"/>
    <w:rsid w:val="00904071"/>
    <w:rsid w:val="00907D2F"/>
    <w:rsid w:val="00907D4D"/>
    <w:rsid w:val="00913D83"/>
    <w:rsid w:val="009162D1"/>
    <w:rsid w:val="0091760E"/>
    <w:rsid w:val="00921EC9"/>
    <w:rsid w:val="00924548"/>
    <w:rsid w:val="00935DF4"/>
    <w:rsid w:val="00940B8C"/>
    <w:rsid w:val="00942D51"/>
    <w:rsid w:val="009501ED"/>
    <w:rsid w:val="00950E52"/>
    <w:rsid w:val="0095232E"/>
    <w:rsid w:val="009575C4"/>
    <w:rsid w:val="00957BCA"/>
    <w:rsid w:val="00962032"/>
    <w:rsid w:val="00963AC7"/>
    <w:rsid w:val="00963AFD"/>
    <w:rsid w:val="00973D02"/>
    <w:rsid w:val="00975716"/>
    <w:rsid w:val="00975D54"/>
    <w:rsid w:val="00977ECC"/>
    <w:rsid w:val="009815E6"/>
    <w:rsid w:val="0098230A"/>
    <w:rsid w:val="00984134"/>
    <w:rsid w:val="009843E5"/>
    <w:rsid w:val="00984DC2"/>
    <w:rsid w:val="00995B86"/>
    <w:rsid w:val="009C3939"/>
    <w:rsid w:val="009C4903"/>
    <w:rsid w:val="009E560B"/>
    <w:rsid w:val="009E5805"/>
    <w:rsid w:val="009F5A91"/>
    <w:rsid w:val="009F7581"/>
    <w:rsid w:val="00A07477"/>
    <w:rsid w:val="00A14A70"/>
    <w:rsid w:val="00A17202"/>
    <w:rsid w:val="00A175AA"/>
    <w:rsid w:val="00A40754"/>
    <w:rsid w:val="00A42616"/>
    <w:rsid w:val="00A44A73"/>
    <w:rsid w:val="00A52252"/>
    <w:rsid w:val="00A54431"/>
    <w:rsid w:val="00A60E59"/>
    <w:rsid w:val="00A7017C"/>
    <w:rsid w:val="00A70DEE"/>
    <w:rsid w:val="00A74F1F"/>
    <w:rsid w:val="00A7592D"/>
    <w:rsid w:val="00A81044"/>
    <w:rsid w:val="00A83019"/>
    <w:rsid w:val="00AA0D56"/>
    <w:rsid w:val="00AB2BE5"/>
    <w:rsid w:val="00AC4F52"/>
    <w:rsid w:val="00AC77A9"/>
    <w:rsid w:val="00AD0C83"/>
    <w:rsid w:val="00AD15F9"/>
    <w:rsid w:val="00AD3FD8"/>
    <w:rsid w:val="00AD7714"/>
    <w:rsid w:val="00AF21AB"/>
    <w:rsid w:val="00AF508C"/>
    <w:rsid w:val="00B026BA"/>
    <w:rsid w:val="00B02913"/>
    <w:rsid w:val="00B04F5B"/>
    <w:rsid w:val="00B16B04"/>
    <w:rsid w:val="00B2498C"/>
    <w:rsid w:val="00B2677C"/>
    <w:rsid w:val="00B405B0"/>
    <w:rsid w:val="00B4725E"/>
    <w:rsid w:val="00B60009"/>
    <w:rsid w:val="00B6144A"/>
    <w:rsid w:val="00B64ADB"/>
    <w:rsid w:val="00B854F5"/>
    <w:rsid w:val="00B94E68"/>
    <w:rsid w:val="00BA298B"/>
    <w:rsid w:val="00BA35FA"/>
    <w:rsid w:val="00BA454F"/>
    <w:rsid w:val="00BC2EC2"/>
    <w:rsid w:val="00BC6623"/>
    <w:rsid w:val="00BF1C5B"/>
    <w:rsid w:val="00BF6C46"/>
    <w:rsid w:val="00C012F7"/>
    <w:rsid w:val="00C0576C"/>
    <w:rsid w:val="00C11770"/>
    <w:rsid w:val="00C13399"/>
    <w:rsid w:val="00C153D3"/>
    <w:rsid w:val="00C36472"/>
    <w:rsid w:val="00C55FB2"/>
    <w:rsid w:val="00C66C93"/>
    <w:rsid w:val="00C71E8F"/>
    <w:rsid w:val="00C71EF8"/>
    <w:rsid w:val="00C72A3B"/>
    <w:rsid w:val="00C916F0"/>
    <w:rsid w:val="00CA27C4"/>
    <w:rsid w:val="00CA37F4"/>
    <w:rsid w:val="00CA7292"/>
    <w:rsid w:val="00CB0073"/>
    <w:rsid w:val="00CB4206"/>
    <w:rsid w:val="00CB7DD7"/>
    <w:rsid w:val="00CC0244"/>
    <w:rsid w:val="00CC3F2F"/>
    <w:rsid w:val="00CD7810"/>
    <w:rsid w:val="00CF1F99"/>
    <w:rsid w:val="00D00840"/>
    <w:rsid w:val="00D013DD"/>
    <w:rsid w:val="00D028A7"/>
    <w:rsid w:val="00D04C2E"/>
    <w:rsid w:val="00D053FC"/>
    <w:rsid w:val="00D27809"/>
    <w:rsid w:val="00D32536"/>
    <w:rsid w:val="00D32E60"/>
    <w:rsid w:val="00D34434"/>
    <w:rsid w:val="00D405BC"/>
    <w:rsid w:val="00D46479"/>
    <w:rsid w:val="00D7645D"/>
    <w:rsid w:val="00D7646D"/>
    <w:rsid w:val="00D84BBE"/>
    <w:rsid w:val="00D84D00"/>
    <w:rsid w:val="00D87FF0"/>
    <w:rsid w:val="00D96634"/>
    <w:rsid w:val="00DA5428"/>
    <w:rsid w:val="00DA7107"/>
    <w:rsid w:val="00DC0CA0"/>
    <w:rsid w:val="00DC302A"/>
    <w:rsid w:val="00DE0D2F"/>
    <w:rsid w:val="00DE3597"/>
    <w:rsid w:val="00DE3CAE"/>
    <w:rsid w:val="00DE51DA"/>
    <w:rsid w:val="00DF0C28"/>
    <w:rsid w:val="00DF7A66"/>
    <w:rsid w:val="00E0401D"/>
    <w:rsid w:val="00E169EA"/>
    <w:rsid w:val="00E224E8"/>
    <w:rsid w:val="00E306AD"/>
    <w:rsid w:val="00E317C3"/>
    <w:rsid w:val="00E431B2"/>
    <w:rsid w:val="00E57F12"/>
    <w:rsid w:val="00E67531"/>
    <w:rsid w:val="00E73604"/>
    <w:rsid w:val="00E82F64"/>
    <w:rsid w:val="00E83817"/>
    <w:rsid w:val="00E85A45"/>
    <w:rsid w:val="00EA113E"/>
    <w:rsid w:val="00EA135A"/>
    <w:rsid w:val="00EA14DE"/>
    <w:rsid w:val="00EA1BE7"/>
    <w:rsid w:val="00EA6B29"/>
    <w:rsid w:val="00EC020D"/>
    <w:rsid w:val="00EE5AA6"/>
    <w:rsid w:val="00EF4DDA"/>
    <w:rsid w:val="00F01676"/>
    <w:rsid w:val="00F02947"/>
    <w:rsid w:val="00F056D0"/>
    <w:rsid w:val="00F179ED"/>
    <w:rsid w:val="00F31A03"/>
    <w:rsid w:val="00F32955"/>
    <w:rsid w:val="00F4291A"/>
    <w:rsid w:val="00F4431B"/>
    <w:rsid w:val="00F4629E"/>
    <w:rsid w:val="00F46328"/>
    <w:rsid w:val="00F505DF"/>
    <w:rsid w:val="00F64861"/>
    <w:rsid w:val="00F70176"/>
    <w:rsid w:val="00F701CF"/>
    <w:rsid w:val="00F71802"/>
    <w:rsid w:val="00F84FA0"/>
    <w:rsid w:val="00F8600E"/>
    <w:rsid w:val="00F9425D"/>
    <w:rsid w:val="00F94C85"/>
    <w:rsid w:val="00FA4C83"/>
    <w:rsid w:val="00FB0335"/>
    <w:rsid w:val="00FB0CDF"/>
    <w:rsid w:val="00FB55C5"/>
    <w:rsid w:val="00FC1D49"/>
    <w:rsid w:val="00FC66EF"/>
    <w:rsid w:val="00FC672B"/>
    <w:rsid w:val="00FD0A21"/>
    <w:rsid w:val="00FE1514"/>
    <w:rsid w:val="00FE217C"/>
    <w:rsid w:val="00FE21FB"/>
    <w:rsid w:val="00FF1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428"/>
    <w:rPr>
      <w:rFonts w:eastAsia="MS Gothic" w:cs="Calibri"/>
      <w:bCs/>
      <w:kern w:val="32"/>
      <w:sz w:val="22"/>
      <w:szCs w:val="22"/>
      <w:lang w:val="nl-NL"/>
    </w:rPr>
  </w:style>
  <w:style w:type="paragraph" w:styleId="Kop1">
    <w:name w:val="heading 1"/>
    <w:basedOn w:val="Standaard"/>
    <w:next w:val="Standaard"/>
    <w:link w:val="Kop1Char"/>
    <w:qFormat/>
    <w:rsid w:val="008E4D4D"/>
    <w:pPr>
      <w:keepNext/>
      <w:spacing w:before="240"/>
      <w:ind w:left="0"/>
      <w:outlineLvl w:val="0"/>
    </w:pPr>
    <w:rPr>
      <w:rFonts w:asciiTheme="minorHAnsi" w:eastAsiaTheme="majorEastAsia" w:hAnsiTheme="minorHAnsi" w:cstheme="majorBidi"/>
      <w:b/>
      <w:bCs w:val="0"/>
      <w:sz w:val="24"/>
      <w:szCs w:val="24"/>
    </w:rPr>
  </w:style>
  <w:style w:type="paragraph" w:styleId="Kop2">
    <w:name w:val="heading 2"/>
    <w:basedOn w:val="Standaard"/>
    <w:next w:val="Standaard"/>
    <w:link w:val="Kop2Char"/>
    <w:uiPriority w:val="99"/>
    <w:unhideWhenUsed/>
    <w:qFormat/>
    <w:rsid w:val="00B02913"/>
    <w:pPr>
      <w:keepNext/>
      <w:tabs>
        <w:tab w:val="left" w:pos="1134"/>
      </w:tabs>
      <w:spacing w:before="120"/>
      <w:ind w:left="0"/>
      <w:outlineLvl w:val="1"/>
    </w:pPr>
    <w:rPr>
      <w:rFonts w:asciiTheme="majorHAnsi" w:eastAsiaTheme="majorEastAsia" w:hAnsiTheme="majorHAnsi" w:cstheme="majorBidi"/>
      <w:b/>
      <w:bCs w:val="0"/>
      <w:i/>
      <w:iCs/>
    </w:rPr>
  </w:style>
  <w:style w:type="paragraph" w:styleId="Kop3">
    <w:name w:val="heading 3"/>
    <w:basedOn w:val="Standaard"/>
    <w:next w:val="Standaard"/>
    <w:link w:val="Kop3Char"/>
    <w:qFormat/>
    <w:rsid w:val="006235D5"/>
    <w:pPr>
      <w:keepNext/>
      <w:spacing w:before="240"/>
      <w:ind w:left="0"/>
      <w:outlineLvl w:val="2"/>
    </w:pPr>
    <w:rPr>
      <w:rFonts w:asciiTheme="minorHAnsi" w:eastAsia="Times New Roman" w:hAnsiTheme="minorHAnsi" w:cstheme="minorHAnsi"/>
      <w:b/>
      <w:bCs w:val="0"/>
    </w:rPr>
  </w:style>
  <w:style w:type="paragraph" w:styleId="Kop4">
    <w:name w:val="heading 4"/>
    <w:basedOn w:val="Standaard"/>
    <w:next w:val="Standaard"/>
    <w:link w:val="Kop4Char"/>
    <w:uiPriority w:val="9"/>
    <w:qFormat/>
    <w:rsid w:val="009815E6"/>
    <w:pPr>
      <w:keepNext/>
      <w:numPr>
        <w:numId w:val="1"/>
      </w:numPr>
      <w:tabs>
        <w:tab w:val="clear" w:pos="360"/>
        <w:tab w:val="num" w:pos="720"/>
      </w:tabs>
      <w:spacing w:before="240"/>
      <w:ind w:left="0" w:firstLine="0"/>
      <w:outlineLvl w:val="3"/>
    </w:pPr>
    <w:rPr>
      <w:rFonts w:ascii="Times New Roman" w:eastAsia="Times New Roman" w:hAnsi="Times New Roman"/>
      <w:b/>
      <w:bCs w:val="0"/>
      <w:sz w:val="28"/>
      <w:szCs w:val="28"/>
    </w:rPr>
  </w:style>
  <w:style w:type="paragraph" w:styleId="Kop5">
    <w:name w:val="heading 5"/>
    <w:basedOn w:val="Standaard"/>
    <w:next w:val="Standaard"/>
    <w:link w:val="Kop5Char"/>
    <w:autoRedefine/>
    <w:uiPriority w:val="9"/>
    <w:qFormat/>
    <w:rsid w:val="006C607B"/>
    <w:pPr>
      <w:spacing w:before="120"/>
      <w:outlineLvl w:val="4"/>
    </w:pPr>
    <w:rPr>
      <w:rFonts w:eastAsia="Times New Roman"/>
      <w:b/>
      <w:bCs w:val="0"/>
      <w:i/>
      <w:iCs/>
      <w:color w:val="000000"/>
    </w:rPr>
  </w:style>
  <w:style w:type="paragraph" w:styleId="Kop6">
    <w:name w:val="heading 6"/>
    <w:basedOn w:val="Standaard"/>
    <w:next w:val="Standaard"/>
    <w:link w:val="Kop6Char"/>
    <w:uiPriority w:val="9"/>
    <w:qFormat/>
    <w:rsid w:val="009815E6"/>
    <w:pPr>
      <w:keepNext/>
      <w:keepLines/>
      <w:spacing w:before="200"/>
      <w:outlineLvl w:val="5"/>
    </w:pPr>
    <w:rPr>
      <w:rFonts w:ascii="Cambria" w:eastAsia="Times New Roman" w:hAnsi="Cambria"/>
      <w:i/>
      <w:iCs/>
      <w:color w:val="243F60"/>
      <w:sz w:val="20"/>
      <w:szCs w:val="20"/>
    </w:rPr>
  </w:style>
  <w:style w:type="paragraph" w:styleId="Kop7">
    <w:name w:val="heading 7"/>
    <w:basedOn w:val="Standaard"/>
    <w:next w:val="Standaard"/>
    <w:link w:val="Kop7Char"/>
    <w:uiPriority w:val="9"/>
    <w:qFormat/>
    <w:rsid w:val="009815E6"/>
    <w:pPr>
      <w:keepNext/>
      <w:keepLines/>
      <w:spacing w:before="200"/>
      <w:outlineLvl w:val="6"/>
    </w:pPr>
    <w:rPr>
      <w:rFonts w:ascii="Cambria" w:eastAsia="Times New Roman" w:hAnsi="Cambria"/>
      <w:i/>
      <w:iCs/>
      <w:color w:val="404040"/>
      <w:sz w:val="20"/>
      <w:szCs w:val="20"/>
    </w:rPr>
  </w:style>
  <w:style w:type="paragraph" w:styleId="Kop8">
    <w:name w:val="heading 8"/>
    <w:basedOn w:val="Standaard"/>
    <w:next w:val="Standaard"/>
    <w:link w:val="Kop8Char"/>
    <w:uiPriority w:val="9"/>
    <w:unhideWhenUsed/>
    <w:qFormat/>
    <w:rsid w:val="001131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225FE"/>
    <w:rPr>
      <w:sz w:val="22"/>
      <w:szCs w:val="22"/>
    </w:rPr>
  </w:style>
  <w:style w:type="character" w:customStyle="1" w:styleId="Kop1Char">
    <w:name w:val="Kop 1 Char"/>
    <w:basedOn w:val="Standaardalinea-lettertype"/>
    <w:link w:val="Kop1"/>
    <w:rsid w:val="008E4D4D"/>
    <w:rPr>
      <w:rFonts w:asciiTheme="minorHAnsi" w:eastAsiaTheme="majorEastAsia" w:hAnsiTheme="minorHAnsi" w:cstheme="majorBidi"/>
      <w:b/>
      <w:kern w:val="32"/>
      <w:sz w:val="24"/>
      <w:szCs w:val="24"/>
      <w:lang w:val="nl-NL"/>
    </w:rPr>
  </w:style>
  <w:style w:type="character" w:customStyle="1" w:styleId="Kop2Char">
    <w:name w:val="Kop 2 Char"/>
    <w:basedOn w:val="Standaardalinea-lettertype"/>
    <w:link w:val="Kop2"/>
    <w:uiPriority w:val="99"/>
    <w:rsid w:val="00B02913"/>
    <w:rPr>
      <w:rFonts w:asciiTheme="majorHAnsi" w:eastAsiaTheme="majorEastAsia" w:hAnsiTheme="majorHAnsi" w:cstheme="majorBidi"/>
      <w:b/>
      <w:i/>
      <w:iCs/>
      <w:kern w:val="32"/>
      <w:sz w:val="22"/>
      <w:szCs w:val="22"/>
      <w:lang w:val="nl-NL"/>
    </w:rPr>
  </w:style>
  <w:style w:type="paragraph" w:styleId="Koptekst">
    <w:name w:val="header"/>
    <w:basedOn w:val="Standaard"/>
    <w:link w:val="KoptekstChar"/>
    <w:unhideWhenUsed/>
    <w:rsid w:val="003C5997"/>
    <w:pPr>
      <w:tabs>
        <w:tab w:val="center" w:pos="4536"/>
        <w:tab w:val="right" w:pos="9072"/>
      </w:tabs>
    </w:pPr>
  </w:style>
  <w:style w:type="character" w:customStyle="1" w:styleId="KoptekstChar">
    <w:name w:val="Koptekst Char"/>
    <w:basedOn w:val="Standaardalinea-lettertype"/>
    <w:link w:val="Koptekst"/>
    <w:rsid w:val="003C5997"/>
    <w:rPr>
      <w:sz w:val="22"/>
      <w:szCs w:val="22"/>
      <w:lang w:eastAsia="en-US"/>
    </w:rPr>
  </w:style>
  <w:style w:type="paragraph" w:styleId="Voettekst">
    <w:name w:val="footer"/>
    <w:basedOn w:val="Standaard"/>
    <w:link w:val="VoettekstChar"/>
    <w:uiPriority w:val="99"/>
    <w:unhideWhenUsed/>
    <w:rsid w:val="003C5997"/>
    <w:pPr>
      <w:tabs>
        <w:tab w:val="center" w:pos="4536"/>
        <w:tab w:val="right" w:pos="9072"/>
      </w:tabs>
    </w:pPr>
  </w:style>
  <w:style w:type="character" w:customStyle="1" w:styleId="VoettekstChar">
    <w:name w:val="Voettekst Char"/>
    <w:basedOn w:val="Standaardalinea-lettertype"/>
    <w:link w:val="Voettekst"/>
    <w:uiPriority w:val="99"/>
    <w:rsid w:val="003C5997"/>
    <w:rPr>
      <w:sz w:val="22"/>
      <w:szCs w:val="22"/>
      <w:lang w:eastAsia="en-US"/>
    </w:rPr>
  </w:style>
  <w:style w:type="paragraph" w:styleId="Ballontekst">
    <w:name w:val="Balloon Text"/>
    <w:basedOn w:val="Standaard"/>
    <w:link w:val="BallontekstChar"/>
    <w:unhideWhenUsed/>
    <w:rsid w:val="00433E5E"/>
    <w:rPr>
      <w:rFonts w:ascii="Tahoma" w:hAnsi="Tahoma" w:cs="Tahoma"/>
      <w:sz w:val="16"/>
      <w:szCs w:val="16"/>
    </w:rPr>
  </w:style>
  <w:style w:type="character" w:customStyle="1" w:styleId="BallontekstChar">
    <w:name w:val="Ballontekst Char"/>
    <w:basedOn w:val="Standaardalinea-lettertype"/>
    <w:link w:val="Ballontekst"/>
    <w:rsid w:val="00433E5E"/>
    <w:rPr>
      <w:rFonts w:ascii="Tahoma" w:hAnsi="Tahoma" w:cs="Tahoma"/>
      <w:sz w:val="16"/>
      <w:szCs w:val="16"/>
      <w:lang w:eastAsia="en-US"/>
    </w:rPr>
  </w:style>
  <w:style w:type="paragraph" w:styleId="Voetnoottekst">
    <w:name w:val="footnote text"/>
    <w:basedOn w:val="Standaard"/>
    <w:link w:val="VoetnoottekstChar"/>
    <w:uiPriority w:val="99"/>
    <w:unhideWhenUsed/>
    <w:rsid w:val="002B3418"/>
    <w:rPr>
      <w:sz w:val="20"/>
      <w:szCs w:val="20"/>
    </w:rPr>
  </w:style>
  <w:style w:type="character" w:customStyle="1" w:styleId="VoetnoottekstChar">
    <w:name w:val="Voetnoottekst Char"/>
    <w:basedOn w:val="Standaardalinea-lettertype"/>
    <w:link w:val="Voetnoottekst"/>
    <w:uiPriority w:val="99"/>
    <w:rsid w:val="002B3418"/>
    <w:rPr>
      <w:lang w:eastAsia="en-US"/>
    </w:rPr>
  </w:style>
  <w:style w:type="character" w:styleId="Voetnootmarkering">
    <w:name w:val="footnote reference"/>
    <w:basedOn w:val="Standaardalinea-lettertype"/>
    <w:uiPriority w:val="99"/>
    <w:semiHidden/>
    <w:unhideWhenUsed/>
    <w:rsid w:val="002B3418"/>
    <w:rPr>
      <w:vertAlign w:val="superscript"/>
    </w:rPr>
  </w:style>
  <w:style w:type="paragraph" w:styleId="Lijstalinea">
    <w:name w:val="List Paragraph"/>
    <w:basedOn w:val="Standaard"/>
    <w:uiPriority w:val="34"/>
    <w:qFormat/>
    <w:rsid w:val="0000004F"/>
    <w:pPr>
      <w:ind w:left="993"/>
      <w:contextualSpacing/>
    </w:pPr>
  </w:style>
  <w:style w:type="character" w:customStyle="1" w:styleId="Kop3Char">
    <w:name w:val="Kop 3 Char"/>
    <w:basedOn w:val="Standaardalinea-lettertype"/>
    <w:link w:val="Kop3"/>
    <w:uiPriority w:val="9"/>
    <w:rsid w:val="006235D5"/>
    <w:rPr>
      <w:rFonts w:asciiTheme="minorHAnsi" w:eastAsia="Times New Roman" w:hAnsiTheme="minorHAnsi" w:cstheme="minorHAnsi"/>
      <w:b/>
      <w:kern w:val="32"/>
      <w:sz w:val="22"/>
      <w:szCs w:val="22"/>
      <w:lang w:val="nl-NL"/>
    </w:rPr>
  </w:style>
  <w:style w:type="character" w:customStyle="1" w:styleId="Kop4Char">
    <w:name w:val="Kop 4 Char"/>
    <w:basedOn w:val="Standaardalinea-lettertype"/>
    <w:link w:val="Kop4"/>
    <w:uiPriority w:val="9"/>
    <w:rsid w:val="009815E6"/>
    <w:rPr>
      <w:rFonts w:ascii="Times New Roman" w:eastAsia="Times New Roman" w:hAnsi="Times New Roman" w:cs="Calibri"/>
      <w:b/>
      <w:kern w:val="32"/>
      <w:sz w:val="28"/>
      <w:szCs w:val="28"/>
      <w:lang w:val="nl-NL"/>
    </w:rPr>
  </w:style>
  <w:style w:type="character" w:customStyle="1" w:styleId="Kop5Char">
    <w:name w:val="Kop 5 Char"/>
    <w:basedOn w:val="Standaardalinea-lettertype"/>
    <w:link w:val="Kop5"/>
    <w:uiPriority w:val="9"/>
    <w:rsid w:val="006C607B"/>
    <w:rPr>
      <w:rFonts w:eastAsia="Times New Roman" w:cs="Calibri"/>
      <w:b/>
      <w:i/>
      <w:iCs/>
      <w:color w:val="000000"/>
      <w:kern w:val="32"/>
      <w:sz w:val="22"/>
      <w:szCs w:val="22"/>
      <w:lang w:val="nl-NL"/>
    </w:rPr>
  </w:style>
  <w:style w:type="character" w:customStyle="1" w:styleId="Kop6Char">
    <w:name w:val="Kop 6 Char"/>
    <w:basedOn w:val="Standaardalinea-lettertype"/>
    <w:link w:val="Kop6"/>
    <w:uiPriority w:val="9"/>
    <w:rsid w:val="009815E6"/>
    <w:rPr>
      <w:rFonts w:ascii="Cambria" w:eastAsia="Times New Roman" w:hAnsi="Cambria"/>
      <w:i/>
      <w:iCs/>
      <w:color w:val="243F60"/>
      <w:lang w:val="en-GB" w:eastAsia="en-US"/>
    </w:rPr>
  </w:style>
  <w:style w:type="character" w:customStyle="1" w:styleId="Kop7Char">
    <w:name w:val="Kop 7 Char"/>
    <w:basedOn w:val="Standaardalinea-lettertype"/>
    <w:link w:val="Kop7"/>
    <w:uiPriority w:val="9"/>
    <w:rsid w:val="009815E6"/>
    <w:rPr>
      <w:rFonts w:ascii="Cambria" w:eastAsia="Times New Roman" w:hAnsi="Cambria"/>
      <w:i/>
      <w:iCs/>
      <w:color w:val="404040"/>
      <w:lang w:val="en-GB" w:eastAsia="en-US"/>
    </w:rPr>
  </w:style>
  <w:style w:type="character" w:styleId="Zwaar">
    <w:name w:val="Strong"/>
    <w:qFormat/>
    <w:rsid w:val="009815E6"/>
    <w:rPr>
      <w:rFonts w:cs="Times New Roman"/>
      <w:b/>
      <w:bCs/>
    </w:rPr>
  </w:style>
  <w:style w:type="paragraph" w:styleId="Inhopg1">
    <w:name w:val="toc 1"/>
    <w:basedOn w:val="Standaard"/>
    <w:next w:val="Standaard"/>
    <w:autoRedefine/>
    <w:uiPriority w:val="39"/>
    <w:rsid w:val="00502A69"/>
    <w:pPr>
      <w:tabs>
        <w:tab w:val="left" w:pos="1276"/>
        <w:tab w:val="left" w:pos="8222"/>
      </w:tabs>
      <w:ind w:right="504"/>
    </w:pPr>
    <w:rPr>
      <w:rFonts w:asciiTheme="minorHAnsi" w:hAnsiTheme="minorHAnsi" w:cstheme="minorHAnsi"/>
      <w:noProof/>
      <w:sz w:val="20"/>
      <w:szCs w:val="20"/>
    </w:rPr>
  </w:style>
  <w:style w:type="paragraph" w:styleId="Inhopg2">
    <w:name w:val="toc 2"/>
    <w:basedOn w:val="Standaard"/>
    <w:next w:val="Standaard"/>
    <w:autoRedefine/>
    <w:uiPriority w:val="39"/>
    <w:rsid w:val="00963AC7"/>
    <w:pPr>
      <w:tabs>
        <w:tab w:val="left" w:pos="1276"/>
        <w:tab w:val="right" w:leader="dot" w:pos="8505"/>
      </w:tabs>
      <w:ind w:right="1355"/>
    </w:pPr>
  </w:style>
  <w:style w:type="paragraph" w:styleId="Inhopg3">
    <w:name w:val="toc 3"/>
    <w:basedOn w:val="Standaard"/>
    <w:next w:val="Standaard"/>
    <w:autoRedefine/>
    <w:rsid w:val="000D297C"/>
    <w:pPr>
      <w:tabs>
        <w:tab w:val="left" w:pos="1276"/>
        <w:tab w:val="right" w:leader="dot" w:pos="8505"/>
      </w:tabs>
    </w:pPr>
    <w:rPr>
      <w:rFonts w:asciiTheme="minorHAnsi" w:hAnsiTheme="minorHAnsi" w:cstheme="minorHAnsi"/>
      <w:noProof/>
    </w:rPr>
  </w:style>
  <w:style w:type="paragraph" w:styleId="Lijstopsomteken">
    <w:name w:val="List Bullet"/>
    <w:basedOn w:val="Standaard"/>
    <w:uiPriority w:val="99"/>
    <w:rsid w:val="009815E6"/>
    <w:pPr>
      <w:widowControl w:val="0"/>
      <w:numPr>
        <w:numId w:val="2"/>
      </w:numPr>
      <w:tabs>
        <w:tab w:val="left" w:pos="567"/>
      </w:tabs>
      <w:spacing w:before="60"/>
      <w:contextualSpacing/>
    </w:pPr>
    <w:rPr>
      <w:rFonts w:ascii="Times New Roman" w:eastAsia="Times New Roman" w:hAnsi="Times New Roman"/>
      <w:sz w:val="20"/>
      <w:szCs w:val="20"/>
      <w:lang w:eastAsia="nl-NL"/>
    </w:rPr>
  </w:style>
  <w:style w:type="character" w:customStyle="1" w:styleId="apple-converted-space">
    <w:name w:val="apple-converted-space"/>
    <w:uiPriority w:val="99"/>
    <w:rsid w:val="009815E6"/>
    <w:rPr>
      <w:rFonts w:cs="Times New Roman"/>
    </w:rPr>
  </w:style>
  <w:style w:type="character" w:styleId="Nadruk">
    <w:name w:val="Emphasis"/>
    <w:uiPriority w:val="20"/>
    <w:qFormat/>
    <w:rsid w:val="009815E6"/>
    <w:rPr>
      <w:rFonts w:cs="Times New Roman"/>
      <w:i/>
      <w:iCs/>
    </w:rPr>
  </w:style>
  <w:style w:type="paragraph" w:styleId="Titel">
    <w:name w:val="Title"/>
    <w:basedOn w:val="Standaard"/>
    <w:next w:val="Standaard"/>
    <w:link w:val="TitelChar"/>
    <w:uiPriority w:val="10"/>
    <w:qFormat/>
    <w:rsid w:val="009815E6"/>
    <w:pPr>
      <w:pBdr>
        <w:bottom w:val="single" w:sz="8" w:space="4" w:color="4F81BD"/>
      </w:pBdr>
      <w:spacing w:before="60" w:after="300"/>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9815E6"/>
    <w:rPr>
      <w:rFonts w:ascii="Cambria" w:eastAsia="Times New Roman" w:hAnsi="Cambria"/>
      <w:color w:val="17365D"/>
      <w:spacing w:val="5"/>
      <w:kern w:val="28"/>
      <w:sz w:val="52"/>
      <w:szCs w:val="52"/>
      <w:lang w:val="en-GB" w:eastAsia="en-US"/>
    </w:rPr>
  </w:style>
  <w:style w:type="paragraph" w:styleId="Bijschrift">
    <w:name w:val="caption"/>
    <w:basedOn w:val="Standaard"/>
    <w:next w:val="Standaard"/>
    <w:uiPriority w:val="35"/>
    <w:qFormat/>
    <w:rsid w:val="009815E6"/>
    <w:pPr>
      <w:spacing w:before="60"/>
    </w:pPr>
    <w:rPr>
      <w:b/>
      <w:bCs w:val="0"/>
      <w:color w:val="4F81BD"/>
      <w:sz w:val="18"/>
      <w:szCs w:val="18"/>
    </w:rPr>
  </w:style>
  <w:style w:type="paragraph" w:customStyle="1" w:styleId="Normaa2">
    <w:name w:val="Normaa2"/>
    <w:uiPriority w:val="99"/>
    <w:rsid w:val="009815E6"/>
    <w:pPr>
      <w:spacing w:before="60" w:after="200" w:line="276" w:lineRule="auto"/>
    </w:pPr>
    <w:rPr>
      <w:sz w:val="22"/>
      <w:szCs w:val="22"/>
    </w:rPr>
  </w:style>
  <w:style w:type="paragraph" w:customStyle="1" w:styleId="Normaa1">
    <w:name w:val="Normaa1"/>
    <w:uiPriority w:val="99"/>
    <w:rsid w:val="009815E6"/>
    <w:pPr>
      <w:widowControl w:val="0"/>
      <w:autoSpaceDE w:val="0"/>
      <w:autoSpaceDN w:val="0"/>
      <w:adjustRightInd w:val="0"/>
      <w:spacing w:before="60"/>
    </w:pPr>
    <w:rPr>
      <w:rFonts w:ascii="Arial" w:eastAsia="Times New Roman" w:hAnsi="Arial" w:cs="Arial"/>
      <w:lang w:val="en-US"/>
    </w:rPr>
  </w:style>
  <w:style w:type="paragraph" w:customStyle="1" w:styleId="Koptek">
    <w:name w:val="Koptek"/>
    <w:basedOn w:val="Standaard"/>
    <w:uiPriority w:val="99"/>
    <w:rsid w:val="009815E6"/>
    <w:pPr>
      <w:tabs>
        <w:tab w:val="center" w:pos="4153"/>
        <w:tab w:val="right" w:pos="8306"/>
      </w:tabs>
      <w:spacing w:before="60"/>
    </w:pPr>
    <w:rPr>
      <w:rFonts w:ascii="Times New Roman" w:hAnsi="Times New Roman"/>
      <w:sz w:val="24"/>
      <w:szCs w:val="24"/>
    </w:rPr>
  </w:style>
  <w:style w:type="paragraph" w:customStyle="1" w:styleId="Voette">
    <w:name w:val="Voette"/>
    <w:basedOn w:val="Standaard"/>
    <w:uiPriority w:val="99"/>
    <w:semiHidden/>
    <w:rsid w:val="009815E6"/>
    <w:pPr>
      <w:tabs>
        <w:tab w:val="center" w:pos="4153"/>
        <w:tab w:val="right" w:pos="8306"/>
      </w:tabs>
      <w:spacing w:before="60"/>
    </w:pPr>
    <w:rPr>
      <w:rFonts w:ascii="Times New Roman" w:hAnsi="Times New Roman"/>
      <w:sz w:val="24"/>
      <w:szCs w:val="24"/>
    </w:rPr>
  </w:style>
  <w:style w:type="character" w:customStyle="1" w:styleId="Paginanumme">
    <w:name w:val="Paginanumme"/>
    <w:uiPriority w:val="99"/>
    <w:rsid w:val="009815E6"/>
  </w:style>
  <w:style w:type="paragraph" w:styleId="Normaalweb">
    <w:name w:val="Normal (Web)"/>
    <w:basedOn w:val="Standaard"/>
    <w:uiPriority w:val="99"/>
    <w:rsid w:val="009815E6"/>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qFormat/>
    <w:rsid w:val="009815E6"/>
    <w:pPr>
      <w:keepLines/>
      <w:spacing w:before="480"/>
      <w:outlineLvl w:val="9"/>
    </w:pPr>
    <w:rPr>
      <w:rFonts w:ascii="Cambria" w:eastAsia="Times New Roman" w:hAnsi="Cambria" w:cs="Times New Roman"/>
      <w:color w:val="365F91"/>
      <w:kern w:val="0"/>
      <w:lang w:eastAsia="nl-NL"/>
    </w:rPr>
  </w:style>
  <w:style w:type="character" w:styleId="Hyperlink">
    <w:name w:val="Hyperlink"/>
    <w:uiPriority w:val="99"/>
    <w:rsid w:val="009815E6"/>
    <w:rPr>
      <w:rFonts w:cs="Times New Roman"/>
      <w:color w:val="0000FF"/>
      <w:u w:val="single"/>
    </w:rPr>
  </w:style>
  <w:style w:type="paragraph" w:styleId="Ondertitel">
    <w:name w:val="Subtitle"/>
    <w:basedOn w:val="Standaard"/>
    <w:next w:val="Standaard"/>
    <w:link w:val="OndertitelChar"/>
    <w:uiPriority w:val="11"/>
    <w:qFormat/>
    <w:rsid w:val="009815E6"/>
    <w:pPr>
      <w:numPr>
        <w:ilvl w:val="1"/>
      </w:numPr>
      <w:spacing w:before="60"/>
      <w:ind w:left="301"/>
    </w:pPr>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11"/>
    <w:rsid w:val="009815E6"/>
    <w:rPr>
      <w:rFonts w:ascii="Cambria" w:eastAsia="Times New Roman" w:hAnsi="Cambria"/>
      <w:i/>
      <w:iCs/>
      <w:color w:val="4F81BD"/>
      <w:spacing w:val="15"/>
      <w:sz w:val="24"/>
      <w:szCs w:val="24"/>
      <w:lang w:val="en-GB" w:eastAsia="en-US"/>
    </w:rPr>
  </w:style>
  <w:style w:type="paragraph" w:styleId="Inhopg4">
    <w:name w:val="toc 4"/>
    <w:basedOn w:val="Standaard"/>
    <w:next w:val="Standaard"/>
    <w:autoRedefine/>
    <w:rsid w:val="009815E6"/>
    <w:pPr>
      <w:spacing w:before="60" w:after="100"/>
      <w:ind w:left="660"/>
    </w:pPr>
    <w:rPr>
      <w:rFonts w:eastAsia="Times New Roman"/>
      <w:lang w:eastAsia="nl-NL"/>
    </w:rPr>
  </w:style>
  <w:style w:type="paragraph" w:styleId="Inhopg5">
    <w:name w:val="toc 5"/>
    <w:basedOn w:val="Standaard"/>
    <w:next w:val="Standaard"/>
    <w:autoRedefine/>
    <w:rsid w:val="009815E6"/>
    <w:pPr>
      <w:spacing w:before="60" w:after="100"/>
      <w:ind w:left="880"/>
    </w:pPr>
    <w:rPr>
      <w:rFonts w:eastAsia="Times New Roman"/>
      <w:lang w:eastAsia="nl-NL"/>
    </w:rPr>
  </w:style>
  <w:style w:type="paragraph" w:styleId="Inhopg6">
    <w:name w:val="toc 6"/>
    <w:basedOn w:val="Standaard"/>
    <w:next w:val="Standaard"/>
    <w:autoRedefine/>
    <w:rsid w:val="009815E6"/>
    <w:pPr>
      <w:spacing w:before="60" w:after="100"/>
      <w:ind w:left="1100"/>
    </w:pPr>
    <w:rPr>
      <w:rFonts w:eastAsia="Times New Roman"/>
      <w:lang w:eastAsia="nl-NL"/>
    </w:rPr>
  </w:style>
  <w:style w:type="paragraph" w:styleId="Inhopg7">
    <w:name w:val="toc 7"/>
    <w:basedOn w:val="Standaard"/>
    <w:next w:val="Standaard"/>
    <w:autoRedefine/>
    <w:rsid w:val="009815E6"/>
    <w:pPr>
      <w:spacing w:before="60" w:after="100"/>
      <w:ind w:left="1320"/>
    </w:pPr>
    <w:rPr>
      <w:rFonts w:eastAsia="Times New Roman"/>
      <w:lang w:eastAsia="nl-NL"/>
    </w:rPr>
  </w:style>
  <w:style w:type="paragraph" w:styleId="Inhopg8">
    <w:name w:val="toc 8"/>
    <w:basedOn w:val="Standaard"/>
    <w:next w:val="Standaard"/>
    <w:autoRedefine/>
    <w:rsid w:val="009815E6"/>
    <w:pPr>
      <w:spacing w:before="60" w:after="100"/>
      <w:ind w:left="1540"/>
    </w:pPr>
    <w:rPr>
      <w:rFonts w:eastAsia="Times New Roman"/>
      <w:lang w:eastAsia="nl-NL"/>
    </w:rPr>
  </w:style>
  <w:style w:type="paragraph" w:styleId="Inhopg9">
    <w:name w:val="toc 9"/>
    <w:basedOn w:val="Standaard"/>
    <w:next w:val="Standaard"/>
    <w:autoRedefine/>
    <w:rsid w:val="009815E6"/>
    <w:pPr>
      <w:spacing w:before="60" w:after="100"/>
      <w:ind w:left="1760"/>
    </w:pPr>
    <w:rPr>
      <w:rFonts w:eastAsia="Times New Roman"/>
      <w:lang w:eastAsia="nl-NL"/>
    </w:rPr>
  </w:style>
  <w:style w:type="table" w:styleId="Tabelraster">
    <w:name w:val="Table Grid"/>
    <w:basedOn w:val="Standaardtabel"/>
    <w:uiPriority w:val="99"/>
    <w:rsid w:val="009815E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9815E6"/>
    <w:rPr>
      <w:rFonts w:cs="Times New Roman"/>
      <w:sz w:val="16"/>
      <w:szCs w:val="16"/>
    </w:rPr>
  </w:style>
  <w:style w:type="paragraph" w:styleId="Tekstopmerking">
    <w:name w:val="annotation text"/>
    <w:basedOn w:val="Standaard"/>
    <w:link w:val="TekstopmerkingChar"/>
    <w:rsid w:val="009815E6"/>
    <w:pPr>
      <w:spacing w:before="60"/>
    </w:pPr>
    <w:rPr>
      <w:rFonts w:ascii="Frutiger Roman" w:hAnsi="Frutiger Roman"/>
      <w:sz w:val="20"/>
      <w:szCs w:val="20"/>
    </w:rPr>
  </w:style>
  <w:style w:type="character" w:customStyle="1" w:styleId="TekstopmerkingChar">
    <w:name w:val="Tekst opmerking Char"/>
    <w:basedOn w:val="Standaardalinea-lettertype"/>
    <w:link w:val="Tekstopmerking"/>
    <w:rsid w:val="009815E6"/>
    <w:rPr>
      <w:rFonts w:ascii="Frutiger Roman" w:hAnsi="Frutiger Roman"/>
      <w:lang w:val="en-GB" w:eastAsia="en-US"/>
    </w:rPr>
  </w:style>
  <w:style w:type="paragraph" w:styleId="Onderwerpvanopmerking">
    <w:name w:val="annotation subject"/>
    <w:basedOn w:val="Tekstopmerking"/>
    <w:next w:val="Tekstopmerking"/>
    <w:link w:val="OnderwerpvanopmerkingChar"/>
    <w:rsid w:val="009815E6"/>
    <w:rPr>
      <w:b/>
      <w:bCs w:val="0"/>
    </w:rPr>
  </w:style>
  <w:style w:type="character" w:customStyle="1" w:styleId="OnderwerpvanopmerkingChar">
    <w:name w:val="Onderwerp van opmerking Char"/>
    <w:basedOn w:val="TekstopmerkingChar"/>
    <w:link w:val="Onderwerpvanopmerking"/>
    <w:rsid w:val="009815E6"/>
    <w:rPr>
      <w:rFonts w:ascii="Frutiger Roman" w:hAnsi="Frutiger Roman"/>
      <w:b/>
      <w:bCs/>
      <w:lang w:val="en-GB" w:eastAsia="en-US"/>
    </w:rPr>
  </w:style>
  <w:style w:type="character" w:styleId="Eindnootmarkering">
    <w:name w:val="endnote reference"/>
    <w:uiPriority w:val="99"/>
    <w:semiHidden/>
    <w:rsid w:val="009815E6"/>
    <w:rPr>
      <w:rFonts w:cs="Times New Roman"/>
      <w:vertAlign w:val="superscript"/>
    </w:rPr>
  </w:style>
  <w:style w:type="paragraph" w:styleId="Revisie">
    <w:name w:val="Revision"/>
    <w:hidden/>
    <w:rsid w:val="009815E6"/>
    <w:pPr>
      <w:spacing w:before="60"/>
    </w:pPr>
    <w:rPr>
      <w:rFonts w:ascii="Frutiger Roman" w:hAnsi="Frutiger Roman"/>
    </w:rPr>
  </w:style>
  <w:style w:type="character" w:styleId="GevolgdeHyperlink">
    <w:name w:val="FollowedHyperlink"/>
    <w:rsid w:val="009815E6"/>
    <w:rPr>
      <w:rFonts w:cs="Times New Roman"/>
      <w:color w:val="800080"/>
      <w:u w:val="single"/>
    </w:rPr>
  </w:style>
  <w:style w:type="character" w:customStyle="1" w:styleId="hps">
    <w:name w:val="hps"/>
    <w:rsid w:val="009815E6"/>
  </w:style>
  <w:style w:type="paragraph" w:customStyle="1" w:styleId="Kop32">
    <w:name w:val="Kop 32"/>
    <w:basedOn w:val="Standaard"/>
    <w:rsid w:val="009815E6"/>
    <w:pPr>
      <w:spacing w:before="60"/>
      <w:outlineLvl w:val="3"/>
    </w:pPr>
    <w:rPr>
      <w:rFonts w:ascii="Times New Roman" w:eastAsia="Times New Roman" w:hAnsi="Times New Roman"/>
      <w:b/>
      <w:bCs w:val="0"/>
      <w:sz w:val="13"/>
      <w:szCs w:val="13"/>
      <w:lang w:eastAsia="nl-NL"/>
    </w:rPr>
  </w:style>
  <w:style w:type="character" w:styleId="Titelvanboek">
    <w:name w:val="Book Title"/>
    <w:basedOn w:val="Standaardalinea-lettertype"/>
    <w:uiPriority w:val="33"/>
    <w:qFormat/>
    <w:rsid w:val="009815E6"/>
    <w:rPr>
      <w:b/>
      <w:bCs/>
      <w:smallCaps/>
      <w:spacing w:val="5"/>
    </w:rPr>
  </w:style>
  <w:style w:type="paragraph" w:styleId="Plattetekstinspringen">
    <w:name w:val="Body Text Indent"/>
    <w:basedOn w:val="Standaard"/>
    <w:link w:val="PlattetekstinspringenChar"/>
    <w:semiHidden/>
    <w:rsid w:val="009815E6"/>
    <w:pPr>
      <w:spacing w:before="60"/>
    </w:pPr>
    <w:rPr>
      <w:rFonts w:ascii="Arial" w:eastAsia="Times New Roman" w:hAnsi="Arial" w:cs="Arial"/>
      <w:sz w:val="16"/>
      <w:szCs w:val="16"/>
      <w:lang w:eastAsia="nl-NL"/>
    </w:rPr>
  </w:style>
  <w:style w:type="character" w:customStyle="1" w:styleId="PlattetekstinspringenChar">
    <w:name w:val="Platte tekst inspringen Char"/>
    <w:basedOn w:val="Standaardalinea-lettertype"/>
    <w:link w:val="Plattetekstinspringen"/>
    <w:semiHidden/>
    <w:rsid w:val="009815E6"/>
    <w:rPr>
      <w:rFonts w:ascii="Arial" w:eastAsia="Times New Roman" w:hAnsi="Arial" w:cs="Arial"/>
      <w:sz w:val="16"/>
      <w:szCs w:val="16"/>
      <w:lang w:val="en-GB"/>
    </w:rPr>
  </w:style>
  <w:style w:type="numbering" w:customStyle="1" w:styleId="Geenlijst1">
    <w:name w:val="Geen lijst1"/>
    <w:next w:val="Geenlijst"/>
    <w:semiHidden/>
    <w:rsid w:val="009815E6"/>
  </w:style>
  <w:style w:type="paragraph" w:customStyle="1" w:styleId="KopA">
    <w:name w:val="Kop A"/>
    <w:basedOn w:val="Kop1"/>
    <w:link w:val="KopAChar"/>
    <w:autoRedefine/>
    <w:qFormat/>
    <w:rsid w:val="009815E6"/>
    <w:pPr>
      <w:spacing w:before="60"/>
    </w:pPr>
    <w:rPr>
      <w:rFonts w:eastAsia="Times New Roman" w:cstheme="minorHAnsi"/>
      <w:sz w:val="22"/>
    </w:rPr>
  </w:style>
  <w:style w:type="character" w:customStyle="1" w:styleId="KopAChar">
    <w:name w:val="Kop A Char"/>
    <w:basedOn w:val="Kop1Char"/>
    <w:link w:val="KopA"/>
    <w:rsid w:val="009815E6"/>
    <w:rPr>
      <w:rFonts w:asciiTheme="minorHAnsi" w:eastAsia="Times New Roman" w:hAnsiTheme="minorHAnsi" w:cstheme="minorHAnsi"/>
      <w:b/>
      <w:kern w:val="32"/>
      <w:sz w:val="22"/>
      <w:szCs w:val="24"/>
      <w:lang w:val="nl-NL"/>
    </w:rPr>
  </w:style>
  <w:style w:type="character" w:customStyle="1" w:styleId="Kop8Char">
    <w:name w:val="Kop 8 Char"/>
    <w:basedOn w:val="Standaardalinea-lettertype"/>
    <w:link w:val="Kop8"/>
    <w:uiPriority w:val="9"/>
    <w:rsid w:val="00113164"/>
    <w:rPr>
      <w:rFonts w:asciiTheme="majorHAnsi" w:eastAsiaTheme="majorEastAsia" w:hAnsiTheme="majorHAnsi" w:cstheme="majorBidi"/>
      <w:color w:val="404040" w:themeColor="text1" w:themeTint="BF"/>
      <w:lang w:eastAsia="en-US"/>
    </w:rPr>
  </w:style>
  <w:style w:type="character" w:customStyle="1" w:styleId="GeenafstandChar">
    <w:name w:val="Geen afstand Char"/>
    <w:basedOn w:val="Standaardalinea-lettertype"/>
    <w:link w:val="Geenafstand"/>
    <w:uiPriority w:val="1"/>
    <w:rsid w:val="005075DD"/>
    <w:rPr>
      <w:sz w:val="22"/>
      <w:szCs w:val="22"/>
    </w:rPr>
  </w:style>
  <w:style w:type="paragraph" w:customStyle="1" w:styleId="Stijl2">
    <w:name w:val="Stijl2"/>
    <w:basedOn w:val="Kop1"/>
    <w:link w:val="Stijl2Char"/>
    <w:qFormat/>
    <w:rsid w:val="00E169EA"/>
    <w:pPr>
      <w:spacing w:after="60"/>
    </w:pPr>
    <w:rPr>
      <w:bCs/>
      <w:spacing w:val="-2"/>
      <w:sz w:val="32"/>
      <w:szCs w:val="32"/>
    </w:rPr>
  </w:style>
  <w:style w:type="character" w:customStyle="1" w:styleId="Stijl2Char">
    <w:name w:val="Stijl2 Char"/>
    <w:basedOn w:val="Kop1Char"/>
    <w:link w:val="Stijl2"/>
    <w:rsid w:val="00E169EA"/>
    <w:rPr>
      <w:rFonts w:asciiTheme="majorHAnsi" w:eastAsiaTheme="majorEastAsia" w:hAnsiTheme="majorHAnsi" w:cstheme="majorBidi"/>
      <w:b/>
      <w:bCs/>
      <w:spacing w:val="-2"/>
      <w:kern w:val="32"/>
      <w:sz w:val="32"/>
      <w:szCs w:val="32"/>
      <w:lang w:val="nl-NL"/>
    </w:rPr>
  </w:style>
  <w:style w:type="numbering" w:customStyle="1" w:styleId="Geenlijst2">
    <w:name w:val="Geen lijst2"/>
    <w:next w:val="Geenlijst"/>
    <w:uiPriority w:val="99"/>
    <w:semiHidden/>
    <w:unhideWhenUsed/>
    <w:rsid w:val="00FC66EF"/>
  </w:style>
  <w:style w:type="table" w:customStyle="1" w:styleId="Tabelraster1">
    <w:name w:val="Tabelraster1"/>
    <w:basedOn w:val="Standaardtabel"/>
    <w:next w:val="Tabelraster"/>
    <w:uiPriority w:val="99"/>
    <w:rsid w:val="00FC66EF"/>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semiHidden/>
    <w:rsid w:val="00FC66EF"/>
  </w:style>
  <w:style w:type="table" w:customStyle="1" w:styleId="Standaardtab1">
    <w:name w:val="Standaardtab1"/>
    <w:uiPriority w:val="99"/>
    <w:semiHidden/>
    <w:rsid w:val="00022580"/>
    <w:pPr>
      <w:ind w:left="0"/>
    </w:pPr>
    <w:rPr>
      <w:lang w:val="nl-NL"/>
    </w:rPr>
    <w:tblPr>
      <w:tblInd w:w="0" w:type="dxa"/>
      <w:tblCellMar>
        <w:top w:w="0" w:type="dxa"/>
        <w:left w:w="108" w:type="dxa"/>
        <w:bottom w:w="0" w:type="dxa"/>
        <w:right w:w="108" w:type="dxa"/>
      </w:tblCellMar>
    </w:tblPr>
  </w:style>
  <w:style w:type="paragraph" w:customStyle="1" w:styleId="Veranderingen">
    <w:name w:val="Veranderingen"/>
    <w:basedOn w:val="Standaard"/>
    <w:rsid w:val="00B64ADB"/>
    <w:pPr>
      <w:pBdr>
        <w:left w:val="single" w:sz="4" w:space="4" w:color="auto"/>
      </w:pBdr>
      <w:ind w:left="0"/>
    </w:pPr>
    <w:rPr>
      <w:rFonts w:eastAsia="Times New Roman" w:cs="Times New Roman"/>
      <w:bCs w:val="0"/>
      <w:color w:val="FF0000"/>
      <w:kern w:val="0"/>
    </w:rPr>
  </w:style>
  <w:style w:type="paragraph" w:styleId="Citaat">
    <w:name w:val="Quote"/>
    <w:basedOn w:val="Standaard"/>
    <w:next w:val="Standaard"/>
    <w:link w:val="CitaatChar"/>
    <w:uiPriority w:val="29"/>
    <w:qFormat/>
    <w:rsid w:val="00B64ADB"/>
    <w:pPr>
      <w:ind w:left="0"/>
    </w:pPr>
    <w:rPr>
      <w:rFonts w:eastAsia="Calibri" w:cs="Times New Roman"/>
      <w:bCs w:val="0"/>
      <w:i/>
      <w:iCs/>
      <w:color w:val="000000" w:themeColor="text1"/>
      <w:kern w:val="0"/>
      <w:lang w:val="en-GB"/>
    </w:rPr>
  </w:style>
  <w:style w:type="character" w:customStyle="1" w:styleId="CitaatChar">
    <w:name w:val="Citaat Char"/>
    <w:basedOn w:val="Standaardalinea-lettertype"/>
    <w:link w:val="Citaat"/>
    <w:uiPriority w:val="29"/>
    <w:rsid w:val="00B64ADB"/>
    <w:rPr>
      <w:i/>
      <w:iCs/>
      <w:color w:val="000000" w:themeColor="text1"/>
      <w:sz w:val="22"/>
      <w:szCs w:val="22"/>
    </w:rPr>
  </w:style>
  <w:style w:type="character" w:customStyle="1" w:styleId="WW8Num1z0">
    <w:name w:val="WW8Num1z0"/>
    <w:rsid w:val="00B64ADB"/>
    <w:rPr>
      <w:rFonts w:ascii="Times New Roman" w:hAnsi="Times New Roman"/>
      <w:b/>
      <w:i w:val="0"/>
      <w:spacing w:val="0"/>
      <w:w w:val="100"/>
      <w:position w:val="0"/>
      <w:sz w:val="22"/>
      <w:u w:val="none"/>
      <w:vertAlign w:val="baseline"/>
    </w:rPr>
  </w:style>
  <w:style w:type="character" w:customStyle="1" w:styleId="WW8Num1z1">
    <w:name w:val="WW8Num1z1"/>
    <w:rsid w:val="00B64ADB"/>
    <w:rPr>
      <w:rFonts w:ascii="Times New Roman" w:hAnsi="Times New Roman"/>
      <w:b/>
      <w:i w:val="0"/>
      <w:spacing w:val="0"/>
      <w:w w:val="100"/>
      <w:kern w:val="1"/>
      <w:position w:val="0"/>
      <w:sz w:val="22"/>
      <w:szCs w:val="22"/>
      <w:u w:val="none"/>
      <w:vertAlign w:val="baseline"/>
    </w:rPr>
  </w:style>
  <w:style w:type="character" w:customStyle="1" w:styleId="WW8Num1z2">
    <w:name w:val="WW8Num1z2"/>
    <w:rsid w:val="00B64ADB"/>
    <w:rPr>
      <w:rFonts w:ascii="Verdana" w:hAnsi="Verdana"/>
      <w:b w:val="0"/>
      <w:i w:val="0"/>
      <w:sz w:val="20"/>
    </w:rPr>
  </w:style>
  <w:style w:type="character" w:customStyle="1" w:styleId="WW8Num2z0">
    <w:name w:val="WW8Num2z0"/>
    <w:rsid w:val="00B64ADB"/>
    <w:rPr>
      <w:rFonts w:ascii="Symbol" w:hAnsi="Symbol"/>
      <w:color w:val="000000"/>
      <w:sz w:val="22"/>
    </w:rPr>
  </w:style>
  <w:style w:type="character" w:customStyle="1" w:styleId="WW8Num3z0">
    <w:name w:val="WW8Num3z0"/>
    <w:rsid w:val="00B64ADB"/>
    <w:rPr>
      <w:rFonts w:ascii="Symbol" w:hAnsi="Symbol"/>
      <w:color w:val="000000"/>
      <w:sz w:val="22"/>
    </w:rPr>
  </w:style>
  <w:style w:type="character" w:customStyle="1" w:styleId="WW8Num4z0">
    <w:name w:val="WW8Num4z0"/>
    <w:rsid w:val="00B64ADB"/>
    <w:rPr>
      <w:rFonts w:ascii="Symbol" w:hAnsi="Symbol"/>
      <w:color w:val="000000"/>
      <w:sz w:val="22"/>
    </w:rPr>
  </w:style>
  <w:style w:type="character" w:customStyle="1" w:styleId="WW8Num5z0">
    <w:name w:val="WW8Num5z0"/>
    <w:rsid w:val="00B64ADB"/>
    <w:rPr>
      <w:rFonts w:ascii="Symbol" w:hAnsi="Symbol"/>
      <w:color w:val="000000"/>
      <w:sz w:val="22"/>
    </w:rPr>
  </w:style>
  <w:style w:type="character" w:customStyle="1" w:styleId="WW8Num6z0">
    <w:name w:val="WW8Num6z0"/>
    <w:rsid w:val="00B64ADB"/>
    <w:rPr>
      <w:rFonts w:ascii="Times New Roman" w:hAnsi="Times New Roman"/>
      <w:b/>
      <w:i w:val="0"/>
      <w:spacing w:val="0"/>
      <w:w w:val="100"/>
      <w:position w:val="0"/>
      <w:sz w:val="22"/>
      <w:u w:val="none"/>
      <w:vertAlign w:val="baseline"/>
    </w:rPr>
  </w:style>
  <w:style w:type="character" w:customStyle="1" w:styleId="WW8Num6z1">
    <w:name w:val="WW8Num6z1"/>
    <w:rsid w:val="00B64ADB"/>
    <w:rPr>
      <w:rFonts w:ascii="Times New Roman" w:hAnsi="Times New Roman"/>
      <w:b/>
      <w:i w:val="0"/>
      <w:spacing w:val="0"/>
      <w:w w:val="100"/>
      <w:kern w:val="1"/>
      <w:position w:val="0"/>
      <w:sz w:val="22"/>
      <w:szCs w:val="22"/>
      <w:u w:val="none"/>
      <w:vertAlign w:val="baseline"/>
    </w:rPr>
  </w:style>
  <w:style w:type="character" w:customStyle="1" w:styleId="WW8Num6z2">
    <w:name w:val="WW8Num6z2"/>
    <w:rsid w:val="00B64ADB"/>
    <w:rPr>
      <w:rFonts w:ascii="Verdana" w:hAnsi="Verdana"/>
      <w:b w:val="0"/>
      <w:i w:val="0"/>
      <w:sz w:val="20"/>
    </w:rPr>
  </w:style>
  <w:style w:type="character" w:customStyle="1" w:styleId="Standaardalinea-lettertype3">
    <w:name w:val="Standaardalinea-lettertype3"/>
    <w:rsid w:val="00B64ADB"/>
  </w:style>
  <w:style w:type="character" w:customStyle="1" w:styleId="Standaardalinea-lettertype2">
    <w:name w:val="Standaardalinea-lettertype2"/>
    <w:rsid w:val="00B64ADB"/>
  </w:style>
  <w:style w:type="character" w:customStyle="1" w:styleId="WW8Num2z1">
    <w:name w:val="WW8Num2z1"/>
    <w:rsid w:val="00B64ADB"/>
    <w:rPr>
      <w:rFonts w:ascii="Courier New" w:hAnsi="Courier New" w:cs="Courier New"/>
    </w:rPr>
  </w:style>
  <w:style w:type="character" w:customStyle="1" w:styleId="WW8Num2z2">
    <w:name w:val="WW8Num2z2"/>
    <w:rsid w:val="00B64ADB"/>
    <w:rPr>
      <w:rFonts w:ascii="Wingdings" w:hAnsi="Wingdings"/>
    </w:rPr>
  </w:style>
  <w:style w:type="character" w:customStyle="1" w:styleId="WW8Num2z3">
    <w:name w:val="WW8Num2z3"/>
    <w:rsid w:val="00B64ADB"/>
    <w:rPr>
      <w:rFonts w:ascii="Symbol" w:hAnsi="Symbol"/>
    </w:rPr>
  </w:style>
  <w:style w:type="character" w:customStyle="1" w:styleId="WW8Num3z1">
    <w:name w:val="WW8Num3z1"/>
    <w:rsid w:val="00B64ADB"/>
    <w:rPr>
      <w:rFonts w:ascii="Courier New" w:hAnsi="Courier New" w:cs="Courier New"/>
    </w:rPr>
  </w:style>
  <w:style w:type="character" w:customStyle="1" w:styleId="WW8Num3z2">
    <w:name w:val="WW8Num3z2"/>
    <w:rsid w:val="00B64ADB"/>
    <w:rPr>
      <w:rFonts w:ascii="Wingdings" w:hAnsi="Wingdings"/>
    </w:rPr>
  </w:style>
  <w:style w:type="character" w:customStyle="1" w:styleId="WW8Num3z3">
    <w:name w:val="WW8Num3z3"/>
    <w:rsid w:val="00B64ADB"/>
    <w:rPr>
      <w:rFonts w:ascii="Symbol" w:hAnsi="Symbol"/>
    </w:rPr>
  </w:style>
  <w:style w:type="character" w:customStyle="1" w:styleId="WW8Num4z1">
    <w:name w:val="WW8Num4z1"/>
    <w:rsid w:val="00B64ADB"/>
    <w:rPr>
      <w:rFonts w:ascii="Courier New" w:hAnsi="Courier New" w:cs="Courier New"/>
    </w:rPr>
  </w:style>
  <w:style w:type="character" w:customStyle="1" w:styleId="WW8Num4z2">
    <w:name w:val="WW8Num4z2"/>
    <w:rsid w:val="00B64ADB"/>
    <w:rPr>
      <w:rFonts w:ascii="Wingdings" w:hAnsi="Wingdings"/>
    </w:rPr>
  </w:style>
  <w:style w:type="character" w:customStyle="1" w:styleId="WW8Num4z3">
    <w:name w:val="WW8Num4z3"/>
    <w:rsid w:val="00B64ADB"/>
    <w:rPr>
      <w:rFonts w:ascii="Symbol" w:hAnsi="Symbol"/>
    </w:rPr>
  </w:style>
  <w:style w:type="character" w:customStyle="1" w:styleId="WW8Num5z1">
    <w:name w:val="WW8Num5z1"/>
    <w:rsid w:val="00B64ADB"/>
    <w:rPr>
      <w:rFonts w:ascii="Courier New" w:hAnsi="Courier New" w:cs="Courier New"/>
    </w:rPr>
  </w:style>
  <w:style w:type="character" w:customStyle="1" w:styleId="WW8Num5z2">
    <w:name w:val="WW8Num5z2"/>
    <w:rsid w:val="00B64ADB"/>
    <w:rPr>
      <w:rFonts w:ascii="Wingdings" w:hAnsi="Wingdings"/>
    </w:rPr>
  </w:style>
  <w:style w:type="character" w:customStyle="1" w:styleId="WW8Num5z3">
    <w:name w:val="WW8Num5z3"/>
    <w:rsid w:val="00B64ADB"/>
    <w:rPr>
      <w:rFonts w:ascii="Symbol" w:hAnsi="Symbol"/>
    </w:rPr>
  </w:style>
  <w:style w:type="character" w:customStyle="1" w:styleId="WW8Num7z0">
    <w:name w:val="WW8Num7z0"/>
    <w:rsid w:val="00B64ADB"/>
    <w:rPr>
      <w:rFonts w:ascii="Symbol" w:hAnsi="Symbol"/>
      <w:color w:val="000000"/>
      <w:sz w:val="22"/>
    </w:rPr>
  </w:style>
  <w:style w:type="character" w:customStyle="1" w:styleId="WW8Num7z1">
    <w:name w:val="WW8Num7z1"/>
    <w:rsid w:val="00B64ADB"/>
    <w:rPr>
      <w:rFonts w:ascii="Courier New" w:hAnsi="Courier New" w:cs="Courier New"/>
    </w:rPr>
  </w:style>
  <w:style w:type="character" w:customStyle="1" w:styleId="WW8Num7z2">
    <w:name w:val="WW8Num7z2"/>
    <w:rsid w:val="00B64ADB"/>
    <w:rPr>
      <w:rFonts w:ascii="Wingdings" w:hAnsi="Wingdings"/>
    </w:rPr>
  </w:style>
  <w:style w:type="character" w:customStyle="1" w:styleId="WW8Num7z3">
    <w:name w:val="WW8Num7z3"/>
    <w:rsid w:val="00B64ADB"/>
    <w:rPr>
      <w:rFonts w:ascii="Symbol" w:hAnsi="Symbol"/>
    </w:rPr>
  </w:style>
  <w:style w:type="character" w:customStyle="1" w:styleId="WW8Num8z0">
    <w:name w:val="WW8Num8z0"/>
    <w:rsid w:val="00B64ADB"/>
    <w:rPr>
      <w:rFonts w:ascii="Symbol" w:hAnsi="Symbol"/>
      <w:color w:val="000000"/>
      <w:sz w:val="22"/>
    </w:rPr>
  </w:style>
  <w:style w:type="character" w:customStyle="1" w:styleId="WW8Num8z1">
    <w:name w:val="WW8Num8z1"/>
    <w:rsid w:val="00B64ADB"/>
    <w:rPr>
      <w:rFonts w:ascii="Courier New" w:hAnsi="Courier New" w:cs="Courier New"/>
    </w:rPr>
  </w:style>
  <w:style w:type="character" w:customStyle="1" w:styleId="WW8Num8z2">
    <w:name w:val="WW8Num8z2"/>
    <w:rsid w:val="00B64ADB"/>
    <w:rPr>
      <w:rFonts w:ascii="Wingdings" w:hAnsi="Wingdings"/>
    </w:rPr>
  </w:style>
  <w:style w:type="character" w:customStyle="1" w:styleId="WW8Num8z3">
    <w:name w:val="WW8Num8z3"/>
    <w:rsid w:val="00B64ADB"/>
    <w:rPr>
      <w:rFonts w:ascii="Symbol" w:hAnsi="Symbol"/>
    </w:rPr>
  </w:style>
  <w:style w:type="character" w:customStyle="1" w:styleId="WW8Num9z0">
    <w:name w:val="WW8Num9z0"/>
    <w:rsid w:val="00B64ADB"/>
    <w:rPr>
      <w:rFonts w:ascii="Verdana" w:hAnsi="Verdana"/>
      <w:b/>
      <w:i w:val="0"/>
      <w:spacing w:val="0"/>
      <w:w w:val="100"/>
      <w:position w:val="0"/>
      <w:sz w:val="20"/>
      <w:u w:val="none"/>
      <w:vertAlign w:val="baseline"/>
    </w:rPr>
  </w:style>
  <w:style w:type="character" w:customStyle="1" w:styleId="WW8Num9z1">
    <w:name w:val="WW8Num9z1"/>
    <w:rsid w:val="00B64ADB"/>
    <w:rPr>
      <w:rFonts w:ascii="Verdana" w:hAnsi="Verdana"/>
      <w:b w:val="0"/>
      <w:i w:val="0"/>
      <w:spacing w:val="0"/>
      <w:w w:val="100"/>
      <w:kern w:val="1"/>
      <w:position w:val="0"/>
      <w:sz w:val="20"/>
      <w:u w:val="none"/>
      <w:vertAlign w:val="baseline"/>
    </w:rPr>
  </w:style>
  <w:style w:type="character" w:customStyle="1" w:styleId="WW8Num9z2">
    <w:name w:val="WW8Num9z2"/>
    <w:rsid w:val="00B64ADB"/>
    <w:rPr>
      <w:rFonts w:ascii="Verdana" w:hAnsi="Verdana"/>
      <w:b w:val="0"/>
      <w:i w:val="0"/>
      <w:sz w:val="20"/>
    </w:rPr>
  </w:style>
  <w:style w:type="character" w:customStyle="1" w:styleId="WW8Num10z0">
    <w:name w:val="WW8Num10z0"/>
    <w:rsid w:val="00B64ADB"/>
    <w:rPr>
      <w:w w:val="99"/>
    </w:rPr>
  </w:style>
  <w:style w:type="character" w:customStyle="1" w:styleId="Standaardalinea-lettertype1">
    <w:name w:val="Standaardalinea-lettertype1"/>
    <w:rsid w:val="00B64ADB"/>
  </w:style>
  <w:style w:type="character" w:styleId="Paginanummer">
    <w:name w:val="page number"/>
    <w:basedOn w:val="Standaardalinea-lettertype1"/>
    <w:rsid w:val="00B64ADB"/>
  </w:style>
  <w:style w:type="character" w:customStyle="1" w:styleId="skypepnhmark1">
    <w:name w:val="skype_pnh_mark1"/>
    <w:rsid w:val="00B64ADB"/>
    <w:rPr>
      <w:vanish/>
    </w:rPr>
  </w:style>
  <w:style w:type="character" w:customStyle="1" w:styleId="skypepnhcontainer">
    <w:name w:val="skype_pnh_container"/>
    <w:basedOn w:val="Standaardalinea-lettertype1"/>
    <w:rsid w:val="00B64ADB"/>
  </w:style>
  <w:style w:type="character" w:customStyle="1" w:styleId="skypepnhtextspan">
    <w:name w:val="skype_pnh_text_span"/>
    <w:basedOn w:val="Standaardalinea-lettertype1"/>
    <w:rsid w:val="00B64ADB"/>
  </w:style>
  <w:style w:type="character" w:customStyle="1" w:styleId="skypepnhrightspan">
    <w:name w:val="skype_pnh_right_span"/>
    <w:basedOn w:val="Standaardalinea-lettertype1"/>
    <w:rsid w:val="00B64ADB"/>
  </w:style>
  <w:style w:type="character" w:customStyle="1" w:styleId="Verwijzingopmerking1">
    <w:name w:val="Verwijzing opmerking1"/>
    <w:rsid w:val="00B64ADB"/>
    <w:rPr>
      <w:sz w:val="16"/>
      <w:szCs w:val="16"/>
    </w:rPr>
  </w:style>
  <w:style w:type="paragraph" w:customStyle="1" w:styleId="Kop">
    <w:name w:val="Kop"/>
    <w:basedOn w:val="Standaard"/>
    <w:next w:val="Plattetekst"/>
    <w:rsid w:val="00B64ADB"/>
    <w:pPr>
      <w:keepNext/>
      <w:suppressAutoHyphens/>
      <w:spacing w:before="240" w:after="120"/>
      <w:ind w:left="0"/>
    </w:pPr>
    <w:rPr>
      <w:rFonts w:ascii="Times New Roman" w:eastAsia="Microsoft YaHei" w:hAnsi="Times New Roman" w:cs="Mangal"/>
      <w:bCs w:val="0"/>
      <w:kern w:val="0"/>
      <w:sz w:val="26"/>
      <w:szCs w:val="28"/>
      <w:lang w:eastAsia="ar-SA"/>
    </w:rPr>
  </w:style>
  <w:style w:type="paragraph" w:styleId="Plattetekst">
    <w:name w:val="Body Text"/>
    <w:basedOn w:val="Standaard"/>
    <w:link w:val="PlattetekstChar"/>
    <w:rsid w:val="00B64ADB"/>
    <w:pPr>
      <w:suppressAutoHyphens/>
      <w:spacing w:after="120"/>
      <w:ind w:left="0"/>
    </w:pPr>
    <w:rPr>
      <w:rFonts w:ascii="Verdana" w:eastAsia="Times New Roman" w:hAnsi="Verdana" w:cs="Times New Roman"/>
      <w:bCs w:val="0"/>
      <w:kern w:val="0"/>
      <w:sz w:val="20"/>
      <w:szCs w:val="24"/>
      <w:lang w:eastAsia="ar-SA"/>
    </w:rPr>
  </w:style>
  <w:style w:type="character" w:customStyle="1" w:styleId="PlattetekstChar">
    <w:name w:val="Platte tekst Char"/>
    <w:basedOn w:val="Standaardalinea-lettertype"/>
    <w:link w:val="Plattetekst"/>
    <w:rsid w:val="00B64ADB"/>
    <w:rPr>
      <w:rFonts w:ascii="Verdana" w:eastAsia="Times New Roman" w:hAnsi="Verdana"/>
      <w:szCs w:val="24"/>
      <w:lang w:val="nl-NL" w:eastAsia="ar-SA"/>
    </w:rPr>
  </w:style>
  <w:style w:type="paragraph" w:styleId="Lijst">
    <w:name w:val="List"/>
    <w:basedOn w:val="Plattetekst"/>
    <w:rsid w:val="00B64ADB"/>
    <w:rPr>
      <w:rFonts w:cs="Mangal"/>
      <w:sz w:val="24"/>
    </w:rPr>
  </w:style>
  <w:style w:type="paragraph" w:customStyle="1" w:styleId="Bijschrift3">
    <w:name w:val="Bijschrift3"/>
    <w:basedOn w:val="Standaard"/>
    <w:rsid w:val="00B64ADB"/>
    <w:pPr>
      <w:suppressLineNumbers/>
      <w:suppressAutoHyphens/>
      <w:spacing w:before="120" w:after="120"/>
      <w:ind w:left="0"/>
    </w:pPr>
    <w:rPr>
      <w:rFonts w:ascii="Verdana" w:eastAsia="Times New Roman" w:hAnsi="Verdana" w:cs="Mangal"/>
      <w:bCs w:val="0"/>
      <w:i/>
      <w:iCs/>
      <w:kern w:val="0"/>
      <w:sz w:val="24"/>
      <w:szCs w:val="24"/>
      <w:lang w:eastAsia="ar-SA"/>
    </w:rPr>
  </w:style>
  <w:style w:type="paragraph" w:customStyle="1" w:styleId="Index">
    <w:name w:val="Index"/>
    <w:basedOn w:val="Standaard"/>
    <w:rsid w:val="00B64ADB"/>
    <w:pPr>
      <w:suppressLineNumbers/>
      <w:suppressAutoHyphens/>
      <w:ind w:left="0"/>
    </w:pPr>
    <w:rPr>
      <w:rFonts w:ascii="Verdana" w:eastAsia="Times New Roman" w:hAnsi="Verdana" w:cs="Mangal"/>
      <w:bCs w:val="0"/>
      <w:kern w:val="0"/>
      <w:sz w:val="24"/>
      <w:szCs w:val="24"/>
      <w:lang w:eastAsia="ar-SA"/>
    </w:rPr>
  </w:style>
  <w:style w:type="paragraph" w:customStyle="1" w:styleId="Bijschrift2">
    <w:name w:val="Bijschrift2"/>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Bijschrift1">
    <w:name w:val="Bijschrift1"/>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Inhoudsopgave10">
    <w:name w:val="Inhoudsopgave 10"/>
    <w:basedOn w:val="Index"/>
    <w:rsid w:val="00B64ADB"/>
    <w:pPr>
      <w:tabs>
        <w:tab w:val="right" w:leader="dot" w:pos="7091"/>
      </w:tabs>
      <w:ind w:left="2547"/>
    </w:pPr>
  </w:style>
  <w:style w:type="paragraph" w:customStyle="1" w:styleId="Inhoudtabel">
    <w:name w:val="Inhoud tabel"/>
    <w:basedOn w:val="Standaard"/>
    <w:rsid w:val="00B64ADB"/>
    <w:pPr>
      <w:suppressLineNumbers/>
      <w:suppressAutoHyphens/>
      <w:ind w:left="0"/>
    </w:pPr>
    <w:rPr>
      <w:rFonts w:ascii="Verdana" w:eastAsia="Times New Roman" w:hAnsi="Verdana" w:cs="Times New Roman"/>
      <w:bCs w:val="0"/>
      <w:kern w:val="0"/>
      <w:sz w:val="20"/>
      <w:szCs w:val="24"/>
      <w:lang w:eastAsia="ar-SA"/>
    </w:rPr>
  </w:style>
  <w:style w:type="paragraph" w:customStyle="1" w:styleId="Tabelkop">
    <w:name w:val="Tabelkop"/>
    <w:basedOn w:val="Inhoudtabel"/>
    <w:rsid w:val="00B64ADB"/>
    <w:pPr>
      <w:jc w:val="center"/>
    </w:pPr>
    <w:rPr>
      <w:b/>
      <w:bCs/>
    </w:rPr>
  </w:style>
  <w:style w:type="paragraph" w:customStyle="1" w:styleId="Frame-inhoud">
    <w:name w:val="Frame-inhoud"/>
    <w:basedOn w:val="Plattetekst"/>
    <w:rsid w:val="00B64ADB"/>
  </w:style>
  <w:style w:type="paragraph" w:customStyle="1" w:styleId="Tekstopmerking1">
    <w:name w:val="Tekst opmerking1"/>
    <w:basedOn w:val="Standaard"/>
    <w:rsid w:val="00B64ADB"/>
    <w:pPr>
      <w:suppressAutoHyphens/>
      <w:ind w:left="0"/>
    </w:pPr>
    <w:rPr>
      <w:rFonts w:ascii="Verdana" w:eastAsia="Times New Roman" w:hAnsi="Verdana" w:cs="Times New Roman"/>
      <w:bCs w:val="0"/>
      <w:kern w:val="0"/>
      <w:sz w:val="20"/>
      <w:szCs w:val="20"/>
      <w:lang w:eastAsia="ar-SA"/>
    </w:rPr>
  </w:style>
  <w:style w:type="character" w:customStyle="1" w:styleId="TekstopmerkingChar1">
    <w:name w:val="Tekst opmerking Char1"/>
    <w:basedOn w:val="Standaardalinea-lettertype"/>
    <w:rsid w:val="00B64ADB"/>
    <w:rPr>
      <w:rFonts w:cs="Calibri"/>
    </w:rPr>
  </w:style>
  <w:style w:type="character" w:customStyle="1" w:styleId="OnderwerpvanopmerkingChar1">
    <w:name w:val="Onderwerp van opmerking Char1"/>
    <w:basedOn w:val="TekstopmerkingChar1"/>
    <w:rsid w:val="00B64ADB"/>
    <w:rPr>
      <w:rFonts w:ascii="Verdana" w:eastAsia="Times New Roman" w:hAnsi="Verdana" w:cs="Calibri"/>
      <w:b/>
      <w:bCs/>
      <w:lang w:val="nl-NL" w:eastAsia="ar-SA"/>
    </w:rPr>
  </w:style>
  <w:style w:type="paragraph" w:styleId="Standaardinspringing">
    <w:name w:val="Normal Indent"/>
    <w:basedOn w:val="Standaard"/>
    <w:rsid w:val="00B64ADB"/>
    <w:pPr>
      <w:suppressAutoHyphens/>
      <w:ind w:left="708"/>
    </w:pPr>
    <w:rPr>
      <w:rFonts w:ascii="Verdana" w:eastAsia="Times New Roman" w:hAnsi="Verdana" w:cs="Times New Roman"/>
      <w:bCs w:val="0"/>
      <w:kern w:val="0"/>
      <w:sz w:val="20"/>
      <w:szCs w:val="24"/>
      <w:lang w:eastAsia="ar-SA"/>
    </w:rPr>
  </w:style>
  <w:style w:type="paragraph" w:customStyle="1" w:styleId="Kop11">
    <w:name w:val="Kop 11"/>
    <w:basedOn w:val="Plattetekst"/>
    <w:next w:val="Plattetekst"/>
    <w:rsid w:val="00B64ADB"/>
    <w:pPr>
      <w:keepNext/>
      <w:keepLines/>
      <w:pageBreakBefore/>
      <w:widowControl w:val="0"/>
      <w:numPr>
        <w:numId w:val="3"/>
      </w:numPr>
      <w:tabs>
        <w:tab w:val="num" w:pos="709"/>
      </w:tabs>
      <w:suppressAutoHyphens w:val="0"/>
      <w:ind w:left="709" w:hanging="709"/>
      <w:outlineLvl w:val="0"/>
    </w:pPr>
    <w:rPr>
      <w:rFonts w:ascii="Arial" w:hAnsi="Arial"/>
      <w:b/>
      <w:snapToGrid w:val="0"/>
      <w:sz w:val="36"/>
      <w:szCs w:val="36"/>
      <w:lang w:val="en-US" w:eastAsia="en-US"/>
    </w:rPr>
  </w:style>
  <w:style w:type="paragraph" w:customStyle="1" w:styleId="Kop21">
    <w:name w:val="Kop 21"/>
    <w:basedOn w:val="Plattetekst"/>
    <w:next w:val="Plattetekst"/>
    <w:link w:val="Kop21Char"/>
    <w:rsid w:val="00B64ADB"/>
    <w:pPr>
      <w:keepNext/>
      <w:keepLines/>
      <w:widowControl w:val="0"/>
      <w:numPr>
        <w:ilvl w:val="1"/>
        <w:numId w:val="3"/>
      </w:numPr>
      <w:suppressAutoHyphens w:val="0"/>
      <w:outlineLvl w:val="1"/>
    </w:pPr>
    <w:rPr>
      <w:rFonts w:ascii="Arial" w:hAnsi="Arial"/>
      <w:b/>
      <w:snapToGrid w:val="0"/>
      <w:sz w:val="28"/>
      <w:szCs w:val="28"/>
      <w:lang w:val="en-US" w:eastAsia="en-US"/>
    </w:rPr>
  </w:style>
  <w:style w:type="paragraph" w:customStyle="1" w:styleId="Kop31">
    <w:name w:val="Kop 31"/>
    <w:basedOn w:val="Plattetekst"/>
    <w:next w:val="Plattetekst"/>
    <w:rsid w:val="00B64ADB"/>
    <w:pPr>
      <w:keepNext/>
      <w:keepLines/>
      <w:widowControl w:val="0"/>
      <w:numPr>
        <w:ilvl w:val="2"/>
        <w:numId w:val="3"/>
      </w:numPr>
      <w:suppressAutoHyphens w:val="0"/>
      <w:outlineLvl w:val="2"/>
    </w:pPr>
    <w:rPr>
      <w:rFonts w:ascii="Arial" w:hAnsi="Arial"/>
      <w:b/>
      <w:snapToGrid w:val="0"/>
      <w:szCs w:val="20"/>
      <w:lang w:val="en-US" w:eastAsia="en-US"/>
    </w:rPr>
  </w:style>
  <w:style w:type="character" w:customStyle="1" w:styleId="Kop21Char">
    <w:name w:val="Kop 21 Char"/>
    <w:basedOn w:val="Standaardalinea-lettertype"/>
    <w:link w:val="Kop21"/>
    <w:rsid w:val="00B64ADB"/>
    <w:rPr>
      <w:rFonts w:ascii="Arial" w:eastAsia="Times New Roman" w:hAnsi="Arial"/>
      <w:b/>
      <w:snapToGrid w:val="0"/>
      <w:sz w:val="28"/>
      <w:szCs w:val="28"/>
      <w:lang w:val="en-US"/>
    </w:rPr>
  </w:style>
  <w:style w:type="paragraph" w:styleId="Lijstopsomteken2">
    <w:name w:val="List Bullet 2"/>
    <w:basedOn w:val="Standaard"/>
    <w:uiPriority w:val="99"/>
    <w:semiHidden/>
    <w:unhideWhenUsed/>
    <w:rsid w:val="00776DAC"/>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428"/>
    <w:rPr>
      <w:rFonts w:eastAsia="MS Gothic" w:cs="Calibri"/>
      <w:bCs/>
      <w:kern w:val="32"/>
      <w:sz w:val="22"/>
      <w:szCs w:val="22"/>
      <w:lang w:val="nl-NL"/>
    </w:rPr>
  </w:style>
  <w:style w:type="paragraph" w:styleId="Kop1">
    <w:name w:val="heading 1"/>
    <w:basedOn w:val="Standaard"/>
    <w:next w:val="Standaard"/>
    <w:link w:val="Kop1Char"/>
    <w:qFormat/>
    <w:rsid w:val="008E4D4D"/>
    <w:pPr>
      <w:keepNext/>
      <w:spacing w:before="240"/>
      <w:ind w:left="0"/>
      <w:outlineLvl w:val="0"/>
    </w:pPr>
    <w:rPr>
      <w:rFonts w:asciiTheme="minorHAnsi" w:eastAsiaTheme="majorEastAsia" w:hAnsiTheme="minorHAnsi" w:cstheme="majorBidi"/>
      <w:b/>
      <w:bCs w:val="0"/>
      <w:sz w:val="24"/>
      <w:szCs w:val="24"/>
    </w:rPr>
  </w:style>
  <w:style w:type="paragraph" w:styleId="Kop2">
    <w:name w:val="heading 2"/>
    <w:basedOn w:val="Standaard"/>
    <w:next w:val="Standaard"/>
    <w:link w:val="Kop2Char"/>
    <w:uiPriority w:val="99"/>
    <w:unhideWhenUsed/>
    <w:qFormat/>
    <w:rsid w:val="00B02913"/>
    <w:pPr>
      <w:keepNext/>
      <w:tabs>
        <w:tab w:val="left" w:pos="1134"/>
      </w:tabs>
      <w:spacing w:before="120"/>
      <w:ind w:left="0"/>
      <w:outlineLvl w:val="1"/>
    </w:pPr>
    <w:rPr>
      <w:rFonts w:asciiTheme="majorHAnsi" w:eastAsiaTheme="majorEastAsia" w:hAnsiTheme="majorHAnsi" w:cstheme="majorBidi"/>
      <w:b/>
      <w:bCs w:val="0"/>
      <w:i/>
      <w:iCs/>
    </w:rPr>
  </w:style>
  <w:style w:type="paragraph" w:styleId="Kop3">
    <w:name w:val="heading 3"/>
    <w:basedOn w:val="Standaard"/>
    <w:next w:val="Standaard"/>
    <w:link w:val="Kop3Char"/>
    <w:qFormat/>
    <w:rsid w:val="006235D5"/>
    <w:pPr>
      <w:keepNext/>
      <w:spacing w:before="240"/>
      <w:ind w:left="0"/>
      <w:outlineLvl w:val="2"/>
    </w:pPr>
    <w:rPr>
      <w:rFonts w:asciiTheme="minorHAnsi" w:eastAsia="Times New Roman" w:hAnsiTheme="minorHAnsi" w:cstheme="minorHAnsi"/>
      <w:b/>
      <w:bCs w:val="0"/>
    </w:rPr>
  </w:style>
  <w:style w:type="paragraph" w:styleId="Kop4">
    <w:name w:val="heading 4"/>
    <w:basedOn w:val="Standaard"/>
    <w:next w:val="Standaard"/>
    <w:link w:val="Kop4Char"/>
    <w:uiPriority w:val="9"/>
    <w:qFormat/>
    <w:rsid w:val="009815E6"/>
    <w:pPr>
      <w:keepNext/>
      <w:numPr>
        <w:numId w:val="1"/>
      </w:numPr>
      <w:tabs>
        <w:tab w:val="clear" w:pos="360"/>
        <w:tab w:val="num" w:pos="720"/>
      </w:tabs>
      <w:spacing w:before="240"/>
      <w:ind w:left="0" w:firstLine="0"/>
      <w:outlineLvl w:val="3"/>
    </w:pPr>
    <w:rPr>
      <w:rFonts w:ascii="Times New Roman" w:eastAsia="Times New Roman" w:hAnsi="Times New Roman"/>
      <w:b/>
      <w:bCs w:val="0"/>
      <w:sz w:val="28"/>
      <w:szCs w:val="28"/>
    </w:rPr>
  </w:style>
  <w:style w:type="paragraph" w:styleId="Kop5">
    <w:name w:val="heading 5"/>
    <w:basedOn w:val="Standaard"/>
    <w:next w:val="Standaard"/>
    <w:link w:val="Kop5Char"/>
    <w:autoRedefine/>
    <w:uiPriority w:val="9"/>
    <w:qFormat/>
    <w:rsid w:val="006C607B"/>
    <w:pPr>
      <w:spacing w:before="120"/>
      <w:outlineLvl w:val="4"/>
    </w:pPr>
    <w:rPr>
      <w:rFonts w:eastAsia="Times New Roman"/>
      <w:b/>
      <w:bCs w:val="0"/>
      <w:i/>
      <w:iCs/>
      <w:color w:val="000000"/>
    </w:rPr>
  </w:style>
  <w:style w:type="paragraph" w:styleId="Kop6">
    <w:name w:val="heading 6"/>
    <w:basedOn w:val="Standaard"/>
    <w:next w:val="Standaard"/>
    <w:link w:val="Kop6Char"/>
    <w:uiPriority w:val="9"/>
    <w:qFormat/>
    <w:rsid w:val="009815E6"/>
    <w:pPr>
      <w:keepNext/>
      <w:keepLines/>
      <w:spacing w:before="200"/>
      <w:outlineLvl w:val="5"/>
    </w:pPr>
    <w:rPr>
      <w:rFonts w:ascii="Cambria" w:eastAsia="Times New Roman" w:hAnsi="Cambria"/>
      <w:i/>
      <w:iCs/>
      <w:color w:val="243F60"/>
      <w:sz w:val="20"/>
      <w:szCs w:val="20"/>
    </w:rPr>
  </w:style>
  <w:style w:type="paragraph" w:styleId="Kop7">
    <w:name w:val="heading 7"/>
    <w:basedOn w:val="Standaard"/>
    <w:next w:val="Standaard"/>
    <w:link w:val="Kop7Char"/>
    <w:uiPriority w:val="9"/>
    <w:qFormat/>
    <w:rsid w:val="009815E6"/>
    <w:pPr>
      <w:keepNext/>
      <w:keepLines/>
      <w:spacing w:before="200"/>
      <w:outlineLvl w:val="6"/>
    </w:pPr>
    <w:rPr>
      <w:rFonts w:ascii="Cambria" w:eastAsia="Times New Roman" w:hAnsi="Cambria"/>
      <w:i/>
      <w:iCs/>
      <w:color w:val="404040"/>
      <w:sz w:val="20"/>
      <w:szCs w:val="20"/>
    </w:rPr>
  </w:style>
  <w:style w:type="paragraph" w:styleId="Kop8">
    <w:name w:val="heading 8"/>
    <w:basedOn w:val="Standaard"/>
    <w:next w:val="Standaard"/>
    <w:link w:val="Kop8Char"/>
    <w:uiPriority w:val="9"/>
    <w:unhideWhenUsed/>
    <w:qFormat/>
    <w:rsid w:val="001131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225FE"/>
    <w:rPr>
      <w:sz w:val="22"/>
      <w:szCs w:val="22"/>
    </w:rPr>
  </w:style>
  <w:style w:type="character" w:customStyle="1" w:styleId="Kop1Char">
    <w:name w:val="Kop 1 Char"/>
    <w:basedOn w:val="Standaardalinea-lettertype"/>
    <w:link w:val="Kop1"/>
    <w:rsid w:val="008E4D4D"/>
    <w:rPr>
      <w:rFonts w:asciiTheme="minorHAnsi" w:eastAsiaTheme="majorEastAsia" w:hAnsiTheme="minorHAnsi" w:cstheme="majorBidi"/>
      <w:b/>
      <w:kern w:val="32"/>
      <w:sz w:val="24"/>
      <w:szCs w:val="24"/>
      <w:lang w:val="nl-NL"/>
    </w:rPr>
  </w:style>
  <w:style w:type="character" w:customStyle="1" w:styleId="Kop2Char">
    <w:name w:val="Kop 2 Char"/>
    <w:basedOn w:val="Standaardalinea-lettertype"/>
    <w:link w:val="Kop2"/>
    <w:uiPriority w:val="99"/>
    <w:rsid w:val="00B02913"/>
    <w:rPr>
      <w:rFonts w:asciiTheme="majorHAnsi" w:eastAsiaTheme="majorEastAsia" w:hAnsiTheme="majorHAnsi" w:cstheme="majorBidi"/>
      <w:b/>
      <w:i/>
      <w:iCs/>
      <w:kern w:val="32"/>
      <w:sz w:val="22"/>
      <w:szCs w:val="22"/>
      <w:lang w:val="nl-NL"/>
    </w:rPr>
  </w:style>
  <w:style w:type="paragraph" w:styleId="Koptekst">
    <w:name w:val="header"/>
    <w:basedOn w:val="Standaard"/>
    <w:link w:val="KoptekstChar"/>
    <w:unhideWhenUsed/>
    <w:rsid w:val="003C5997"/>
    <w:pPr>
      <w:tabs>
        <w:tab w:val="center" w:pos="4536"/>
        <w:tab w:val="right" w:pos="9072"/>
      </w:tabs>
    </w:pPr>
  </w:style>
  <w:style w:type="character" w:customStyle="1" w:styleId="KoptekstChar">
    <w:name w:val="Koptekst Char"/>
    <w:basedOn w:val="Standaardalinea-lettertype"/>
    <w:link w:val="Koptekst"/>
    <w:rsid w:val="003C5997"/>
    <w:rPr>
      <w:sz w:val="22"/>
      <w:szCs w:val="22"/>
      <w:lang w:eastAsia="en-US"/>
    </w:rPr>
  </w:style>
  <w:style w:type="paragraph" w:styleId="Voettekst">
    <w:name w:val="footer"/>
    <w:basedOn w:val="Standaard"/>
    <w:link w:val="VoettekstChar"/>
    <w:uiPriority w:val="99"/>
    <w:unhideWhenUsed/>
    <w:rsid w:val="003C5997"/>
    <w:pPr>
      <w:tabs>
        <w:tab w:val="center" w:pos="4536"/>
        <w:tab w:val="right" w:pos="9072"/>
      </w:tabs>
    </w:pPr>
  </w:style>
  <w:style w:type="character" w:customStyle="1" w:styleId="VoettekstChar">
    <w:name w:val="Voettekst Char"/>
    <w:basedOn w:val="Standaardalinea-lettertype"/>
    <w:link w:val="Voettekst"/>
    <w:uiPriority w:val="99"/>
    <w:rsid w:val="003C5997"/>
    <w:rPr>
      <w:sz w:val="22"/>
      <w:szCs w:val="22"/>
      <w:lang w:eastAsia="en-US"/>
    </w:rPr>
  </w:style>
  <w:style w:type="paragraph" w:styleId="Ballontekst">
    <w:name w:val="Balloon Text"/>
    <w:basedOn w:val="Standaard"/>
    <w:link w:val="BallontekstChar"/>
    <w:unhideWhenUsed/>
    <w:rsid w:val="00433E5E"/>
    <w:rPr>
      <w:rFonts w:ascii="Tahoma" w:hAnsi="Tahoma" w:cs="Tahoma"/>
      <w:sz w:val="16"/>
      <w:szCs w:val="16"/>
    </w:rPr>
  </w:style>
  <w:style w:type="character" w:customStyle="1" w:styleId="BallontekstChar">
    <w:name w:val="Ballontekst Char"/>
    <w:basedOn w:val="Standaardalinea-lettertype"/>
    <w:link w:val="Ballontekst"/>
    <w:rsid w:val="00433E5E"/>
    <w:rPr>
      <w:rFonts w:ascii="Tahoma" w:hAnsi="Tahoma" w:cs="Tahoma"/>
      <w:sz w:val="16"/>
      <w:szCs w:val="16"/>
      <w:lang w:eastAsia="en-US"/>
    </w:rPr>
  </w:style>
  <w:style w:type="paragraph" w:styleId="Voetnoottekst">
    <w:name w:val="footnote text"/>
    <w:basedOn w:val="Standaard"/>
    <w:link w:val="VoetnoottekstChar"/>
    <w:uiPriority w:val="99"/>
    <w:unhideWhenUsed/>
    <w:rsid w:val="002B3418"/>
    <w:rPr>
      <w:sz w:val="20"/>
      <w:szCs w:val="20"/>
    </w:rPr>
  </w:style>
  <w:style w:type="character" w:customStyle="1" w:styleId="VoetnoottekstChar">
    <w:name w:val="Voetnoottekst Char"/>
    <w:basedOn w:val="Standaardalinea-lettertype"/>
    <w:link w:val="Voetnoottekst"/>
    <w:uiPriority w:val="99"/>
    <w:rsid w:val="002B3418"/>
    <w:rPr>
      <w:lang w:eastAsia="en-US"/>
    </w:rPr>
  </w:style>
  <w:style w:type="character" w:styleId="Voetnootmarkering">
    <w:name w:val="footnote reference"/>
    <w:basedOn w:val="Standaardalinea-lettertype"/>
    <w:uiPriority w:val="99"/>
    <w:semiHidden/>
    <w:unhideWhenUsed/>
    <w:rsid w:val="002B3418"/>
    <w:rPr>
      <w:vertAlign w:val="superscript"/>
    </w:rPr>
  </w:style>
  <w:style w:type="paragraph" w:styleId="Lijstalinea">
    <w:name w:val="List Paragraph"/>
    <w:basedOn w:val="Standaard"/>
    <w:uiPriority w:val="34"/>
    <w:qFormat/>
    <w:rsid w:val="0000004F"/>
    <w:pPr>
      <w:ind w:left="993"/>
      <w:contextualSpacing/>
    </w:pPr>
  </w:style>
  <w:style w:type="character" w:customStyle="1" w:styleId="Kop3Char">
    <w:name w:val="Kop 3 Char"/>
    <w:basedOn w:val="Standaardalinea-lettertype"/>
    <w:link w:val="Kop3"/>
    <w:uiPriority w:val="9"/>
    <w:rsid w:val="006235D5"/>
    <w:rPr>
      <w:rFonts w:asciiTheme="minorHAnsi" w:eastAsia="Times New Roman" w:hAnsiTheme="minorHAnsi" w:cstheme="minorHAnsi"/>
      <w:b/>
      <w:kern w:val="32"/>
      <w:sz w:val="22"/>
      <w:szCs w:val="22"/>
      <w:lang w:val="nl-NL"/>
    </w:rPr>
  </w:style>
  <w:style w:type="character" w:customStyle="1" w:styleId="Kop4Char">
    <w:name w:val="Kop 4 Char"/>
    <w:basedOn w:val="Standaardalinea-lettertype"/>
    <w:link w:val="Kop4"/>
    <w:uiPriority w:val="9"/>
    <w:rsid w:val="009815E6"/>
    <w:rPr>
      <w:rFonts w:ascii="Times New Roman" w:eastAsia="Times New Roman" w:hAnsi="Times New Roman" w:cs="Calibri"/>
      <w:b/>
      <w:kern w:val="32"/>
      <w:sz w:val="28"/>
      <w:szCs w:val="28"/>
      <w:lang w:val="nl-NL"/>
    </w:rPr>
  </w:style>
  <w:style w:type="character" w:customStyle="1" w:styleId="Kop5Char">
    <w:name w:val="Kop 5 Char"/>
    <w:basedOn w:val="Standaardalinea-lettertype"/>
    <w:link w:val="Kop5"/>
    <w:uiPriority w:val="9"/>
    <w:rsid w:val="006C607B"/>
    <w:rPr>
      <w:rFonts w:eastAsia="Times New Roman" w:cs="Calibri"/>
      <w:b/>
      <w:i/>
      <w:iCs/>
      <w:color w:val="000000"/>
      <w:kern w:val="32"/>
      <w:sz w:val="22"/>
      <w:szCs w:val="22"/>
      <w:lang w:val="nl-NL"/>
    </w:rPr>
  </w:style>
  <w:style w:type="character" w:customStyle="1" w:styleId="Kop6Char">
    <w:name w:val="Kop 6 Char"/>
    <w:basedOn w:val="Standaardalinea-lettertype"/>
    <w:link w:val="Kop6"/>
    <w:uiPriority w:val="9"/>
    <w:rsid w:val="009815E6"/>
    <w:rPr>
      <w:rFonts w:ascii="Cambria" w:eastAsia="Times New Roman" w:hAnsi="Cambria"/>
      <w:i/>
      <w:iCs/>
      <w:color w:val="243F60"/>
      <w:lang w:val="en-GB" w:eastAsia="en-US"/>
    </w:rPr>
  </w:style>
  <w:style w:type="character" w:customStyle="1" w:styleId="Kop7Char">
    <w:name w:val="Kop 7 Char"/>
    <w:basedOn w:val="Standaardalinea-lettertype"/>
    <w:link w:val="Kop7"/>
    <w:uiPriority w:val="9"/>
    <w:rsid w:val="009815E6"/>
    <w:rPr>
      <w:rFonts w:ascii="Cambria" w:eastAsia="Times New Roman" w:hAnsi="Cambria"/>
      <w:i/>
      <w:iCs/>
      <w:color w:val="404040"/>
      <w:lang w:val="en-GB" w:eastAsia="en-US"/>
    </w:rPr>
  </w:style>
  <w:style w:type="character" w:styleId="Zwaar">
    <w:name w:val="Strong"/>
    <w:qFormat/>
    <w:rsid w:val="009815E6"/>
    <w:rPr>
      <w:rFonts w:cs="Times New Roman"/>
      <w:b/>
      <w:bCs/>
    </w:rPr>
  </w:style>
  <w:style w:type="paragraph" w:styleId="Inhopg1">
    <w:name w:val="toc 1"/>
    <w:basedOn w:val="Standaard"/>
    <w:next w:val="Standaard"/>
    <w:autoRedefine/>
    <w:uiPriority w:val="39"/>
    <w:rsid w:val="00502A69"/>
    <w:pPr>
      <w:tabs>
        <w:tab w:val="left" w:pos="1276"/>
        <w:tab w:val="left" w:pos="8222"/>
      </w:tabs>
      <w:ind w:right="504"/>
    </w:pPr>
    <w:rPr>
      <w:rFonts w:asciiTheme="minorHAnsi" w:hAnsiTheme="minorHAnsi" w:cstheme="minorHAnsi"/>
      <w:noProof/>
      <w:sz w:val="20"/>
      <w:szCs w:val="20"/>
    </w:rPr>
  </w:style>
  <w:style w:type="paragraph" w:styleId="Inhopg2">
    <w:name w:val="toc 2"/>
    <w:basedOn w:val="Standaard"/>
    <w:next w:val="Standaard"/>
    <w:autoRedefine/>
    <w:uiPriority w:val="39"/>
    <w:rsid w:val="00963AC7"/>
    <w:pPr>
      <w:tabs>
        <w:tab w:val="left" w:pos="1276"/>
        <w:tab w:val="right" w:leader="dot" w:pos="8505"/>
      </w:tabs>
      <w:ind w:right="1355"/>
    </w:pPr>
  </w:style>
  <w:style w:type="paragraph" w:styleId="Inhopg3">
    <w:name w:val="toc 3"/>
    <w:basedOn w:val="Standaard"/>
    <w:next w:val="Standaard"/>
    <w:autoRedefine/>
    <w:rsid w:val="000D297C"/>
    <w:pPr>
      <w:tabs>
        <w:tab w:val="left" w:pos="1276"/>
        <w:tab w:val="right" w:leader="dot" w:pos="8505"/>
      </w:tabs>
    </w:pPr>
    <w:rPr>
      <w:rFonts w:asciiTheme="minorHAnsi" w:hAnsiTheme="minorHAnsi" w:cstheme="minorHAnsi"/>
      <w:noProof/>
    </w:rPr>
  </w:style>
  <w:style w:type="paragraph" w:styleId="Lijstopsomteken">
    <w:name w:val="List Bullet"/>
    <w:basedOn w:val="Standaard"/>
    <w:uiPriority w:val="99"/>
    <w:rsid w:val="009815E6"/>
    <w:pPr>
      <w:widowControl w:val="0"/>
      <w:numPr>
        <w:numId w:val="2"/>
      </w:numPr>
      <w:tabs>
        <w:tab w:val="left" w:pos="567"/>
      </w:tabs>
      <w:spacing w:before="60"/>
      <w:contextualSpacing/>
    </w:pPr>
    <w:rPr>
      <w:rFonts w:ascii="Times New Roman" w:eastAsia="Times New Roman" w:hAnsi="Times New Roman"/>
      <w:sz w:val="20"/>
      <w:szCs w:val="20"/>
      <w:lang w:eastAsia="nl-NL"/>
    </w:rPr>
  </w:style>
  <w:style w:type="character" w:customStyle="1" w:styleId="apple-converted-space">
    <w:name w:val="apple-converted-space"/>
    <w:uiPriority w:val="99"/>
    <w:rsid w:val="009815E6"/>
    <w:rPr>
      <w:rFonts w:cs="Times New Roman"/>
    </w:rPr>
  </w:style>
  <w:style w:type="character" w:styleId="Nadruk">
    <w:name w:val="Emphasis"/>
    <w:uiPriority w:val="20"/>
    <w:qFormat/>
    <w:rsid w:val="009815E6"/>
    <w:rPr>
      <w:rFonts w:cs="Times New Roman"/>
      <w:i/>
      <w:iCs/>
    </w:rPr>
  </w:style>
  <w:style w:type="paragraph" w:styleId="Titel">
    <w:name w:val="Title"/>
    <w:basedOn w:val="Standaard"/>
    <w:next w:val="Standaard"/>
    <w:link w:val="TitelChar"/>
    <w:uiPriority w:val="10"/>
    <w:qFormat/>
    <w:rsid w:val="009815E6"/>
    <w:pPr>
      <w:pBdr>
        <w:bottom w:val="single" w:sz="8" w:space="4" w:color="4F81BD"/>
      </w:pBdr>
      <w:spacing w:before="60" w:after="300"/>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9815E6"/>
    <w:rPr>
      <w:rFonts w:ascii="Cambria" w:eastAsia="Times New Roman" w:hAnsi="Cambria"/>
      <w:color w:val="17365D"/>
      <w:spacing w:val="5"/>
      <w:kern w:val="28"/>
      <w:sz w:val="52"/>
      <w:szCs w:val="52"/>
      <w:lang w:val="en-GB" w:eastAsia="en-US"/>
    </w:rPr>
  </w:style>
  <w:style w:type="paragraph" w:styleId="Bijschrift">
    <w:name w:val="caption"/>
    <w:basedOn w:val="Standaard"/>
    <w:next w:val="Standaard"/>
    <w:uiPriority w:val="35"/>
    <w:qFormat/>
    <w:rsid w:val="009815E6"/>
    <w:pPr>
      <w:spacing w:before="60"/>
    </w:pPr>
    <w:rPr>
      <w:b/>
      <w:bCs w:val="0"/>
      <w:color w:val="4F81BD"/>
      <w:sz w:val="18"/>
      <w:szCs w:val="18"/>
    </w:rPr>
  </w:style>
  <w:style w:type="paragraph" w:customStyle="1" w:styleId="Normaa2">
    <w:name w:val="Normaa2"/>
    <w:uiPriority w:val="99"/>
    <w:rsid w:val="009815E6"/>
    <w:pPr>
      <w:spacing w:before="60" w:after="200" w:line="276" w:lineRule="auto"/>
    </w:pPr>
    <w:rPr>
      <w:sz w:val="22"/>
      <w:szCs w:val="22"/>
    </w:rPr>
  </w:style>
  <w:style w:type="paragraph" w:customStyle="1" w:styleId="Normaa1">
    <w:name w:val="Normaa1"/>
    <w:uiPriority w:val="99"/>
    <w:rsid w:val="009815E6"/>
    <w:pPr>
      <w:widowControl w:val="0"/>
      <w:autoSpaceDE w:val="0"/>
      <w:autoSpaceDN w:val="0"/>
      <w:adjustRightInd w:val="0"/>
      <w:spacing w:before="60"/>
    </w:pPr>
    <w:rPr>
      <w:rFonts w:ascii="Arial" w:eastAsia="Times New Roman" w:hAnsi="Arial" w:cs="Arial"/>
      <w:lang w:val="en-US"/>
    </w:rPr>
  </w:style>
  <w:style w:type="paragraph" w:customStyle="1" w:styleId="Koptek">
    <w:name w:val="Koptek"/>
    <w:basedOn w:val="Standaard"/>
    <w:uiPriority w:val="99"/>
    <w:rsid w:val="009815E6"/>
    <w:pPr>
      <w:tabs>
        <w:tab w:val="center" w:pos="4153"/>
        <w:tab w:val="right" w:pos="8306"/>
      </w:tabs>
      <w:spacing w:before="60"/>
    </w:pPr>
    <w:rPr>
      <w:rFonts w:ascii="Times New Roman" w:hAnsi="Times New Roman"/>
      <w:sz w:val="24"/>
      <w:szCs w:val="24"/>
    </w:rPr>
  </w:style>
  <w:style w:type="paragraph" w:customStyle="1" w:styleId="Voette">
    <w:name w:val="Voette"/>
    <w:basedOn w:val="Standaard"/>
    <w:uiPriority w:val="99"/>
    <w:semiHidden/>
    <w:rsid w:val="009815E6"/>
    <w:pPr>
      <w:tabs>
        <w:tab w:val="center" w:pos="4153"/>
        <w:tab w:val="right" w:pos="8306"/>
      </w:tabs>
      <w:spacing w:before="60"/>
    </w:pPr>
    <w:rPr>
      <w:rFonts w:ascii="Times New Roman" w:hAnsi="Times New Roman"/>
      <w:sz w:val="24"/>
      <w:szCs w:val="24"/>
    </w:rPr>
  </w:style>
  <w:style w:type="character" w:customStyle="1" w:styleId="Paginanumme">
    <w:name w:val="Paginanumme"/>
    <w:uiPriority w:val="99"/>
    <w:rsid w:val="009815E6"/>
  </w:style>
  <w:style w:type="paragraph" w:styleId="Normaalweb">
    <w:name w:val="Normal (Web)"/>
    <w:basedOn w:val="Standaard"/>
    <w:uiPriority w:val="99"/>
    <w:rsid w:val="009815E6"/>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qFormat/>
    <w:rsid w:val="009815E6"/>
    <w:pPr>
      <w:keepLines/>
      <w:spacing w:before="480"/>
      <w:outlineLvl w:val="9"/>
    </w:pPr>
    <w:rPr>
      <w:rFonts w:ascii="Cambria" w:eastAsia="Times New Roman" w:hAnsi="Cambria" w:cs="Times New Roman"/>
      <w:color w:val="365F91"/>
      <w:kern w:val="0"/>
      <w:lang w:eastAsia="nl-NL"/>
    </w:rPr>
  </w:style>
  <w:style w:type="character" w:styleId="Hyperlink">
    <w:name w:val="Hyperlink"/>
    <w:uiPriority w:val="99"/>
    <w:rsid w:val="009815E6"/>
    <w:rPr>
      <w:rFonts w:cs="Times New Roman"/>
      <w:color w:val="0000FF"/>
      <w:u w:val="single"/>
    </w:rPr>
  </w:style>
  <w:style w:type="paragraph" w:styleId="Ondertitel">
    <w:name w:val="Subtitle"/>
    <w:basedOn w:val="Standaard"/>
    <w:next w:val="Standaard"/>
    <w:link w:val="OndertitelChar"/>
    <w:uiPriority w:val="11"/>
    <w:qFormat/>
    <w:rsid w:val="009815E6"/>
    <w:pPr>
      <w:numPr>
        <w:ilvl w:val="1"/>
      </w:numPr>
      <w:spacing w:before="60"/>
      <w:ind w:left="301"/>
    </w:pPr>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11"/>
    <w:rsid w:val="009815E6"/>
    <w:rPr>
      <w:rFonts w:ascii="Cambria" w:eastAsia="Times New Roman" w:hAnsi="Cambria"/>
      <w:i/>
      <w:iCs/>
      <w:color w:val="4F81BD"/>
      <w:spacing w:val="15"/>
      <w:sz w:val="24"/>
      <w:szCs w:val="24"/>
      <w:lang w:val="en-GB" w:eastAsia="en-US"/>
    </w:rPr>
  </w:style>
  <w:style w:type="paragraph" w:styleId="Inhopg4">
    <w:name w:val="toc 4"/>
    <w:basedOn w:val="Standaard"/>
    <w:next w:val="Standaard"/>
    <w:autoRedefine/>
    <w:rsid w:val="009815E6"/>
    <w:pPr>
      <w:spacing w:before="60" w:after="100"/>
      <w:ind w:left="660"/>
    </w:pPr>
    <w:rPr>
      <w:rFonts w:eastAsia="Times New Roman"/>
      <w:lang w:eastAsia="nl-NL"/>
    </w:rPr>
  </w:style>
  <w:style w:type="paragraph" w:styleId="Inhopg5">
    <w:name w:val="toc 5"/>
    <w:basedOn w:val="Standaard"/>
    <w:next w:val="Standaard"/>
    <w:autoRedefine/>
    <w:rsid w:val="009815E6"/>
    <w:pPr>
      <w:spacing w:before="60" w:after="100"/>
      <w:ind w:left="880"/>
    </w:pPr>
    <w:rPr>
      <w:rFonts w:eastAsia="Times New Roman"/>
      <w:lang w:eastAsia="nl-NL"/>
    </w:rPr>
  </w:style>
  <w:style w:type="paragraph" w:styleId="Inhopg6">
    <w:name w:val="toc 6"/>
    <w:basedOn w:val="Standaard"/>
    <w:next w:val="Standaard"/>
    <w:autoRedefine/>
    <w:rsid w:val="009815E6"/>
    <w:pPr>
      <w:spacing w:before="60" w:after="100"/>
      <w:ind w:left="1100"/>
    </w:pPr>
    <w:rPr>
      <w:rFonts w:eastAsia="Times New Roman"/>
      <w:lang w:eastAsia="nl-NL"/>
    </w:rPr>
  </w:style>
  <w:style w:type="paragraph" w:styleId="Inhopg7">
    <w:name w:val="toc 7"/>
    <w:basedOn w:val="Standaard"/>
    <w:next w:val="Standaard"/>
    <w:autoRedefine/>
    <w:rsid w:val="009815E6"/>
    <w:pPr>
      <w:spacing w:before="60" w:after="100"/>
      <w:ind w:left="1320"/>
    </w:pPr>
    <w:rPr>
      <w:rFonts w:eastAsia="Times New Roman"/>
      <w:lang w:eastAsia="nl-NL"/>
    </w:rPr>
  </w:style>
  <w:style w:type="paragraph" w:styleId="Inhopg8">
    <w:name w:val="toc 8"/>
    <w:basedOn w:val="Standaard"/>
    <w:next w:val="Standaard"/>
    <w:autoRedefine/>
    <w:rsid w:val="009815E6"/>
    <w:pPr>
      <w:spacing w:before="60" w:after="100"/>
      <w:ind w:left="1540"/>
    </w:pPr>
    <w:rPr>
      <w:rFonts w:eastAsia="Times New Roman"/>
      <w:lang w:eastAsia="nl-NL"/>
    </w:rPr>
  </w:style>
  <w:style w:type="paragraph" w:styleId="Inhopg9">
    <w:name w:val="toc 9"/>
    <w:basedOn w:val="Standaard"/>
    <w:next w:val="Standaard"/>
    <w:autoRedefine/>
    <w:rsid w:val="009815E6"/>
    <w:pPr>
      <w:spacing w:before="60" w:after="100"/>
      <w:ind w:left="1760"/>
    </w:pPr>
    <w:rPr>
      <w:rFonts w:eastAsia="Times New Roman"/>
      <w:lang w:eastAsia="nl-NL"/>
    </w:rPr>
  </w:style>
  <w:style w:type="table" w:styleId="Tabelraster">
    <w:name w:val="Table Grid"/>
    <w:basedOn w:val="Standaardtabel"/>
    <w:uiPriority w:val="99"/>
    <w:rsid w:val="009815E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9815E6"/>
    <w:rPr>
      <w:rFonts w:cs="Times New Roman"/>
      <w:sz w:val="16"/>
      <w:szCs w:val="16"/>
    </w:rPr>
  </w:style>
  <w:style w:type="paragraph" w:styleId="Tekstopmerking">
    <w:name w:val="annotation text"/>
    <w:basedOn w:val="Standaard"/>
    <w:link w:val="TekstopmerkingChar"/>
    <w:rsid w:val="009815E6"/>
    <w:pPr>
      <w:spacing w:before="60"/>
    </w:pPr>
    <w:rPr>
      <w:rFonts w:ascii="Frutiger Roman" w:hAnsi="Frutiger Roman"/>
      <w:sz w:val="20"/>
      <w:szCs w:val="20"/>
    </w:rPr>
  </w:style>
  <w:style w:type="character" w:customStyle="1" w:styleId="TekstopmerkingChar">
    <w:name w:val="Tekst opmerking Char"/>
    <w:basedOn w:val="Standaardalinea-lettertype"/>
    <w:link w:val="Tekstopmerking"/>
    <w:rsid w:val="009815E6"/>
    <w:rPr>
      <w:rFonts w:ascii="Frutiger Roman" w:hAnsi="Frutiger Roman"/>
      <w:lang w:val="en-GB" w:eastAsia="en-US"/>
    </w:rPr>
  </w:style>
  <w:style w:type="paragraph" w:styleId="Onderwerpvanopmerking">
    <w:name w:val="annotation subject"/>
    <w:basedOn w:val="Tekstopmerking"/>
    <w:next w:val="Tekstopmerking"/>
    <w:link w:val="OnderwerpvanopmerkingChar"/>
    <w:rsid w:val="009815E6"/>
    <w:rPr>
      <w:b/>
      <w:bCs w:val="0"/>
    </w:rPr>
  </w:style>
  <w:style w:type="character" w:customStyle="1" w:styleId="OnderwerpvanopmerkingChar">
    <w:name w:val="Onderwerp van opmerking Char"/>
    <w:basedOn w:val="TekstopmerkingChar"/>
    <w:link w:val="Onderwerpvanopmerking"/>
    <w:rsid w:val="009815E6"/>
    <w:rPr>
      <w:rFonts w:ascii="Frutiger Roman" w:hAnsi="Frutiger Roman"/>
      <w:b/>
      <w:bCs/>
      <w:lang w:val="en-GB" w:eastAsia="en-US"/>
    </w:rPr>
  </w:style>
  <w:style w:type="character" w:styleId="Eindnootmarkering">
    <w:name w:val="endnote reference"/>
    <w:uiPriority w:val="99"/>
    <w:semiHidden/>
    <w:rsid w:val="009815E6"/>
    <w:rPr>
      <w:rFonts w:cs="Times New Roman"/>
      <w:vertAlign w:val="superscript"/>
    </w:rPr>
  </w:style>
  <w:style w:type="paragraph" w:styleId="Revisie">
    <w:name w:val="Revision"/>
    <w:hidden/>
    <w:rsid w:val="009815E6"/>
    <w:pPr>
      <w:spacing w:before="60"/>
    </w:pPr>
    <w:rPr>
      <w:rFonts w:ascii="Frutiger Roman" w:hAnsi="Frutiger Roman"/>
    </w:rPr>
  </w:style>
  <w:style w:type="character" w:styleId="GevolgdeHyperlink">
    <w:name w:val="FollowedHyperlink"/>
    <w:rsid w:val="009815E6"/>
    <w:rPr>
      <w:rFonts w:cs="Times New Roman"/>
      <w:color w:val="800080"/>
      <w:u w:val="single"/>
    </w:rPr>
  </w:style>
  <w:style w:type="character" w:customStyle="1" w:styleId="hps">
    <w:name w:val="hps"/>
    <w:rsid w:val="009815E6"/>
  </w:style>
  <w:style w:type="paragraph" w:customStyle="1" w:styleId="Kop32">
    <w:name w:val="Kop 32"/>
    <w:basedOn w:val="Standaard"/>
    <w:rsid w:val="009815E6"/>
    <w:pPr>
      <w:spacing w:before="60"/>
      <w:outlineLvl w:val="3"/>
    </w:pPr>
    <w:rPr>
      <w:rFonts w:ascii="Times New Roman" w:eastAsia="Times New Roman" w:hAnsi="Times New Roman"/>
      <w:b/>
      <w:bCs w:val="0"/>
      <w:sz w:val="13"/>
      <w:szCs w:val="13"/>
      <w:lang w:eastAsia="nl-NL"/>
    </w:rPr>
  </w:style>
  <w:style w:type="character" w:styleId="Titelvanboek">
    <w:name w:val="Book Title"/>
    <w:basedOn w:val="Standaardalinea-lettertype"/>
    <w:uiPriority w:val="33"/>
    <w:qFormat/>
    <w:rsid w:val="009815E6"/>
    <w:rPr>
      <w:b/>
      <w:bCs/>
      <w:smallCaps/>
      <w:spacing w:val="5"/>
    </w:rPr>
  </w:style>
  <w:style w:type="paragraph" w:styleId="Plattetekstinspringen">
    <w:name w:val="Body Text Indent"/>
    <w:basedOn w:val="Standaard"/>
    <w:link w:val="PlattetekstinspringenChar"/>
    <w:semiHidden/>
    <w:rsid w:val="009815E6"/>
    <w:pPr>
      <w:spacing w:before="60"/>
    </w:pPr>
    <w:rPr>
      <w:rFonts w:ascii="Arial" w:eastAsia="Times New Roman" w:hAnsi="Arial" w:cs="Arial"/>
      <w:sz w:val="16"/>
      <w:szCs w:val="16"/>
      <w:lang w:eastAsia="nl-NL"/>
    </w:rPr>
  </w:style>
  <w:style w:type="character" w:customStyle="1" w:styleId="PlattetekstinspringenChar">
    <w:name w:val="Platte tekst inspringen Char"/>
    <w:basedOn w:val="Standaardalinea-lettertype"/>
    <w:link w:val="Plattetekstinspringen"/>
    <w:semiHidden/>
    <w:rsid w:val="009815E6"/>
    <w:rPr>
      <w:rFonts w:ascii="Arial" w:eastAsia="Times New Roman" w:hAnsi="Arial" w:cs="Arial"/>
      <w:sz w:val="16"/>
      <w:szCs w:val="16"/>
      <w:lang w:val="en-GB"/>
    </w:rPr>
  </w:style>
  <w:style w:type="numbering" w:customStyle="1" w:styleId="Geenlijst1">
    <w:name w:val="Geen lijst1"/>
    <w:next w:val="Geenlijst"/>
    <w:semiHidden/>
    <w:rsid w:val="009815E6"/>
  </w:style>
  <w:style w:type="paragraph" w:customStyle="1" w:styleId="KopA">
    <w:name w:val="Kop A"/>
    <w:basedOn w:val="Kop1"/>
    <w:link w:val="KopAChar"/>
    <w:autoRedefine/>
    <w:qFormat/>
    <w:rsid w:val="009815E6"/>
    <w:pPr>
      <w:spacing w:before="60"/>
    </w:pPr>
    <w:rPr>
      <w:rFonts w:eastAsia="Times New Roman" w:cstheme="minorHAnsi"/>
      <w:sz w:val="22"/>
    </w:rPr>
  </w:style>
  <w:style w:type="character" w:customStyle="1" w:styleId="KopAChar">
    <w:name w:val="Kop A Char"/>
    <w:basedOn w:val="Kop1Char"/>
    <w:link w:val="KopA"/>
    <w:rsid w:val="009815E6"/>
    <w:rPr>
      <w:rFonts w:asciiTheme="minorHAnsi" w:eastAsia="Times New Roman" w:hAnsiTheme="minorHAnsi" w:cstheme="minorHAnsi"/>
      <w:b/>
      <w:kern w:val="32"/>
      <w:sz w:val="22"/>
      <w:szCs w:val="24"/>
      <w:lang w:val="nl-NL"/>
    </w:rPr>
  </w:style>
  <w:style w:type="character" w:customStyle="1" w:styleId="Kop8Char">
    <w:name w:val="Kop 8 Char"/>
    <w:basedOn w:val="Standaardalinea-lettertype"/>
    <w:link w:val="Kop8"/>
    <w:uiPriority w:val="9"/>
    <w:rsid w:val="00113164"/>
    <w:rPr>
      <w:rFonts w:asciiTheme="majorHAnsi" w:eastAsiaTheme="majorEastAsia" w:hAnsiTheme="majorHAnsi" w:cstheme="majorBidi"/>
      <w:color w:val="404040" w:themeColor="text1" w:themeTint="BF"/>
      <w:lang w:eastAsia="en-US"/>
    </w:rPr>
  </w:style>
  <w:style w:type="character" w:customStyle="1" w:styleId="GeenafstandChar">
    <w:name w:val="Geen afstand Char"/>
    <w:basedOn w:val="Standaardalinea-lettertype"/>
    <w:link w:val="Geenafstand"/>
    <w:uiPriority w:val="1"/>
    <w:rsid w:val="005075DD"/>
    <w:rPr>
      <w:sz w:val="22"/>
      <w:szCs w:val="22"/>
    </w:rPr>
  </w:style>
  <w:style w:type="paragraph" w:customStyle="1" w:styleId="Stijl2">
    <w:name w:val="Stijl2"/>
    <w:basedOn w:val="Kop1"/>
    <w:link w:val="Stijl2Char"/>
    <w:qFormat/>
    <w:rsid w:val="00E169EA"/>
    <w:pPr>
      <w:spacing w:after="60"/>
    </w:pPr>
    <w:rPr>
      <w:bCs/>
      <w:spacing w:val="-2"/>
      <w:sz w:val="32"/>
      <w:szCs w:val="32"/>
    </w:rPr>
  </w:style>
  <w:style w:type="character" w:customStyle="1" w:styleId="Stijl2Char">
    <w:name w:val="Stijl2 Char"/>
    <w:basedOn w:val="Kop1Char"/>
    <w:link w:val="Stijl2"/>
    <w:rsid w:val="00E169EA"/>
    <w:rPr>
      <w:rFonts w:asciiTheme="majorHAnsi" w:eastAsiaTheme="majorEastAsia" w:hAnsiTheme="majorHAnsi" w:cstheme="majorBidi"/>
      <w:b/>
      <w:bCs/>
      <w:spacing w:val="-2"/>
      <w:kern w:val="32"/>
      <w:sz w:val="32"/>
      <w:szCs w:val="32"/>
      <w:lang w:val="nl-NL"/>
    </w:rPr>
  </w:style>
  <w:style w:type="numbering" w:customStyle="1" w:styleId="Geenlijst2">
    <w:name w:val="Geen lijst2"/>
    <w:next w:val="Geenlijst"/>
    <w:uiPriority w:val="99"/>
    <w:semiHidden/>
    <w:unhideWhenUsed/>
    <w:rsid w:val="00FC66EF"/>
  </w:style>
  <w:style w:type="table" w:customStyle="1" w:styleId="Tabelraster1">
    <w:name w:val="Tabelraster1"/>
    <w:basedOn w:val="Standaardtabel"/>
    <w:next w:val="Tabelraster"/>
    <w:uiPriority w:val="99"/>
    <w:rsid w:val="00FC66EF"/>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semiHidden/>
    <w:rsid w:val="00FC66EF"/>
  </w:style>
  <w:style w:type="table" w:customStyle="1" w:styleId="Standaardtab1">
    <w:name w:val="Standaardtab1"/>
    <w:uiPriority w:val="99"/>
    <w:semiHidden/>
    <w:rsid w:val="00022580"/>
    <w:pPr>
      <w:ind w:left="0"/>
    </w:pPr>
    <w:rPr>
      <w:lang w:val="nl-NL"/>
    </w:rPr>
    <w:tblPr>
      <w:tblInd w:w="0" w:type="dxa"/>
      <w:tblCellMar>
        <w:top w:w="0" w:type="dxa"/>
        <w:left w:w="108" w:type="dxa"/>
        <w:bottom w:w="0" w:type="dxa"/>
        <w:right w:w="108" w:type="dxa"/>
      </w:tblCellMar>
    </w:tblPr>
  </w:style>
  <w:style w:type="paragraph" w:customStyle="1" w:styleId="Veranderingen">
    <w:name w:val="Veranderingen"/>
    <w:basedOn w:val="Standaard"/>
    <w:rsid w:val="00B64ADB"/>
    <w:pPr>
      <w:pBdr>
        <w:left w:val="single" w:sz="4" w:space="4" w:color="auto"/>
      </w:pBdr>
      <w:ind w:left="0"/>
    </w:pPr>
    <w:rPr>
      <w:rFonts w:eastAsia="Times New Roman" w:cs="Times New Roman"/>
      <w:bCs w:val="0"/>
      <w:color w:val="FF0000"/>
      <w:kern w:val="0"/>
    </w:rPr>
  </w:style>
  <w:style w:type="paragraph" w:styleId="Citaat">
    <w:name w:val="Quote"/>
    <w:basedOn w:val="Standaard"/>
    <w:next w:val="Standaard"/>
    <w:link w:val="CitaatChar"/>
    <w:uiPriority w:val="29"/>
    <w:qFormat/>
    <w:rsid w:val="00B64ADB"/>
    <w:pPr>
      <w:ind w:left="0"/>
    </w:pPr>
    <w:rPr>
      <w:rFonts w:eastAsia="Calibri" w:cs="Times New Roman"/>
      <w:bCs w:val="0"/>
      <w:i/>
      <w:iCs/>
      <w:color w:val="000000" w:themeColor="text1"/>
      <w:kern w:val="0"/>
      <w:lang w:val="en-GB"/>
    </w:rPr>
  </w:style>
  <w:style w:type="character" w:customStyle="1" w:styleId="CitaatChar">
    <w:name w:val="Citaat Char"/>
    <w:basedOn w:val="Standaardalinea-lettertype"/>
    <w:link w:val="Citaat"/>
    <w:uiPriority w:val="29"/>
    <w:rsid w:val="00B64ADB"/>
    <w:rPr>
      <w:i/>
      <w:iCs/>
      <w:color w:val="000000" w:themeColor="text1"/>
      <w:sz w:val="22"/>
      <w:szCs w:val="22"/>
    </w:rPr>
  </w:style>
  <w:style w:type="character" w:customStyle="1" w:styleId="WW8Num1z0">
    <w:name w:val="WW8Num1z0"/>
    <w:rsid w:val="00B64ADB"/>
    <w:rPr>
      <w:rFonts w:ascii="Times New Roman" w:hAnsi="Times New Roman"/>
      <w:b/>
      <w:i w:val="0"/>
      <w:spacing w:val="0"/>
      <w:w w:val="100"/>
      <w:position w:val="0"/>
      <w:sz w:val="22"/>
      <w:u w:val="none"/>
      <w:vertAlign w:val="baseline"/>
    </w:rPr>
  </w:style>
  <w:style w:type="character" w:customStyle="1" w:styleId="WW8Num1z1">
    <w:name w:val="WW8Num1z1"/>
    <w:rsid w:val="00B64ADB"/>
    <w:rPr>
      <w:rFonts w:ascii="Times New Roman" w:hAnsi="Times New Roman"/>
      <w:b/>
      <w:i w:val="0"/>
      <w:spacing w:val="0"/>
      <w:w w:val="100"/>
      <w:kern w:val="1"/>
      <w:position w:val="0"/>
      <w:sz w:val="22"/>
      <w:szCs w:val="22"/>
      <w:u w:val="none"/>
      <w:vertAlign w:val="baseline"/>
    </w:rPr>
  </w:style>
  <w:style w:type="character" w:customStyle="1" w:styleId="WW8Num1z2">
    <w:name w:val="WW8Num1z2"/>
    <w:rsid w:val="00B64ADB"/>
    <w:rPr>
      <w:rFonts w:ascii="Verdana" w:hAnsi="Verdana"/>
      <w:b w:val="0"/>
      <w:i w:val="0"/>
      <w:sz w:val="20"/>
    </w:rPr>
  </w:style>
  <w:style w:type="character" w:customStyle="1" w:styleId="WW8Num2z0">
    <w:name w:val="WW8Num2z0"/>
    <w:rsid w:val="00B64ADB"/>
    <w:rPr>
      <w:rFonts w:ascii="Symbol" w:hAnsi="Symbol"/>
      <w:color w:val="000000"/>
      <w:sz w:val="22"/>
    </w:rPr>
  </w:style>
  <w:style w:type="character" w:customStyle="1" w:styleId="WW8Num3z0">
    <w:name w:val="WW8Num3z0"/>
    <w:rsid w:val="00B64ADB"/>
    <w:rPr>
      <w:rFonts w:ascii="Symbol" w:hAnsi="Symbol"/>
      <w:color w:val="000000"/>
      <w:sz w:val="22"/>
    </w:rPr>
  </w:style>
  <w:style w:type="character" w:customStyle="1" w:styleId="WW8Num4z0">
    <w:name w:val="WW8Num4z0"/>
    <w:rsid w:val="00B64ADB"/>
    <w:rPr>
      <w:rFonts w:ascii="Symbol" w:hAnsi="Symbol"/>
      <w:color w:val="000000"/>
      <w:sz w:val="22"/>
    </w:rPr>
  </w:style>
  <w:style w:type="character" w:customStyle="1" w:styleId="WW8Num5z0">
    <w:name w:val="WW8Num5z0"/>
    <w:rsid w:val="00B64ADB"/>
    <w:rPr>
      <w:rFonts w:ascii="Symbol" w:hAnsi="Symbol"/>
      <w:color w:val="000000"/>
      <w:sz w:val="22"/>
    </w:rPr>
  </w:style>
  <w:style w:type="character" w:customStyle="1" w:styleId="WW8Num6z0">
    <w:name w:val="WW8Num6z0"/>
    <w:rsid w:val="00B64ADB"/>
    <w:rPr>
      <w:rFonts w:ascii="Times New Roman" w:hAnsi="Times New Roman"/>
      <w:b/>
      <w:i w:val="0"/>
      <w:spacing w:val="0"/>
      <w:w w:val="100"/>
      <w:position w:val="0"/>
      <w:sz w:val="22"/>
      <w:u w:val="none"/>
      <w:vertAlign w:val="baseline"/>
    </w:rPr>
  </w:style>
  <w:style w:type="character" w:customStyle="1" w:styleId="WW8Num6z1">
    <w:name w:val="WW8Num6z1"/>
    <w:rsid w:val="00B64ADB"/>
    <w:rPr>
      <w:rFonts w:ascii="Times New Roman" w:hAnsi="Times New Roman"/>
      <w:b/>
      <w:i w:val="0"/>
      <w:spacing w:val="0"/>
      <w:w w:val="100"/>
      <w:kern w:val="1"/>
      <w:position w:val="0"/>
      <w:sz w:val="22"/>
      <w:szCs w:val="22"/>
      <w:u w:val="none"/>
      <w:vertAlign w:val="baseline"/>
    </w:rPr>
  </w:style>
  <w:style w:type="character" w:customStyle="1" w:styleId="WW8Num6z2">
    <w:name w:val="WW8Num6z2"/>
    <w:rsid w:val="00B64ADB"/>
    <w:rPr>
      <w:rFonts w:ascii="Verdana" w:hAnsi="Verdana"/>
      <w:b w:val="0"/>
      <w:i w:val="0"/>
      <w:sz w:val="20"/>
    </w:rPr>
  </w:style>
  <w:style w:type="character" w:customStyle="1" w:styleId="Standaardalinea-lettertype3">
    <w:name w:val="Standaardalinea-lettertype3"/>
    <w:rsid w:val="00B64ADB"/>
  </w:style>
  <w:style w:type="character" w:customStyle="1" w:styleId="Standaardalinea-lettertype2">
    <w:name w:val="Standaardalinea-lettertype2"/>
    <w:rsid w:val="00B64ADB"/>
  </w:style>
  <w:style w:type="character" w:customStyle="1" w:styleId="WW8Num2z1">
    <w:name w:val="WW8Num2z1"/>
    <w:rsid w:val="00B64ADB"/>
    <w:rPr>
      <w:rFonts w:ascii="Courier New" w:hAnsi="Courier New" w:cs="Courier New"/>
    </w:rPr>
  </w:style>
  <w:style w:type="character" w:customStyle="1" w:styleId="WW8Num2z2">
    <w:name w:val="WW8Num2z2"/>
    <w:rsid w:val="00B64ADB"/>
    <w:rPr>
      <w:rFonts w:ascii="Wingdings" w:hAnsi="Wingdings"/>
    </w:rPr>
  </w:style>
  <w:style w:type="character" w:customStyle="1" w:styleId="WW8Num2z3">
    <w:name w:val="WW8Num2z3"/>
    <w:rsid w:val="00B64ADB"/>
    <w:rPr>
      <w:rFonts w:ascii="Symbol" w:hAnsi="Symbol"/>
    </w:rPr>
  </w:style>
  <w:style w:type="character" w:customStyle="1" w:styleId="WW8Num3z1">
    <w:name w:val="WW8Num3z1"/>
    <w:rsid w:val="00B64ADB"/>
    <w:rPr>
      <w:rFonts w:ascii="Courier New" w:hAnsi="Courier New" w:cs="Courier New"/>
    </w:rPr>
  </w:style>
  <w:style w:type="character" w:customStyle="1" w:styleId="WW8Num3z2">
    <w:name w:val="WW8Num3z2"/>
    <w:rsid w:val="00B64ADB"/>
    <w:rPr>
      <w:rFonts w:ascii="Wingdings" w:hAnsi="Wingdings"/>
    </w:rPr>
  </w:style>
  <w:style w:type="character" w:customStyle="1" w:styleId="WW8Num3z3">
    <w:name w:val="WW8Num3z3"/>
    <w:rsid w:val="00B64ADB"/>
    <w:rPr>
      <w:rFonts w:ascii="Symbol" w:hAnsi="Symbol"/>
    </w:rPr>
  </w:style>
  <w:style w:type="character" w:customStyle="1" w:styleId="WW8Num4z1">
    <w:name w:val="WW8Num4z1"/>
    <w:rsid w:val="00B64ADB"/>
    <w:rPr>
      <w:rFonts w:ascii="Courier New" w:hAnsi="Courier New" w:cs="Courier New"/>
    </w:rPr>
  </w:style>
  <w:style w:type="character" w:customStyle="1" w:styleId="WW8Num4z2">
    <w:name w:val="WW8Num4z2"/>
    <w:rsid w:val="00B64ADB"/>
    <w:rPr>
      <w:rFonts w:ascii="Wingdings" w:hAnsi="Wingdings"/>
    </w:rPr>
  </w:style>
  <w:style w:type="character" w:customStyle="1" w:styleId="WW8Num4z3">
    <w:name w:val="WW8Num4z3"/>
    <w:rsid w:val="00B64ADB"/>
    <w:rPr>
      <w:rFonts w:ascii="Symbol" w:hAnsi="Symbol"/>
    </w:rPr>
  </w:style>
  <w:style w:type="character" w:customStyle="1" w:styleId="WW8Num5z1">
    <w:name w:val="WW8Num5z1"/>
    <w:rsid w:val="00B64ADB"/>
    <w:rPr>
      <w:rFonts w:ascii="Courier New" w:hAnsi="Courier New" w:cs="Courier New"/>
    </w:rPr>
  </w:style>
  <w:style w:type="character" w:customStyle="1" w:styleId="WW8Num5z2">
    <w:name w:val="WW8Num5z2"/>
    <w:rsid w:val="00B64ADB"/>
    <w:rPr>
      <w:rFonts w:ascii="Wingdings" w:hAnsi="Wingdings"/>
    </w:rPr>
  </w:style>
  <w:style w:type="character" w:customStyle="1" w:styleId="WW8Num5z3">
    <w:name w:val="WW8Num5z3"/>
    <w:rsid w:val="00B64ADB"/>
    <w:rPr>
      <w:rFonts w:ascii="Symbol" w:hAnsi="Symbol"/>
    </w:rPr>
  </w:style>
  <w:style w:type="character" w:customStyle="1" w:styleId="WW8Num7z0">
    <w:name w:val="WW8Num7z0"/>
    <w:rsid w:val="00B64ADB"/>
    <w:rPr>
      <w:rFonts w:ascii="Symbol" w:hAnsi="Symbol"/>
      <w:color w:val="000000"/>
      <w:sz w:val="22"/>
    </w:rPr>
  </w:style>
  <w:style w:type="character" w:customStyle="1" w:styleId="WW8Num7z1">
    <w:name w:val="WW8Num7z1"/>
    <w:rsid w:val="00B64ADB"/>
    <w:rPr>
      <w:rFonts w:ascii="Courier New" w:hAnsi="Courier New" w:cs="Courier New"/>
    </w:rPr>
  </w:style>
  <w:style w:type="character" w:customStyle="1" w:styleId="WW8Num7z2">
    <w:name w:val="WW8Num7z2"/>
    <w:rsid w:val="00B64ADB"/>
    <w:rPr>
      <w:rFonts w:ascii="Wingdings" w:hAnsi="Wingdings"/>
    </w:rPr>
  </w:style>
  <w:style w:type="character" w:customStyle="1" w:styleId="WW8Num7z3">
    <w:name w:val="WW8Num7z3"/>
    <w:rsid w:val="00B64ADB"/>
    <w:rPr>
      <w:rFonts w:ascii="Symbol" w:hAnsi="Symbol"/>
    </w:rPr>
  </w:style>
  <w:style w:type="character" w:customStyle="1" w:styleId="WW8Num8z0">
    <w:name w:val="WW8Num8z0"/>
    <w:rsid w:val="00B64ADB"/>
    <w:rPr>
      <w:rFonts w:ascii="Symbol" w:hAnsi="Symbol"/>
      <w:color w:val="000000"/>
      <w:sz w:val="22"/>
    </w:rPr>
  </w:style>
  <w:style w:type="character" w:customStyle="1" w:styleId="WW8Num8z1">
    <w:name w:val="WW8Num8z1"/>
    <w:rsid w:val="00B64ADB"/>
    <w:rPr>
      <w:rFonts w:ascii="Courier New" w:hAnsi="Courier New" w:cs="Courier New"/>
    </w:rPr>
  </w:style>
  <w:style w:type="character" w:customStyle="1" w:styleId="WW8Num8z2">
    <w:name w:val="WW8Num8z2"/>
    <w:rsid w:val="00B64ADB"/>
    <w:rPr>
      <w:rFonts w:ascii="Wingdings" w:hAnsi="Wingdings"/>
    </w:rPr>
  </w:style>
  <w:style w:type="character" w:customStyle="1" w:styleId="WW8Num8z3">
    <w:name w:val="WW8Num8z3"/>
    <w:rsid w:val="00B64ADB"/>
    <w:rPr>
      <w:rFonts w:ascii="Symbol" w:hAnsi="Symbol"/>
    </w:rPr>
  </w:style>
  <w:style w:type="character" w:customStyle="1" w:styleId="WW8Num9z0">
    <w:name w:val="WW8Num9z0"/>
    <w:rsid w:val="00B64ADB"/>
    <w:rPr>
      <w:rFonts w:ascii="Verdana" w:hAnsi="Verdana"/>
      <w:b/>
      <w:i w:val="0"/>
      <w:spacing w:val="0"/>
      <w:w w:val="100"/>
      <w:position w:val="0"/>
      <w:sz w:val="20"/>
      <w:u w:val="none"/>
      <w:vertAlign w:val="baseline"/>
    </w:rPr>
  </w:style>
  <w:style w:type="character" w:customStyle="1" w:styleId="WW8Num9z1">
    <w:name w:val="WW8Num9z1"/>
    <w:rsid w:val="00B64ADB"/>
    <w:rPr>
      <w:rFonts w:ascii="Verdana" w:hAnsi="Verdana"/>
      <w:b w:val="0"/>
      <w:i w:val="0"/>
      <w:spacing w:val="0"/>
      <w:w w:val="100"/>
      <w:kern w:val="1"/>
      <w:position w:val="0"/>
      <w:sz w:val="20"/>
      <w:u w:val="none"/>
      <w:vertAlign w:val="baseline"/>
    </w:rPr>
  </w:style>
  <w:style w:type="character" w:customStyle="1" w:styleId="WW8Num9z2">
    <w:name w:val="WW8Num9z2"/>
    <w:rsid w:val="00B64ADB"/>
    <w:rPr>
      <w:rFonts w:ascii="Verdana" w:hAnsi="Verdana"/>
      <w:b w:val="0"/>
      <w:i w:val="0"/>
      <w:sz w:val="20"/>
    </w:rPr>
  </w:style>
  <w:style w:type="character" w:customStyle="1" w:styleId="WW8Num10z0">
    <w:name w:val="WW8Num10z0"/>
    <w:rsid w:val="00B64ADB"/>
    <w:rPr>
      <w:w w:val="99"/>
    </w:rPr>
  </w:style>
  <w:style w:type="character" w:customStyle="1" w:styleId="Standaardalinea-lettertype1">
    <w:name w:val="Standaardalinea-lettertype1"/>
    <w:rsid w:val="00B64ADB"/>
  </w:style>
  <w:style w:type="character" w:styleId="Paginanummer">
    <w:name w:val="page number"/>
    <w:basedOn w:val="Standaardalinea-lettertype1"/>
    <w:rsid w:val="00B64ADB"/>
  </w:style>
  <w:style w:type="character" w:customStyle="1" w:styleId="skypepnhmark1">
    <w:name w:val="skype_pnh_mark1"/>
    <w:rsid w:val="00B64ADB"/>
    <w:rPr>
      <w:vanish/>
    </w:rPr>
  </w:style>
  <w:style w:type="character" w:customStyle="1" w:styleId="skypepnhcontainer">
    <w:name w:val="skype_pnh_container"/>
    <w:basedOn w:val="Standaardalinea-lettertype1"/>
    <w:rsid w:val="00B64ADB"/>
  </w:style>
  <w:style w:type="character" w:customStyle="1" w:styleId="skypepnhtextspan">
    <w:name w:val="skype_pnh_text_span"/>
    <w:basedOn w:val="Standaardalinea-lettertype1"/>
    <w:rsid w:val="00B64ADB"/>
  </w:style>
  <w:style w:type="character" w:customStyle="1" w:styleId="skypepnhrightspan">
    <w:name w:val="skype_pnh_right_span"/>
    <w:basedOn w:val="Standaardalinea-lettertype1"/>
    <w:rsid w:val="00B64ADB"/>
  </w:style>
  <w:style w:type="character" w:customStyle="1" w:styleId="Verwijzingopmerking1">
    <w:name w:val="Verwijzing opmerking1"/>
    <w:rsid w:val="00B64ADB"/>
    <w:rPr>
      <w:sz w:val="16"/>
      <w:szCs w:val="16"/>
    </w:rPr>
  </w:style>
  <w:style w:type="paragraph" w:customStyle="1" w:styleId="Kop">
    <w:name w:val="Kop"/>
    <w:basedOn w:val="Standaard"/>
    <w:next w:val="Plattetekst"/>
    <w:rsid w:val="00B64ADB"/>
    <w:pPr>
      <w:keepNext/>
      <w:suppressAutoHyphens/>
      <w:spacing w:before="240" w:after="120"/>
      <w:ind w:left="0"/>
    </w:pPr>
    <w:rPr>
      <w:rFonts w:ascii="Times New Roman" w:eastAsia="Microsoft YaHei" w:hAnsi="Times New Roman" w:cs="Mangal"/>
      <w:bCs w:val="0"/>
      <w:kern w:val="0"/>
      <w:sz w:val="26"/>
      <w:szCs w:val="28"/>
      <w:lang w:eastAsia="ar-SA"/>
    </w:rPr>
  </w:style>
  <w:style w:type="paragraph" w:styleId="Plattetekst">
    <w:name w:val="Body Text"/>
    <w:basedOn w:val="Standaard"/>
    <w:link w:val="PlattetekstChar"/>
    <w:rsid w:val="00B64ADB"/>
    <w:pPr>
      <w:suppressAutoHyphens/>
      <w:spacing w:after="120"/>
      <w:ind w:left="0"/>
    </w:pPr>
    <w:rPr>
      <w:rFonts w:ascii="Verdana" w:eastAsia="Times New Roman" w:hAnsi="Verdana" w:cs="Times New Roman"/>
      <w:bCs w:val="0"/>
      <w:kern w:val="0"/>
      <w:sz w:val="20"/>
      <w:szCs w:val="24"/>
      <w:lang w:eastAsia="ar-SA"/>
    </w:rPr>
  </w:style>
  <w:style w:type="character" w:customStyle="1" w:styleId="PlattetekstChar">
    <w:name w:val="Platte tekst Char"/>
    <w:basedOn w:val="Standaardalinea-lettertype"/>
    <w:link w:val="Plattetekst"/>
    <w:rsid w:val="00B64ADB"/>
    <w:rPr>
      <w:rFonts w:ascii="Verdana" w:eastAsia="Times New Roman" w:hAnsi="Verdana"/>
      <w:szCs w:val="24"/>
      <w:lang w:val="nl-NL" w:eastAsia="ar-SA"/>
    </w:rPr>
  </w:style>
  <w:style w:type="paragraph" w:styleId="Lijst">
    <w:name w:val="List"/>
    <w:basedOn w:val="Plattetekst"/>
    <w:rsid w:val="00B64ADB"/>
    <w:rPr>
      <w:rFonts w:cs="Mangal"/>
      <w:sz w:val="24"/>
    </w:rPr>
  </w:style>
  <w:style w:type="paragraph" w:customStyle="1" w:styleId="Bijschrift3">
    <w:name w:val="Bijschrift3"/>
    <w:basedOn w:val="Standaard"/>
    <w:rsid w:val="00B64ADB"/>
    <w:pPr>
      <w:suppressLineNumbers/>
      <w:suppressAutoHyphens/>
      <w:spacing w:before="120" w:after="120"/>
      <w:ind w:left="0"/>
    </w:pPr>
    <w:rPr>
      <w:rFonts w:ascii="Verdana" w:eastAsia="Times New Roman" w:hAnsi="Verdana" w:cs="Mangal"/>
      <w:bCs w:val="0"/>
      <w:i/>
      <w:iCs/>
      <w:kern w:val="0"/>
      <w:sz w:val="24"/>
      <w:szCs w:val="24"/>
      <w:lang w:eastAsia="ar-SA"/>
    </w:rPr>
  </w:style>
  <w:style w:type="paragraph" w:customStyle="1" w:styleId="Index">
    <w:name w:val="Index"/>
    <w:basedOn w:val="Standaard"/>
    <w:rsid w:val="00B64ADB"/>
    <w:pPr>
      <w:suppressLineNumbers/>
      <w:suppressAutoHyphens/>
      <w:ind w:left="0"/>
    </w:pPr>
    <w:rPr>
      <w:rFonts w:ascii="Verdana" w:eastAsia="Times New Roman" w:hAnsi="Verdana" w:cs="Mangal"/>
      <w:bCs w:val="0"/>
      <w:kern w:val="0"/>
      <w:sz w:val="24"/>
      <w:szCs w:val="24"/>
      <w:lang w:eastAsia="ar-SA"/>
    </w:rPr>
  </w:style>
  <w:style w:type="paragraph" w:customStyle="1" w:styleId="Bijschrift2">
    <w:name w:val="Bijschrift2"/>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Bijschrift1">
    <w:name w:val="Bijschrift1"/>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Inhoudsopgave10">
    <w:name w:val="Inhoudsopgave 10"/>
    <w:basedOn w:val="Index"/>
    <w:rsid w:val="00B64ADB"/>
    <w:pPr>
      <w:tabs>
        <w:tab w:val="right" w:leader="dot" w:pos="7091"/>
      </w:tabs>
      <w:ind w:left="2547"/>
    </w:pPr>
  </w:style>
  <w:style w:type="paragraph" w:customStyle="1" w:styleId="Inhoudtabel">
    <w:name w:val="Inhoud tabel"/>
    <w:basedOn w:val="Standaard"/>
    <w:rsid w:val="00B64ADB"/>
    <w:pPr>
      <w:suppressLineNumbers/>
      <w:suppressAutoHyphens/>
      <w:ind w:left="0"/>
    </w:pPr>
    <w:rPr>
      <w:rFonts w:ascii="Verdana" w:eastAsia="Times New Roman" w:hAnsi="Verdana" w:cs="Times New Roman"/>
      <w:bCs w:val="0"/>
      <w:kern w:val="0"/>
      <w:sz w:val="20"/>
      <w:szCs w:val="24"/>
      <w:lang w:eastAsia="ar-SA"/>
    </w:rPr>
  </w:style>
  <w:style w:type="paragraph" w:customStyle="1" w:styleId="Tabelkop">
    <w:name w:val="Tabelkop"/>
    <w:basedOn w:val="Inhoudtabel"/>
    <w:rsid w:val="00B64ADB"/>
    <w:pPr>
      <w:jc w:val="center"/>
    </w:pPr>
    <w:rPr>
      <w:b/>
      <w:bCs/>
    </w:rPr>
  </w:style>
  <w:style w:type="paragraph" w:customStyle="1" w:styleId="Frame-inhoud">
    <w:name w:val="Frame-inhoud"/>
    <w:basedOn w:val="Plattetekst"/>
    <w:rsid w:val="00B64ADB"/>
  </w:style>
  <w:style w:type="paragraph" w:customStyle="1" w:styleId="Tekstopmerking1">
    <w:name w:val="Tekst opmerking1"/>
    <w:basedOn w:val="Standaard"/>
    <w:rsid w:val="00B64ADB"/>
    <w:pPr>
      <w:suppressAutoHyphens/>
      <w:ind w:left="0"/>
    </w:pPr>
    <w:rPr>
      <w:rFonts w:ascii="Verdana" w:eastAsia="Times New Roman" w:hAnsi="Verdana" w:cs="Times New Roman"/>
      <w:bCs w:val="0"/>
      <w:kern w:val="0"/>
      <w:sz w:val="20"/>
      <w:szCs w:val="20"/>
      <w:lang w:eastAsia="ar-SA"/>
    </w:rPr>
  </w:style>
  <w:style w:type="character" w:customStyle="1" w:styleId="TekstopmerkingChar1">
    <w:name w:val="Tekst opmerking Char1"/>
    <w:basedOn w:val="Standaardalinea-lettertype"/>
    <w:rsid w:val="00B64ADB"/>
    <w:rPr>
      <w:rFonts w:cs="Calibri"/>
    </w:rPr>
  </w:style>
  <w:style w:type="character" w:customStyle="1" w:styleId="OnderwerpvanopmerkingChar1">
    <w:name w:val="Onderwerp van opmerking Char1"/>
    <w:basedOn w:val="TekstopmerkingChar1"/>
    <w:rsid w:val="00B64ADB"/>
    <w:rPr>
      <w:rFonts w:ascii="Verdana" w:eastAsia="Times New Roman" w:hAnsi="Verdana" w:cs="Calibri"/>
      <w:b/>
      <w:bCs/>
      <w:lang w:val="nl-NL" w:eastAsia="ar-SA"/>
    </w:rPr>
  </w:style>
  <w:style w:type="paragraph" w:styleId="Standaardinspringing">
    <w:name w:val="Normal Indent"/>
    <w:basedOn w:val="Standaard"/>
    <w:rsid w:val="00B64ADB"/>
    <w:pPr>
      <w:suppressAutoHyphens/>
      <w:ind w:left="708"/>
    </w:pPr>
    <w:rPr>
      <w:rFonts w:ascii="Verdana" w:eastAsia="Times New Roman" w:hAnsi="Verdana" w:cs="Times New Roman"/>
      <w:bCs w:val="0"/>
      <w:kern w:val="0"/>
      <w:sz w:val="20"/>
      <w:szCs w:val="24"/>
      <w:lang w:eastAsia="ar-SA"/>
    </w:rPr>
  </w:style>
  <w:style w:type="paragraph" w:customStyle="1" w:styleId="Kop11">
    <w:name w:val="Kop 11"/>
    <w:basedOn w:val="Plattetekst"/>
    <w:next w:val="Plattetekst"/>
    <w:rsid w:val="00B64ADB"/>
    <w:pPr>
      <w:keepNext/>
      <w:keepLines/>
      <w:pageBreakBefore/>
      <w:widowControl w:val="0"/>
      <w:numPr>
        <w:numId w:val="3"/>
      </w:numPr>
      <w:tabs>
        <w:tab w:val="num" w:pos="709"/>
      </w:tabs>
      <w:suppressAutoHyphens w:val="0"/>
      <w:ind w:left="709" w:hanging="709"/>
      <w:outlineLvl w:val="0"/>
    </w:pPr>
    <w:rPr>
      <w:rFonts w:ascii="Arial" w:hAnsi="Arial"/>
      <w:b/>
      <w:snapToGrid w:val="0"/>
      <w:sz w:val="36"/>
      <w:szCs w:val="36"/>
      <w:lang w:val="en-US" w:eastAsia="en-US"/>
    </w:rPr>
  </w:style>
  <w:style w:type="paragraph" w:customStyle="1" w:styleId="Kop21">
    <w:name w:val="Kop 21"/>
    <w:basedOn w:val="Plattetekst"/>
    <w:next w:val="Plattetekst"/>
    <w:link w:val="Kop21Char"/>
    <w:rsid w:val="00B64ADB"/>
    <w:pPr>
      <w:keepNext/>
      <w:keepLines/>
      <w:widowControl w:val="0"/>
      <w:numPr>
        <w:ilvl w:val="1"/>
        <w:numId w:val="3"/>
      </w:numPr>
      <w:suppressAutoHyphens w:val="0"/>
      <w:outlineLvl w:val="1"/>
    </w:pPr>
    <w:rPr>
      <w:rFonts w:ascii="Arial" w:hAnsi="Arial"/>
      <w:b/>
      <w:snapToGrid w:val="0"/>
      <w:sz w:val="28"/>
      <w:szCs w:val="28"/>
      <w:lang w:val="en-US" w:eastAsia="en-US"/>
    </w:rPr>
  </w:style>
  <w:style w:type="paragraph" w:customStyle="1" w:styleId="Kop31">
    <w:name w:val="Kop 31"/>
    <w:basedOn w:val="Plattetekst"/>
    <w:next w:val="Plattetekst"/>
    <w:rsid w:val="00B64ADB"/>
    <w:pPr>
      <w:keepNext/>
      <w:keepLines/>
      <w:widowControl w:val="0"/>
      <w:numPr>
        <w:ilvl w:val="2"/>
        <w:numId w:val="3"/>
      </w:numPr>
      <w:suppressAutoHyphens w:val="0"/>
      <w:outlineLvl w:val="2"/>
    </w:pPr>
    <w:rPr>
      <w:rFonts w:ascii="Arial" w:hAnsi="Arial"/>
      <w:b/>
      <w:snapToGrid w:val="0"/>
      <w:szCs w:val="20"/>
      <w:lang w:val="en-US" w:eastAsia="en-US"/>
    </w:rPr>
  </w:style>
  <w:style w:type="character" w:customStyle="1" w:styleId="Kop21Char">
    <w:name w:val="Kop 21 Char"/>
    <w:basedOn w:val="Standaardalinea-lettertype"/>
    <w:link w:val="Kop21"/>
    <w:rsid w:val="00B64ADB"/>
    <w:rPr>
      <w:rFonts w:ascii="Arial" w:eastAsia="Times New Roman" w:hAnsi="Arial"/>
      <w:b/>
      <w:snapToGrid w:val="0"/>
      <w:sz w:val="28"/>
      <w:szCs w:val="28"/>
      <w:lang w:val="en-US"/>
    </w:rPr>
  </w:style>
  <w:style w:type="paragraph" w:styleId="Lijstopsomteken2">
    <w:name w:val="List Bullet 2"/>
    <w:basedOn w:val="Standaard"/>
    <w:uiPriority w:val="99"/>
    <w:semiHidden/>
    <w:unhideWhenUsed/>
    <w:rsid w:val="00776DA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2012-10-24T00:00:00</PublishDate>
  <Abstract> Dit handboek bevat, naast een beschrijving van de geothermische sector en de organisatie daarvan in Nederland, vooral (de richtlijnen voor) een Veiligheids- en Gezondheids-Management Systeem (VG-zorgsysteem) voor geothermische operators. Door voortdurende aanpassing en verbetering zal dit handboek, zo is de verwachting van de samenstellers  en het Platform Geothermie, uitgroeien tot de ‘industriestandaard’.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C373D5-23A9-41C9-A0AD-03653C81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1536</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Handboek Geothermie</vt:lpstr>
    </vt:vector>
  </TitlesOfParts>
  <Company>Platform Geothermie</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Handboek Geothermie</dc:title>
  <dc:creator>diversen</dc:creator>
  <cp:lastModifiedBy>F. C. Schoof</cp:lastModifiedBy>
  <cp:revision>5</cp:revision>
  <cp:lastPrinted>2013-01-13T18:53:00Z</cp:lastPrinted>
  <dcterms:created xsi:type="dcterms:W3CDTF">2014-02-25T11:41:00Z</dcterms:created>
  <dcterms:modified xsi:type="dcterms:W3CDTF">2014-07-09T08:18:00Z</dcterms:modified>
</cp:coreProperties>
</file>